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C20" w:rsidRDefault="00405C20" w:rsidP="00405C20">
      <w:pPr>
        <w:jc w:val="center"/>
        <w:rPr>
          <w:b/>
          <w:sz w:val="32"/>
        </w:rPr>
      </w:pPr>
      <w:r w:rsidRPr="00EE5F6C">
        <w:rPr>
          <w:b/>
          <w:noProof/>
          <w:sz w:val="32"/>
        </w:rPr>
        <w:drawing>
          <wp:inline distT="0" distB="0" distL="0" distR="0">
            <wp:extent cx="733425" cy="9239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733425" cy="923925"/>
                    </a:xfrm>
                    <a:prstGeom prst="rect">
                      <a:avLst/>
                    </a:prstGeom>
                    <a:noFill/>
                    <a:ln w="9525">
                      <a:noFill/>
                      <a:miter lim="800000"/>
                      <a:headEnd/>
                      <a:tailEnd/>
                    </a:ln>
                  </pic:spPr>
                </pic:pic>
              </a:graphicData>
            </a:graphic>
          </wp:inline>
        </w:drawing>
      </w:r>
    </w:p>
    <w:p w:rsidR="00405C20" w:rsidRPr="00057E36" w:rsidRDefault="00405C20" w:rsidP="00405C20">
      <w:pPr>
        <w:jc w:val="center"/>
        <w:rPr>
          <w:b/>
          <w:sz w:val="28"/>
          <w:szCs w:val="28"/>
        </w:rPr>
      </w:pPr>
      <w:r w:rsidRPr="00057E36">
        <w:rPr>
          <w:b/>
          <w:sz w:val="28"/>
          <w:szCs w:val="28"/>
        </w:rPr>
        <w:t>АДМИНИСТРАЦИЯ МУНИЦИПАЛЬНОГО ОБРАЗОВАНИЯ</w:t>
      </w:r>
    </w:p>
    <w:p w:rsidR="00405C20" w:rsidRPr="00057E36" w:rsidRDefault="00405C20" w:rsidP="00405C20">
      <w:pPr>
        <w:jc w:val="center"/>
        <w:rPr>
          <w:b/>
          <w:sz w:val="28"/>
          <w:szCs w:val="28"/>
        </w:rPr>
      </w:pPr>
      <w:r w:rsidRPr="00057E36">
        <w:rPr>
          <w:b/>
          <w:sz w:val="28"/>
          <w:szCs w:val="28"/>
        </w:rPr>
        <w:t>ЧУКОТСКИЙ МУНИЦИПАЛЬНЫЙ РАЙОН</w:t>
      </w:r>
    </w:p>
    <w:p w:rsidR="00D936B8" w:rsidRDefault="00405C20" w:rsidP="00405C20">
      <w:pPr>
        <w:jc w:val="center"/>
        <w:rPr>
          <w:b/>
          <w:sz w:val="28"/>
          <w:szCs w:val="28"/>
        </w:rPr>
      </w:pPr>
      <w:r w:rsidRPr="00057E36">
        <w:rPr>
          <w:b/>
          <w:sz w:val="28"/>
          <w:szCs w:val="28"/>
        </w:rPr>
        <w:t>ПОСТАНОВЛЕНИЕ</w:t>
      </w:r>
    </w:p>
    <w:p w:rsidR="002B6D77" w:rsidRDefault="002B6D77" w:rsidP="00405C20">
      <w:pPr>
        <w:jc w:val="center"/>
        <w:rPr>
          <w:b/>
          <w:sz w:val="28"/>
          <w:szCs w:val="28"/>
        </w:rPr>
      </w:pPr>
    </w:p>
    <w:p w:rsidR="002B6D77" w:rsidRPr="00D263C1" w:rsidRDefault="002B6D77" w:rsidP="002B6D77">
      <w:pPr>
        <w:jc w:val="center"/>
      </w:pPr>
      <w:r>
        <w:rPr>
          <w:color w:val="FF0000"/>
          <w:sz w:val="28"/>
          <w:szCs w:val="32"/>
        </w:rPr>
        <w:t xml:space="preserve">(в редакции ПА МО </w:t>
      </w:r>
      <w:proofErr w:type="gramStart"/>
      <w:r>
        <w:rPr>
          <w:color w:val="FF0000"/>
          <w:sz w:val="28"/>
          <w:szCs w:val="32"/>
        </w:rPr>
        <w:t xml:space="preserve">ЧМР </w:t>
      </w:r>
      <w:r w:rsidRPr="002B6EBD">
        <w:rPr>
          <w:color w:val="FF0000"/>
          <w:sz w:val="28"/>
          <w:szCs w:val="32"/>
        </w:rPr>
        <w:t xml:space="preserve"> от</w:t>
      </w:r>
      <w:proofErr w:type="gramEnd"/>
      <w:r w:rsidRPr="002B6EBD">
        <w:rPr>
          <w:color w:val="FF0000"/>
          <w:sz w:val="28"/>
          <w:szCs w:val="32"/>
        </w:rPr>
        <w:t xml:space="preserve"> 25.09.2013 г. № 58</w:t>
      </w:r>
      <w:r w:rsidR="003D02C1">
        <w:rPr>
          <w:color w:val="FF0000"/>
          <w:sz w:val="28"/>
          <w:szCs w:val="32"/>
        </w:rPr>
        <w:t>,</w:t>
      </w:r>
      <w:r w:rsidR="009A5E2C">
        <w:rPr>
          <w:color w:val="FF0000"/>
          <w:sz w:val="28"/>
          <w:szCs w:val="32"/>
        </w:rPr>
        <w:t xml:space="preserve"> </w:t>
      </w:r>
      <w:r w:rsidR="005D2E4C">
        <w:rPr>
          <w:color w:val="FF0000"/>
          <w:sz w:val="28"/>
          <w:szCs w:val="32"/>
        </w:rPr>
        <w:t xml:space="preserve">от 30.03.2016г. № 82, </w:t>
      </w:r>
      <w:r w:rsidR="003D02C1">
        <w:rPr>
          <w:color w:val="FF0000"/>
          <w:sz w:val="28"/>
          <w:szCs w:val="32"/>
        </w:rPr>
        <w:t xml:space="preserve"> </w:t>
      </w:r>
      <w:r w:rsidR="00F41D7C">
        <w:rPr>
          <w:color w:val="FF0000"/>
          <w:sz w:val="28"/>
          <w:szCs w:val="32"/>
        </w:rPr>
        <w:t xml:space="preserve">от 25.05.2016г. № 146, </w:t>
      </w:r>
      <w:r w:rsidR="003D02C1">
        <w:rPr>
          <w:color w:val="FF0000"/>
          <w:sz w:val="28"/>
          <w:szCs w:val="32"/>
        </w:rPr>
        <w:t xml:space="preserve">от  </w:t>
      </w:r>
      <w:r w:rsidR="00477355">
        <w:rPr>
          <w:color w:val="FF0000"/>
          <w:sz w:val="28"/>
          <w:szCs w:val="32"/>
        </w:rPr>
        <w:t>03.03.2017г</w:t>
      </w:r>
      <w:r w:rsidR="003D02C1">
        <w:rPr>
          <w:color w:val="FF0000"/>
          <w:sz w:val="28"/>
          <w:szCs w:val="32"/>
        </w:rPr>
        <w:t>. №</w:t>
      </w:r>
      <w:r w:rsidR="00477355">
        <w:rPr>
          <w:color w:val="FF0000"/>
          <w:sz w:val="28"/>
          <w:szCs w:val="32"/>
        </w:rPr>
        <w:t xml:space="preserve"> 71, </w:t>
      </w:r>
      <w:r w:rsidR="00A570E6">
        <w:rPr>
          <w:color w:val="FF0000"/>
          <w:sz w:val="28"/>
          <w:szCs w:val="32"/>
        </w:rPr>
        <w:t xml:space="preserve">от 11.09.2017г. № 312, 12.03.2018г, № 81, </w:t>
      </w:r>
      <w:r w:rsidR="002E7AA0" w:rsidRPr="002E7AA0">
        <w:rPr>
          <w:color w:val="FF0000"/>
          <w:sz w:val="28"/>
          <w:szCs w:val="32"/>
        </w:rPr>
        <w:t>от 15.08.2019 г. № 476</w:t>
      </w:r>
      <w:r w:rsidRPr="002B6EBD">
        <w:rPr>
          <w:color w:val="FF0000"/>
          <w:sz w:val="28"/>
          <w:szCs w:val="32"/>
        </w:rPr>
        <w:t>)</w:t>
      </w:r>
    </w:p>
    <w:p w:rsidR="003B12C2" w:rsidRDefault="003B12C2" w:rsidP="00405C20">
      <w:pPr>
        <w:jc w:val="center"/>
        <w:rPr>
          <w:b/>
          <w:sz w:val="28"/>
          <w:szCs w:val="28"/>
        </w:rPr>
      </w:pPr>
    </w:p>
    <w:p w:rsidR="00405C20" w:rsidRPr="007C0888" w:rsidRDefault="00405C20" w:rsidP="00405C20">
      <w:pPr>
        <w:jc w:val="center"/>
        <w:rPr>
          <w:sz w:val="28"/>
          <w:szCs w:val="28"/>
        </w:rPr>
      </w:pPr>
    </w:p>
    <w:tbl>
      <w:tblPr>
        <w:tblW w:w="0" w:type="auto"/>
        <w:tblLook w:val="04A0" w:firstRow="1" w:lastRow="0" w:firstColumn="1" w:lastColumn="0" w:noHBand="0" w:noVBand="1"/>
      </w:tblPr>
      <w:tblGrid>
        <w:gridCol w:w="5150"/>
        <w:gridCol w:w="4704"/>
      </w:tblGrid>
      <w:tr w:rsidR="00D936B8" w:rsidRPr="00DA3549" w:rsidTr="00523C49">
        <w:tc>
          <w:tcPr>
            <w:tcW w:w="5353" w:type="dxa"/>
          </w:tcPr>
          <w:p w:rsidR="00D936B8" w:rsidRPr="00DA3549" w:rsidRDefault="00D936B8" w:rsidP="00523C49">
            <w:pPr>
              <w:rPr>
                <w:sz w:val="28"/>
                <w:szCs w:val="28"/>
              </w:rPr>
            </w:pPr>
            <w:r w:rsidRPr="00DA3549">
              <w:rPr>
                <w:sz w:val="28"/>
                <w:szCs w:val="28"/>
              </w:rPr>
              <w:t>от</w:t>
            </w:r>
            <w:r w:rsidR="00405C20">
              <w:rPr>
                <w:sz w:val="28"/>
                <w:szCs w:val="28"/>
              </w:rPr>
              <w:t xml:space="preserve"> 15</w:t>
            </w:r>
            <w:r>
              <w:rPr>
                <w:sz w:val="28"/>
                <w:szCs w:val="28"/>
              </w:rPr>
              <w:t>.0</w:t>
            </w:r>
            <w:r w:rsidR="00405C20">
              <w:rPr>
                <w:sz w:val="28"/>
                <w:szCs w:val="28"/>
              </w:rPr>
              <w:t>7</w:t>
            </w:r>
            <w:r>
              <w:rPr>
                <w:sz w:val="28"/>
                <w:szCs w:val="28"/>
              </w:rPr>
              <w:t>.2013</w:t>
            </w:r>
            <w:r w:rsidRPr="00DA3549">
              <w:rPr>
                <w:sz w:val="28"/>
                <w:szCs w:val="28"/>
              </w:rPr>
              <w:t>г. №</w:t>
            </w:r>
            <w:r w:rsidR="003B12C2">
              <w:rPr>
                <w:sz w:val="28"/>
                <w:szCs w:val="28"/>
              </w:rPr>
              <w:t xml:space="preserve"> </w:t>
            </w:r>
            <w:r w:rsidR="00405C20">
              <w:rPr>
                <w:sz w:val="28"/>
                <w:szCs w:val="28"/>
              </w:rPr>
              <w:t>42</w:t>
            </w:r>
          </w:p>
          <w:p w:rsidR="00D936B8" w:rsidRPr="00DA3549" w:rsidRDefault="00D936B8" w:rsidP="00523C49">
            <w:pPr>
              <w:rPr>
                <w:sz w:val="28"/>
                <w:szCs w:val="28"/>
              </w:rPr>
            </w:pPr>
            <w:r w:rsidRPr="00DA3549">
              <w:rPr>
                <w:sz w:val="28"/>
                <w:szCs w:val="28"/>
              </w:rPr>
              <w:t>с. Лаврентия</w:t>
            </w:r>
          </w:p>
          <w:p w:rsidR="00405C20" w:rsidRPr="00DA3549" w:rsidRDefault="00405C20" w:rsidP="00523C49">
            <w:pPr>
              <w:rPr>
                <w:sz w:val="28"/>
                <w:szCs w:val="28"/>
              </w:rPr>
            </w:pPr>
          </w:p>
        </w:tc>
        <w:tc>
          <w:tcPr>
            <w:tcW w:w="5069" w:type="dxa"/>
          </w:tcPr>
          <w:p w:rsidR="00D936B8" w:rsidRPr="00DA3549" w:rsidRDefault="00D936B8" w:rsidP="00523C49">
            <w:pPr>
              <w:rPr>
                <w:sz w:val="28"/>
                <w:szCs w:val="28"/>
              </w:rPr>
            </w:pPr>
          </w:p>
        </w:tc>
      </w:tr>
      <w:tr w:rsidR="00D936B8" w:rsidRPr="00DA3549" w:rsidTr="00523C49">
        <w:tc>
          <w:tcPr>
            <w:tcW w:w="5353" w:type="dxa"/>
          </w:tcPr>
          <w:p w:rsidR="00D936B8" w:rsidRPr="007E26AF" w:rsidRDefault="00D936B8" w:rsidP="00D936B8">
            <w:pPr>
              <w:jc w:val="both"/>
              <w:rPr>
                <w:sz w:val="28"/>
                <w:szCs w:val="28"/>
              </w:rPr>
            </w:pPr>
            <w:r w:rsidRPr="007E26AF">
              <w:rPr>
                <w:color w:val="000000"/>
                <w:sz w:val="28"/>
                <w:szCs w:val="28"/>
              </w:rPr>
              <w:t>Об утверждении Административного регламента предоставления муниципальной услуги «Пр</w:t>
            </w:r>
            <w:r>
              <w:rPr>
                <w:color w:val="000000"/>
                <w:sz w:val="28"/>
                <w:szCs w:val="28"/>
              </w:rPr>
              <w:t>оведение торгов по продаже муниципального</w:t>
            </w:r>
            <w:r w:rsidRPr="007E26AF">
              <w:rPr>
                <w:color w:val="000000"/>
                <w:sz w:val="28"/>
                <w:szCs w:val="28"/>
              </w:rPr>
              <w:t xml:space="preserve"> имущества </w:t>
            </w:r>
            <w:r>
              <w:rPr>
                <w:color w:val="000000"/>
                <w:sz w:val="28"/>
                <w:szCs w:val="28"/>
              </w:rPr>
              <w:t>муниципального образования Чукотский муниципальный район</w:t>
            </w:r>
            <w:r w:rsidRPr="007E26AF">
              <w:rPr>
                <w:color w:val="000000"/>
                <w:sz w:val="28"/>
                <w:szCs w:val="28"/>
              </w:rPr>
              <w:t>»</w:t>
            </w:r>
          </w:p>
        </w:tc>
        <w:tc>
          <w:tcPr>
            <w:tcW w:w="5069" w:type="dxa"/>
          </w:tcPr>
          <w:p w:rsidR="00D936B8" w:rsidRPr="00DA3549" w:rsidRDefault="00D936B8" w:rsidP="00523C49">
            <w:pPr>
              <w:rPr>
                <w:sz w:val="28"/>
                <w:szCs w:val="28"/>
              </w:rPr>
            </w:pPr>
          </w:p>
        </w:tc>
      </w:tr>
    </w:tbl>
    <w:p w:rsidR="00D936B8" w:rsidRDefault="00D936B8" w:rsidP="00D936B8"/>
    <w:p w:rsidR="00D936B8" w:rsidRPr="007E26AF" w:rsidRDefault="00D936B8" w:rsidP="00D936B8">
      <w:pPr>
        <w:jc w:val="both"/>
        <w:rPr>
          <w:color w:val="000000"/>
          <w:sz w:val="28"/>
          <w:szCs w:val="28"/>
        </w:rPr>
      </w:pPr>
      <w:r>
        <w:rPr>
          <w:color w:val="000000"/>
          <w:sz w:val="28"/>
          <w:szCs w:val="28"/>
        </w:rPr>
        <w:t xml:space="preserve">        </w:t>
      </w:r>
      <w:r w:rsidRPr="007E26AF">
        <w:rPr>
          <w:color w:val="000000"/>
          <w:sz w:val="28"/>
          <w:szCs w:val="28"/>
        </w:rPr>
        <w:t xml:space="preserve">В соответствии с Федеральным законом Российской Федерации от 2 мая 2006 года № 59-ФЗ «О порядке рассмотрения обращений граждан Российской Федерации», Федеральным законом от  6 октября 2003 года  № 131-ФЗ «Об общих принципах организации местного самоуправления в Российской Федерации», Уставом </w:t>
      </w:r>
      <w:r>
        <w:rPr>
          <w:color w:val="000000"/>
          <w:sz w:val="28"/>
          <w:szCs w:val="28"/>
        </w:rPr>
        <w:t>муниципального образования Чукотский муниципальный район</w:t>
      </w:r>
      <w:r w:rsidRPr="007E26AF">
        <w:rPr>
          <w:color w:val="000000"/>
          <w:sz w:val="28"/>
          <w:szCs w:val="28"/>
        </w:rPr>
        <w:t xml:space="preserve">, </w:t>
      </w:r>
      <w:r w:rsidRPr="00A20C81">
        <w:rPr>
          <w:color w:val="000000"/>
          <w:sz w:val="28"/>
          <w:szCs w:val="28"/>
        </w:rPr>
        <w:t>Постановлением Гл</w:t>
      </w:r>
      <w:r>
        <w:rPr>
          <w:color w:val="000000"/>
          <w:sz w:val="28"/>
          <w:szCs w:val="28"/>
        </w:rPr>
        <w:t>авы муниципального образования Ч</w:t>
      </w:r>
      <w:r w:rsidRPr="00A20C81">
        <w:rPr>
          <w:color w:val="000000"/>
          <w:sz w:val="28"/>
          <w:szCs w:val="28"/>
        </w:rPr>
        <w:t>укотский муниципальный район от 1</w:t>
      </w:r>
      <w:r>
        <w:rPr>
          <w:color w:val="000000"/>
          <w:sz w:val="28"/>
          <w:szCs w:val="28"/>
        </w:rPr>
        <w:t>5</w:t>
      </w:r>
      <w:r w:rsidRPr="00A20C81">
        <w:rPr>
          <w:color w:val="000000"/>
          <w:sz w:val="28"/>
          <w:szCs w:val="28"/>
        </w:rPr>
        <w:t xml:space="preserve"> </w:t>
      </w:r>
      <w:r>
        <w:rPr>
          <w:color w:val="000000"/>
          <w:sz w:val="28"/>
          <w:szCs w:val="28"/>
        </w:rPr>
        <w:t>декабря</w:t>
      </w:r>
      <w:r w:rsidRPr="00A20C81">
        <w:rPr>
          <w:color w:val="000000"/>
          <w:sz w:val="28"/>
          <w:szCs w:val="28"/>
        </w:rPr>
        <w:t xml:space="preserve"> 2010 года № </w:t>
      </w:r>
      <w:r>
        <w:rPr>
          <w:color w:val="000000"/>
          <w:sz w:val="28"/>
          <w:szCs w:val="28"/>
        </w:rPr>
        <w:t>75</w:t>
      </w:r>
      <w:r w:rsidRPr="00A20C81">
        <w:rPr>
          <w:color w:val="000000"/>
          <w:sz w:val="28"/>
          <w:szCs w:val="28"/>
        </w:rPr>
        <w:t xml:space="preserve"> «</w:t>
      </w:r>
      <w:r w:rsidRPr="00A20C81">
        <w:rPr>
          <w:sz w:val="28"/>
          <w:szCs w:val="28"/>
        </w:rPr>
        <w:t>Об утверждении Порядка разработки и утверждения административных регламентов предоставления муниципальных услуг»</w:t>
      </w:r>
      <w:r w:rsidRPr="00A20C81">
        <w:rPr>
          <w:color w:val="000000"/>
          <w:sz w:val="28"/>
          <w:szCs w:val="28"/>
        </w:rPr>
        <w:t>,</w:t>
      </w:r>
    </w:p>
    <w:p w:rsidR="00405C20" w:rsidRDefault="00405C20" w:rsidP="00D936B8">
      <w:pPr>
        <w:jc w:val="both"/>
        <w:rPr>
          <w:color w:val="000000"/>
          <w:sz w:val="28"/>
          <w:szCs w:val="28"/>
        </w:rPr>
      </w:pPr>
    </w:p>
    <w:p w:rsidR="00D936B8" w:rsidRPr="00405C20" w:rsidRDefault="00D936B8" w:rsidP="00D936B8">
      <w:pPr>
        <w:jc w:val="both"/>
        <w:rPr>
          <w:color w:val="000000"/>
          <w:sz w:val="28"/>
          <w:szCs w:val="28"/>
        </w:rPr>
      </w:pPr>
      <w:r w:rsidRPr="00405C20">
        <w:rPr>
          <w:color w:val="000000"/>
          <w:sz w:val="28"/>
          <w:szCs w:val="28"/>
        </w:rPr>
        <w:t>ПОСТАНОВЛЯЮ:</w:t>
      </w:r>
    </w:p>
    <w:p w:rsidR="00405C20" w:rsidRDefault="00D936B8" w:rsidP="00405C20">
      <w:pPr>
        <w:jc w:val="both"/>
        <w:rPr>
          <w:color w:val="000000"/>
          <w:sz w:val="28"/>
          <w:szCs w:val="28"/>
        </w:rPr>
      </w:pPr>
      <w:r w:rsidRPr="007E26AF">
        <w:rPr>
          <w:color w:val="000000"/>
          <w:sz w:val="28"/>
          <w:szCs w:val="28"/>
        </w:rPr>
        <w:tab/>
      </w:r>
    </w:p>
    <w:p w:rsidR="00D936B8" w:rsidRPr="007E26AF" w:rsidRDefault="00D936B8" w:rsidP="00A71576">
      <w:pPr>
        <w:ind w:firstLine="567"/>
        <w:jc w:val="both"/>
        <w:rPr>
          <w:color w:val="000000"/>
          <w:sz w:val="28"/>
          <w:szCs w:val="28"/>
        </w:rPr>
      </w:pPr>
      <w:r w:rsidRPr="007E26AF">
        <w:rPr>
          <w:color w:val="000000"/>
          <w:sz w:val="28"/>
          <w:szCs w:val="28"/>
        </w:rPr>
        <w:t>1. Утвердить Административный регламент по оказанию муниципальной услуги «Пр</w:t>
      </w:r>
      <w:r>
        <w:rPr>
          <w:color w:val="000000"/>
          <w:sz w:val="28"/>
          <w:szCs w:val="28"/>
        </w:rPr>
        <w:t>оведение торгов по продаже муниципального</w:t>
      </w:r>
      <w:r w:rsidRPr="007E26AF">
        <w:rPr>
          <w:color w:val="000000"/>
          <w:sz w:val="28"/>
          <w:szCs w:val="28"/>
        </w:rPr>
        <w:t xml:space="preserve"> имущества </w:t>
      </w:r>
      <w:r>
        <w:rPr>
          <w:color w:val="000000"/>
          <w:sz w:val="28"/>
          <w:szCs w:val="28"/>
        </w:rPr>
        <w:t>муниципального образования Чукотский муниципальный район</w:t>
      </w:r>
      <w:r w:rsidRPr="007E26AF">
        <w:rPr>
          <w:color w:val="000000"/>
          <w:sz w:val="28"/>
          <w:szCs w:val="28"/>
        </w:rPr>
        <w:t>», согласно Приложению.</w:t>
      </w:r>
    </w:p>
    <w:p w:rsidR="00D936B8" w:rsidRPr="007E26AF" w:rsidRDefault="00D936B8" w:rsidP="00D936B8">
      <w:pPr>
        <w:jc w:val="both"/>
        <w:rPr>
          <w:color w:val="000000"/>
          <w:sz w:val="28"/>
          <w:szCs w:val="28"/>
        </w:rPr>
      </w:pPr>
      <w:r w:rsidRPr="007E26AF">
        <w:rPr>
          <w:color w:val="000000"/>
          <w:sz w:val="28"/>
          <w:szCs w:val="28"/>
        </w:rPr>
        <w:tab/>
        <w:t xml:space="preserve">2. </w:t>
      </w:r>
      <w:r>
        <w:rPr>
          <w:color w:val="000000"/>
          <w:sz w:val="28"/>
          <w:szCs w:val="28"/>
        </w:rPr>
        <w:t xml:space="preserve">Отделу делопроизводства и информационного обеспечения Администрации муниципального образования Чукотский муниципальный район – (Шостак Д.М.) разместить административный регламент исполнения муниципальной функции </w:t>
      </w:r>
      <w:r w:rsidRPr="007E26AF">
        <w:rPr>
          <w:color w:val="000000"/>
          <w:sz w:val="28"/>
          <w:szCs w:val="28"/>
        </w:rPr>
        <w:t>«Пр</w:t>
      </w:r>
      <w:r>
        <w:rPr>
          <w:color w:val="000000"/>
          <w:sz w:val="28"/>
          <w:szCs w:val="28"/>
        </w:rPr>
        <w:t>оведение торгов по продаже муниципального</w:t>
      </w:r>
      <w:r w:rsidRPr="007E26AF">
        <w:rPr>
          <w:color w:val="000000"/>
          <w:sz w:val="28"/>
          <w:szCs w:val="28"/>
        </w:rPr>
        <w:t xml:space="preserve"> </w:t>
      </w:r>
      <w:r w:rsidRPr="007E26AF">
        <w:rPr>
          <w:color w:val="000000"/>
          <w:sz w:val="28"/>
          <w:szCs w:val="28"/>
        </w:rPr>
        <w:lastRenderedPageBreak/>
        <w:t xml:space="preserve">имущества </w:t>
      </w:r>
      <w:r>
        <w:rPr>
          <w:color w:val="000000"/>
          <w:sz w:val="28"/>
          <w:szCs w:val="28"/>
        </w:rPr>
        <w:t>муниципального образования Чукотский муниципальный район</w:t>
      </w:r>
      <w:r w:rsidRPr="007E26AF">
        <w:rPr>
          <w:color w:val="000000"/>
          <w:sz w:val="28"/>
          <w:szCs w:val="28"/>
        </w:rPr>
        <w:t>»</w:t>
      </w:r>
      <w:r>
        <w:rPr>
          <w:color w:val="000000"/>
          <w:sz w:val="28"/>
          <w:szCs w:val="28"/>
        </w:rPr>
        <w:t xml:space="preserve"> в сети Интернет на официальном сайте Чукотского муниципального района и на портале государственных услуг Чукотского автономного округа.</w:t>
      </w:r>
    </w:p>
    <w:p w:rsidR="00D936B8" w:rsidRPr="007E26AF" w:rsidRDefault="00D936B8" w:rsidP="00D936B8">
      <w:pPr>
        <w:jc w:val="both"/>
        <w:rPr>
          <w:color w:val="000000"/>
          <w:sz w:val="28"/>
          <w:szCs w:val="28"/>
        </w:rPr>
      </w:pPr>
      <w:r w:rsidRPr="007E26AF">
        <w:rPr>
          <w:color w:val="000000"/>
          <w:sz w:val="28"/>
          <w:szCs w:val="28"/>
        </w:rPr>
        <w:tab/>
        <w:t xml:space="preserve">3. Контроль за исполнением настоящего постановления возложить на </w:t>
      </w:r>
      <w:r>
        <w:rPr>
          <w:color w:val="000000"/>
          <w:sz w:val="28"/>
          <w:szCs w:val="28"/>
        </w:rPr>
        <w:t xml:space="preserve">первого </w:t>
      </w:r>
      <w:r w:rsidRPr="007E26AF">
        <w:rPr>
          <w:color w:val="000000"/>
          <w:sz w:val="28"/>
          <w:szCs w:val="28"/>
        </w:rPr>
        <w:t xml:space="preserve">заместителя Главы Администрации </w:t>
      </w:r>
      <w:r>
        <w:rPr>
          <w:color w:val="000000"/>
          <w:sz w:val="28"/>
          <w:szCs w:val="28"/>
        </w:rPr>
        <w:t>муниципального образования Чукотский муниципальный район</w:t>
      </w:r>
      <w:r w:rsidRPr="007E26AF">
        <w:rPr>
          <w:color w:val="000000"/>
          <w:sz w:val="28"/>
          <w:szCs w:val="28"/>
        </w:rPr>
        <w:t xml:space="preserve"> - начальника Управления финансов, экономики и имущественных отношений </w:t>
      </w:r>
      <w:r>
        <w:rPr>
          <w:color w:val="000000"/>
          <w:sz w:val="28"/>
          <w:szCs w:val="28"/>
        </w:rPr>
        <w:t>муниципального образования Чукотский муниципальный район</w:t>
      </w:r>
      <w:r w:rsidRPr="007E26AF">
        <w:rPr>
          <w:color w:val="000000"/>
          <w:sz w:val="28"/>
          <w:szCs w:val="28"/>
        </w:rPr>
        <w:t xml:space="preserve"> </w:t>
      </w:r>
      <w:r>
        <w:rPr>
          <w:color w:val="000000"/>
          <w:sz w:val="28"/>
          <w:szCs w:val="28"/>
        </w:rPr>
        <w:t>Юрочко Л.П.</w:t>
      </w:r>
    </w:p>
    <w:p w:rsidR="00D936B8" w:rsidRPr="007E26AF" w:rsidRDefault="00D936B8" w:rsidP="00D936B8">
      <w:pPr>
        <w:ind w:firstLine="709"/>
        <w:jc w:val="both"/>
        <w:rPr>
          <w:color w:val="000000"/>
          <w:sz w:val="28"/>
          <w:szCs w:val="28"/>
        </w:rPr>
      </w:pPr>
      <w:r w:rsidRPr="007E26AF">
        <w:rPr>
          <w:color w:val="000000"/>
          <w:sz w:val="28"/>
          <w:szCs w:val="28"/>
        </w:rPr>
        <w:t xml:space="preserve">4. </w:t>
      </w:r>
      <w:r>
        <w:rPr>
          <w:color w:val="000000"/>
          <w:sz w:val="28"/>
          <w:szCs w:val="28"/>
        </w:rPr>
        <w:t>Настоящее постановление вступает в силу со дня опубликования в установленном порядке.</w:t>
      </w:r>
    </w:p>
    <w:p w:rsidR="00D936B8" w:rsidRPr="007E26AF" w:rsidRDefault="00D936B8" w:rsidP="00D936B8">
      <w:pPr>
        <w:jc w:val="both"/>
        <w:rPr>
          <w:color w:val="000000"/>
          <w:sz w:val="28"/>
          <w:szCs w:val="28"/>
        </w:rPr>
      </w:pPr>
    </w:p>
    <w:p w:rsidR="00D936B8" w:rsidRPr="007E26AF" w:rsidRDefault="00D936B8" w:rsidP="00D936B8">
      <w:pPr>
        <w:jc w:val="both"/>
        <w:rPr>
          <w:color w:val="000000"/>
          <w:sz w:val="28"/>
          <w:szCs w:val="28"/>
        </w:rPr>
      </w:pPr>
    </w:p>
    <w:p w:rsidR="00D936B8" w:rsidRPr="007E26AF" w:rsidRDefault="00D936B8" w:rsidP="00D936B8">
      <w:pPr>
        <w:jc w:val="both"/>
        <w:rPr>
          <w:color w:val="000000"/>
          <w:sz w:val="28"/>
          <w:szCs w:val="28"/>
        </w:rPr>
      </w:pPr>
    </w:p>
    <w:p w:rsidR="00D936B8" w:rsidRPr="007E26AF" w:rsidRDefault="00D936B8" w:rsidP="00D936B8">
      <w:pPr>
        <w:jc w:val="both"/>
        <w:rPr>
          <w:color w:val="000000"/>
          <w:sz w:val="28"/>
          <w:szCs w:val="28"/>
        </w:rPr>
      </w:pPr>
    </w:p>
    <w:p w:rsidR="00D936B8" w:rsidRPr="007E26AF" w:rsidRDefault="00D936B8" w:rsidP="00D936B8">
      <w:pPr>
        <w:jc w:val="both"/>
        <w:rPr>
          <w:color w:val="000000"/>
          <w:sz w:val="28"/>
          <w:szCs w:val="28"/>
        </w:rPr>
      </w:pPr>
      <w:r w:rsidRPr="007E26AF">
        <w:rPr>
          <w:color w:val="000000"/>
          <w:sz w:val="28"/>
          <w:szCs w:val="28"/>
        </w:rPr>
        <w:t>Глава Администрации</w:t>
      </w:r>
      <w:r w:rsidRPr="007E26AF">
        <w:rPr>
          <w:color w:val="000000"/>
          <w:sz w:val="28"/>
          <w:szCs w:val="28"/>
        </w:rPr>
        <w:tab/>
      </w:r>
      <w:r w:rsidRPr="007E26AF">
        <w:rPr>
          <w:color w:val="000000"/>
          <w:sz w:val="28"/>
          <w:szCs w:val="28"/>
        </w:rPr>
        <w:tab/>
      </w:r>
      <w:r w:rsidR="002E7AA0">
        <w:rPr>
          <w:color w:val="000000"/>
          <w:sz w:val="28"/>
          <w:szCs w:val="28"/>
        </w:rPr>
        <w:t xml:space="preserve">                          </w:t>
      </w:r>
      <w:r w:rsidRPr="007E26AF">
        <w:rPr>
          <w:color w:val="000000"/>
          <w:sz w:val="28"/>
          <w:szCs w:val="28"/>
        </w:rPr>
        <w:tab/>
      </w:r>
      <w:r>
        <w:rPr>
          <w:color w:val="000000"/>
          <w:sz w:val="28"/>
          <w:szCs w:val="28"/>
        </w:rPr>
        <w:t xml:space="preserve">           </w:t>
      </w:r>
      <w:r w:rsidR="005D2E4C">
        <w:rPr>
          <w:color w:val="000000"/>
          <w:sz w:val="28"/>
          <w:szCs w:val="28"/>
        </w:rPr>
        <w:t xml:space="preserve">   </w:t>
      </w:r>
      <w:r>
        <w:rPr>
          <w:color w:val="000000"/>
          <w:sz w:val="28"/>
          <w:szCs w:val="28"/>
        </w:rPr>
        <w:t>М.А. Зеленский</w:t>
      </w:r>
      <w:r w:rsidRPr="007E26AF">
        <w:rPr>
          <w:color w:val="000000"/>
          <w:sz w:val="28"/>
          <w:szCs w:val="28"/>
        </w:rPr>
        <w:t xml:space="preserve"> </w:t>
      </w:r>
    </w:p>
    <w:p w:rsidR="00D936B8" w:rsidRDefault="00D936B8" w:rsidP="00D936B8">
      <w:pPr>
        <w:rPr>
          <w:sz w:val="28"/>
          <w:szCs w:val="28"/>
        </w:rPr>
      </w:pPr>
    </w:p>
    <w:p w:rsidR="00D936B8" w:rsidRDefault="00D936B8" w:rsidP="00D936B8">
      <w:pPr>
        <w:rPr>
          <w:sz w:val="28"/>
          <w:szCs w:val="28"/>
        </w:rPr>
      </w:pPr>
    </w:p>
    <w:p w:rsidR="00D936B8" w:rsidRDefault="00D936B8" w:rsidP="00D936B8">
      <w:pPr>
        <w:rPr>
          <w:sz w:val="28"/>
          <w:szCs w:val="28"/>
        </w:rPr>
      </w:pPr>
    </w:p>
    <w:p w:rsidR="00D936B8" w:rsidRDefault="00D936B8" w:rsidP="00D936B8">
      <w:pPr>
        <w:rPr>
          <w:sz w:val="28"/>
          <w:szCs w:val="28"/>
        </w:rPr>
      </w:pPr>
    </w:p>
    <w:p w:rsidR="00D936B8" w:rsidRDefault="00D936B8" w:rsidP="00D936B8">
      <w:pPr>
        <w:rPr>
          <w:sz w:val="28"/>
          <w:szCs w:val="28"/>
        </w:rPr>
      </w:pPr>
    </w:p>
    <w:p w:rsidR="00D936B8" w:rsidRDefault="00D936B8" w:rsidP="00D936B8">
      <w:pPr>
        <w:rPr>
          <w:sz w:val="28"/>
          <w:szCs w:val="28"/>
        </w:rPr>
      </w:pPr>
    </w:p>
    <w:p w:rsidR="00D936B8" w:rsidRDefault="00D936B8" w:rsidP="00D936B8">
      <w:pPr>
        <w:rPr>
          <w:sz w:val="28"/>
          <w:szCs w:val="28"/>
        </w:rPr>
      </w:pPr>
    </w:p>
    <w:p w:rsidR="00D936B8" w:rsidRDefault="00D936B8" w:rsidP="00D936B8">
      <w:pPr>
        <w:rPr>
          <w:sz w:val="28"/>
          <w:szCs w:val="28"/>
        </w:rPr>
      </w:pPr>
    </w:p>
    <w:p w:rsidR="00D936B8" w:rsidRDefault="00D936B8" w:rsidP="00D936B8">
      <w:pPr>
        <w:rPr>
          <w:sz w:val="28"/>
          <w:szCs w:val="28"/>
        </w:rPr>
      </w:pPr>
    </w:p>
    <w:p w:rsidR="00D936B8" w:rsidRDefault="00D936B8" w:rsidP="00D936B8">
      <w:pPr>
        <w:rPr>
          <w:sz w:val="28"/>
          <w:szCs w:val="28"/>
        </w:rPr>
      </w:pPr>
    </w:p>
    <w:p w:rsidR="00D936B8" w:rsidRDefault="00D936B8" w:rsidP="00D936B8">
      <w:pPr>
        <w:rPr>
          <w:sz w:val="28"/>
          <w:szCs w:val="28"/>
        </w:rPr>
      </w:pPr>
    </w:p>
    <w:p w:rsidR="00D936B8" w:rsidRDefault="00D936B8" w:rsidP="00D936B8">
      <w:pPr>
        <w:rPr>
          <w:sz w:val="28"/>
          <w:szCs w:val="28"/>
        </w:rPr>
      </w:pPr>
    </w:p>
    <w:p w:rsidR="00D936B8" w:rsidRDefault="00D936B8" w:rsidP="00D936B8">
      <w:pPr>
        <w:rPr>
          <w:sz w:val="28"/>
          <w:szCs w:val="28"/>
        </w:rPr>
      </w:pPr>
    </w:p>
    <w:p w:rsidR="00D936B8" w:rsidRDefault="00D936B8" w:rsidP="00D936B8">
      <w:pPr>
        <w:rPr>
          <w:sz w:val="28"/>
          <w:szCs w:val="28"/>
        </w:rPr>
      </w:pPr>
    </w:p>
    <w:p w:rsidR="00D936B8" w:rsidRDefault="00D936B8" w:rsidP="00D936B8">
      <w:pPr>
        <w:rPr>
          <w:sz w:val="28"/>
          <w:szCs w:val="28"/>
        </w:rPr>
      </w:pPr>
    </w:p>
    <w:p w:rsidR="00D936B8" w:rsidRDefault="00D936B8" w:rsidP="00D936B8">
      <w:pPr>
        <w:rPr>
          <w:sz w:val="28"/>
          <w:szCs w:val="28"/>
        </w:rPr>
      </w:pPr>
    </w:p>
    <w:p w:rsidR="00D936B8" w:rsidRDefault="00D936B8" w:rsidP="00D936B8">
      <w:pPr>
        <w:rPr>
          <w:sz w:val="28"/>
          <w:szCs w:val="28"/>
        </w:rPr>
      </w:pPr>
    </w:p>
    <w:p w:rsidR="00D936B8" w:rsidRDefault="00D936B8" w:rsidP="00D936B8">
      <w:pPr>
        <w:rPr>
          <w:sz w:val="28"/>
          <w:szCs w:val="28"/>
        </w:rPr>
      </w:pPr>
    </w:p>
    <w:p w:rsidR="00D936B8" w:rsidRDefault="00D936B8" w:rsidP="00D936B8">
      <w:pPr>
        <w:rPr>
          <w:sz w:val="28"/>
          <w:szCs w:val="28"/>
        </w:rPr>
      </w:pPr>
    </w:p>
    <w:p w:rsidR="00D936B8" w:rsidRDefault="00D936B8" w:rsidP="00D936B8">
      <w:pPr>
        <w:rPr>
          <w:sz w:val="28"/>
          <w:szCs w:val="28"/>
        </w:rPr>
      </w:pPr>
    </w:p>
    <w:p w:rsidR="00D936B8" w:rsidRDefault="00D936B8" w:rsidP="00D936B8">
      <w:pPr>
        <w:rPr>
          <w:sz w:val="28"/>
          <w:szCs w:val="28"/>
        </w:rPr>
      </w:pPr>
    </w:p>
    <w:p w:rsidR="00D936B8" w:rsidRDefault="00D936B8" w:rsidP="00D936B8">
      <w:pPr>
        <w:rPr>
          <w:sz w:val="28"/>
          <w:szCs w:val="28"/>
        </w:rPr>
      </w:pPr>
    </w:p>
    <w:p w:rsidR="00D936B8" w:rsidRDefault="00D936B8" w:rsidP="00D936B8">
      <w:pPr>
        <w:rPr>
          <w:sz w:val="28"/>
          <w:szCs w:val="28"/>
        </w:rPr>
      </w:pPr>
    </w:p>
    <w:p w:rsidR="002E7AA0" w:rsidRDefault="002E7AA0" w:rsidP="00D936B8">
      <w:pPr>
        <w:rPr>
          <w:sz w:val="28"/>
          <w:szCs w:val="28"/>
        </w:rPr>
      </w:pPr>
    </w:p>
    <w:p w:rsidR="002E7AA0" w:rsidRDefault="002E7AA0" w:rsidP="00D936B8">
      <w:pPr>
        <w:rPr>
          <w:sz w:val="28"/>
          <w:szCs w:val="28"/>
        </w:rPr>
      </w:pPr>
    </w:p>
    <w:p w:rsidR="00D936B8" w:rsidRDefault="00D936B8" w:rsidP="00D936B8">
      <w:pPr>
        <w:rPr>
          <w:sz w:val="28"/>
          <w:szCs w:val="28"/>
        </w:rPr>
      </w:pPr>
    </w:p>
    <w:p w:rsidR="00405C20" w:rsidRDefault="00405C20" w:rsidP="00D936B8">
      <w:pPr>
        <w:rPr>
          <w:sz w:val="28"/>
          <w:szCs w:val="28"/>
        </w:rPr>
      </w:pPr>
    </w:p>
    <w:p w:rsidR="00405C20" w:rsidRDefault="00405C20" w:rsidP="00D936B8">
      <w:pPr>
        <w:rPr>
          <w:sz w:val="28"/>
          <w:szCs w:val="28"/>
        </w:rPr>
      </w:pPr>
    </w:p>
    <w:p w:rsidR="00405C20" w:rsidRDefault="00405C20" w:rsidP="00D936B8">
      <w:pPr>
        <w:rPr>
          <w:sz w:val="28"/>
          <w:szCs w:val="28"/>
        </w:rPr>
      </w:pPr>
    </w:p>
    <w:p w:rsidR="00405C20" w:rsidRDefault="00405C20" w:rsidP="00D936B8">
      <w:pPr>
        <w:rPr>
          <w:sz w:val="28"/>
          <w:szCs w:val="28"/>
        </w:rPr>
      </w:pPr>
    </w:p>
    <w:tbl>
      <w:tblPr>
        <w:tblStyle w:val="a6"/>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1"/>
      </w:tblGrid>
      <w:tr w:rsidR="00405C20" w:rsidTr="00405C20">
        <w:tc>
          <w:tcPr>
            <w:tcW w:w="4501" w:type="dxa"/>
          </w:tcPr>
          <w:p w:rsidR="00405C20" w:rsidRDefault="00405C20" w:rsidP="00405C20">
            <w:pPr>
              <w:tabs>
                <w:tab w:val="center" w:pos="4677"/>
                <w:tab w:val="left" w:pos="6030"/>
              </w:tabs>
              <w:rPr>
                <w:color w:val="000000"/>
                <w:sz w:val="28"/>
                <w:szCs w:val="28"/>
              </w:rPr>
            </w:pPr>
            <w:r w:rsidRPr="00405C20">
              <w:rPr>
                <w:color w:val="000000"/>
                <w:sz w:val="28"/>
                <w:szCs w:val="28"/>
              </w:rPr>
              <w:t xml:space="preserve">Приложение </w:t>
            </w:r>
            <w:r>
              <w:rPr>
                <w:color w:val="000000"/>
                <w:sz w:val="28"/>
                <w:szCs w:val="28"/>
              </w:rPr>
              <w:t xml:space="preserve"> </w:t>
            </w:r>
            <w:r w:rsidRPr="00405C20">
              <w:rPr>
                <w:color w:val="000000"/>
                <w:sz w:val="28"/>
                <w:szCs w:val="28"/>
              </w:rPr>
              <w:t>к</w:t>
            </w:r>
            <w:r>
              <w:rPr>
                <w:color w:val="000000"/>
                <w:sz w:val="28"/>
                <w:szCs w:val="28"/>
              </w:rPr>
              <w:t xml:space="preserve"> </w:t>
            </w:r>
            <w:r w:rsidRPr="00405C20">
              <w:rPr>
                <w:color w:val="000000"/>
                <w:sz w:val="28"/>
                <w:szCs w:val="28"/>
              </w:rPr>
              <w:t xml:space="preserve"> </w:t>
            </w:r>
            <w:r>
              <w:rPr>
                <w:color w:val="000000"/>
                <w:sz w:val="28"/>
                <w:szCs w:val="28"/>
              </w:rPr>
              <w:t>п</w:t>
            </w:r>
            <w:r w:rsidRPr="00405C20">
              <w:rPr>
                <w:color w:val="000000"/>
                <w:sz w:val="28"/>
                <w:szCs w:val="28"/>
              </w:rPr>
              <w:t xml:space="preserve">остановлению  Администрации МО Чукотский муниципальный район </w:t>
            </w:r>
          </w:p>
          <w:p w:rsidR="00405C20" w:rsidRPr="00405C20" w:rsidRDefault="00405C20" w:rsidP="00405C20">
            <w:pPr>
              <w:tabs>
                <w:tab w:val="center" w:pos="4677"/>
                <w:tab w:val="left" w:pos="6030"/>
              </w:tabs>
              <w:rPr>
                <w:color w:val="000000"/>
                <w:sz w:val="28"/>
                <w:szCs w:val="28"/>
              </w:rPr>
            </w:pPr>
            <w:r>
              <w:rPr>
                <w:color w:val="000000"/>
                <w:sz w:val="28"/>
                <w:szCs w:val="28"/>
              </w:rPr>
              <w:t>от 15.07.</w:t>
            </w:r>
            <w:r w:rsidRPr="00405C20">
              <w:rPr>
                <w:color w:val="000000"/>
                <w:sz w:val="28"/>
                <w:szCs w:val="28"/>
              </w:rPr>
              <w:t>2013г. №</w:t>
            </w:r>
            <w:r>
              <w:rPr>
                <w:color w:val="000000"/>
                <w:sz w:val="28"/>
                <w:szCs w:val="28"/>
              </w:rPr>
              <w:t>42</w:t>
            </w:r>
            <w:r w:rsidR="002E7AA0">
              <w:rPr>
                <w:color w:val="000000"/>
                <w:sz w:val="28"/>
                <w:szCs w:val="28"/>
              </w:rPr>
              <w:t xml:space="preserve"> </w:t>
            </w:r>
            <w:bookmarkStart w:id="0" w:name="_GoBack"/>
            <w:r w:rsidR="002E7AA0" w:rsidRPr="002E7AA0">
              <w:rPr>
                <w:i/>
                <w:color w:val="FF0000"/>
              </w:rPr>
              <w:t xml:space="preserve">(в редакции от </w:t>
            </w:r>
            <w:proofErr w:type="spellStart"/>
            <w:r w:rsidR="002E7AA0" w:rsidRPr="002E7AA0">
              <w:rPr>
                <w:i/>
                <w:color w:val="FF0000"/>
              </w:rPr>
              <w:t>от</w:t>
            </w:r>
            <w:proofErr w:type="spellEnd"/>
            <w:r w:rsidR="002E7AA0" w:rsidRPr="002E7AA0">
              <w:rPr>
                <w:i/>
                <w:color w:val="FF0000"/>
              </w:rPr>
              <w:t xml:space="preserve"> 15.08.2019 г. № 476)</w:t>
            </w:r>
            <w:bookmarkEnd w:id="0"/>
          </w:p>
        </w:tc>
      </w:tr>
    </w:tbl>
    <w:p w:rsidR="00405C20" w:rsidRDefault="00405C20" w:rsidP="00405C20">
      <w:pPr>
        <w:pStyle w:val="1"/>
        <w:keepNext w:val="0"/>
        <w:widowControl w:val="0"/>
        <w:rPr>
          <w:rFonts w:ascii="Arial Narrow" w:hAnsi="Arial Narrow"/>
          <w:sz w:val="24"/>
          <w:szCs w:val="24"/>
        </w:rPr>
      </w:pPr>
    </w:p>
    <w:p w:rsidR="00405C20" w:rsidRDefault="00405C20" w:rsidP="00405C20">
      <w:pPr>
        <w:pStyle w:val="1"/>
        <w:keepNext w:val="0"/>
        <w:widowControl w:val="0"/>
        <w:rPr>
          <w:rFonts w:ascii="Arial Narrow" w:hAnsi="Arial Narrow"/>
          <w:sz w:val="24"/>
          <w:szCs w:val="24"/>
        </w:rPr>
      </w:pPr>
    </w:p>
    <w:p w:rsidR="00405C20" w:rsidRDefault="00405C20" w:rsidP="00405C20">
      <w:pPr>
        <w:pStyle w:val="1"/>
        <w:keepNext w:val="0"/>
        <w:widowControl w:val="0"/>
        <w:rPr>
          <w:rFonts w:ascii="Arial Narrow" w:hAnsi="Arial Narrow"/>
          <w:sz w:val="24"/>
          <w:szCs w:val="24"/>
        </w:rPr>
      </w:pPr>
    </w:p>
    <w:p w:rsidR="002E7AA0" w:rsidRPr="002E7AA0" w:rsidRDefault="002E7AA0" w:rsidP="002E7AA0">
      <w:pPr>
        <w:widowControl w:val="0"/>
        <w:jc w:val="center"/>
        <w:outlineLvl w:val="0"/>
        <w:rPr>
          <w:rFonts w:eastAsia="Lucida Sans Unicode"/>
          <w:sz w:val="28"/>
          <w:szCs w:val="28"/>
        </w:rPr>
      </w:pPr>
      <w:r w:rsidRPr="002E7AA0">
        <w:rPr>
          <w:b/>
          <w:sz w:val="28"/>
          <w:szCs w:val="28"/>
        </w:rPr>
        <w:t>АДМИНИСТРАТИВНЫЙ РЕГЛАМЕНТ</w:t>
      </w:r>
      <w:r w:rsidRPr="002E7AA0">
        <w:rPr>
          <w:sz w:val="28"/>
          <w:szCs w:val="28"/>
        </w:rPr>
        <w:br/>
      </w:r>
      <w:r w:rsidRPr="002E7AA0">
        <w:rPr>
          <w:rFonts w:eastAsia="Lucida Sans Unicode"/>
          <w:sz w:val="28"/>
          <w:szCs w:val="28"/>
        </w:rPr>
        <w:t xml:space="preserve">предоставления муниципальной услуги </w:t>
      </w:r>
    </w:p>
    <w:p w:rsidR="002E7AA0" w:rsidRPr="002E7AA0" w:rsidRDefault="002E7AA0" w:rsidP="002E7AA0">
      <w:pPr>
        <w:widowControl w:val="0"/>
        <w:jc w:val="center"/>
        <w:outlineLvl w:val="0"/>
        <w:rPr>
          <w:sz w:val="28"/>
          <w:szCs w:val="28"/>
        </w:rPr>
      </w:pPr>
      <w:r w:rsidRPr="002E7AA0">
        <w:rPr>
          <w:rFonts w:eastAsia="Lucida Sans Unicode"/>
          <w:sz w:val="28"/>
          <w:szCs w:val="28"/>
        </w:rPr>
        <w:t>«</w:t>
      </w:r>
      <w:r w:rsidRPr="002E7AA0">
        <w:rPr>
          <w:color w:val="000000"/>
          <w:sz w:val="28"/>
          <w:szCs w:val="28"/>
        </w:rPr>
        <w:t>Проведение торгов по продаже муниципального имущества муниципального образования Чукотский муниципальный район</w:t>
      </w:r>
      <w:r w:rsidRPr="002E7AA0">
        <w:rPr>
          <w:sz w:val="28"/>
          <w:szCs w:val="28"/>
        </w:rPr>
        <w:t>»</w:t>
      </w:r>
    </w:p>
    <w:p w:rsidR="002E7AA0" w:rsidRPr="002E7AA0" w:rsidRDefault="002E7AA0" w:rsidP="002E7AA0">
      <w:pPr>
        <w:widowControl w:val="0"/>
        <w:numPr>
          <w:ilvl w:val="0"/>
          <w:numId w:val="2"/>
        </w:numPr>
        <w:spacing w:before="360" w:after="240"/>
        <w:jc w:val="center"/>
        <w:outlineLvl w:val="1"/>
        <w:rPr>
          <w:rFonts w:eastAsiaTheme="majorEastAsia"/>
          <w:b/>
          <w:bCs/>
          <w:sz w:val="28"/>
          <w:szCs w:val="28"/>
        </w:rPr>
      </w:pPr>
      <w:r w:rsidRPr="002E7AA0">
        <w:rPr>
          <w:rFonts w:eastAsiaTheme="majorEastAsia"/>
          <w:b/>
          <w:bCs/>
          <w:sz w:val="28"/>
          <w:szCs w:val="28"/>
        </w:rPr>
        <w:t>Общие положения</w:t>
      </w:r>
    </w:p>
    <w:p w:rsidR="002E7AA0" w:rsidRPr="002E7AA0" w:rsidRDefault="002E7AA0" w:rsidP="002E7AA0">
      <w:pPr>
        <w:widowControl w:val="0"/>
        <w:ind w:firstLine="720"/>
        <w:jc w:val="both"/>
        <w:rPr>
          <w:sz w:val="28"/>
          <w:szCs w:val="28"/>
        </w:rPr>
      </w:pPr>
      <w:r w:rsidRPr="002E7AA0">
        <w:rPr>
          <w:sz w:val="28"/>
          <w:szCs w:val="28"/>
        </w:rPr>
        <w:t xml:space="preserve">1.1. Административный регламент по предоставлению муниципальной услуги </w:t>
      </w:r>
      <w:r w:rsidRPr="002E7AA0">
        <w:rPr>
          <w:rFonts w:eastAsia="Lucida Sans Unicode"/>
          <w:sz w:val="28"/>
          <w:szCs w:val="28"/>
        </w:rPr>
        <w:t>«</w:t>
      </w:r>
      <w:r w:rsidRPr="002E7AA0">
        <w:rPr>
          <w:color w:val="000000"/>
          <w:sz w:val="28"/>
          <w:szCs w:val="28"/>
        </w:rPr>
        <w:t>Проведение торгов по продаже муниципального имущества муниципального образования Чукотский муниципальный район</w:t>
      </w:r>
      <w:r w:rsidRPr="002E7AA0">
        <w:rPr>
          <w:sz w:val="28"/>
          <w:szCs w:val="28"/>
        </w:rPr>
        <w:t>» (далее – Административный регламент), определяет сроки и последовательность действий (административных процедур) при осуществлении полномочий по заключению договоров купли-продажи муниципального имущества муниципального образования Чукотский муниципальный район:</w:t>
      </w:r>
    </w:p>
    <w:p w:rsidR="002E7AA0" w:rsidRPr="002E7AA0" w:rsidRDefault="002E7AA0" w:rsidP="002E7AA0">
      <w:pPr>
        <w:widowControl w:val="0"/>
        <w:ind w:firstLine="720"/>
        <w:jc w:val="both"/>
        <w:rPr>
          <w:sz w:val="28"/>
          <w:szCs w:val="28"/>
        </w:rPr>
      </w:pPr>
      <w:r w:rsidRPr="002E7AA0">
        <w:rPr>
          <w:sz w:val="28"/>
          <w:szCs w:val="28"/>
        </w:rPr>
        <w:t>- по результатам проведения аукциона и конкурса по продаже объектов муниципального имущества;</w:t>
      </w:r>
    </w:p>
    <w:p w:rsidR="002E7AA0" w:rsidRPr="002E7AA0" w:rsidRDefault="002E7AA0" w:rsidP="002E7AA0">
      <w:pPr>
        <w:widowControl w:val="0"/>
        <w:ind w:firstLine="720"/>
        <w:jc w:val="both"/>
        <w:rPr>
          <w:sz w:val="28"/>
          <w:szCs w:val="28"/>
        </w:rPr>
      </w:pPr>
      <w:r w:rsidRPr="002E7AA0">
        <w:rPr>
          <w:sz w:val="28"/>
          <w:szCs w:val="28"/>
        </w:rPr>
        <w:t>- по результатам продажи имущества посредством публичного предложения;</w:t>
      </w:r>
    </w:p>
    <w:p w:rsidR="002E7AA0" w:rsidRPr="002E7AA0" w:rsidRDefault="002E7AA0" w:rsidP="002E7AA0">
      <w:pPr>
        <w:widowControl w:val="0"/>
        <w:ind w:firstLine="720"/>
        <w:jc w:val="both"/>
        <w:rPr>
          <w:sz w:val="28"/>
          <w:szCs w:val="28"/>
        </w:rPr>
      </w:pPr>
      <w:r w:rsidRPr="002E7AA0">
        <w:rPr>
          <w:sz w:val="28"/>
          <w:szCs w:val="28"/>
        </w:rPr>
        <w:t>- по результатам продажи имущества без объявления цены;</w:t>
      </w:r>
    </w:p>
    <w:p w:rsidR="002E7AA0" w:rsidRPr="002E7AA0" w:rsidRDefault="002E7AA0" w:rsidP="002E7AA0">
      <w:pPr>
        <w:widowControl w:val="0"/>
        <w:ind w:firstLine="720"/>
        <w:jc w:val="both"/>
        <w:rPr>
          <w:sz w:val="28"/>
          <w:szCs w:val="28"/>
        </w:rPr>
      </w:pPr>
      <w:r w:rsidRPr="002E7AA0">
        <w:rPr>
          <w:sz w:val="28"/>
          <w:szCs w:val="28"/>
        </w:rPr>
        <w:t>- в рамках реализации Федерального закона от 22 июля 2008 года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2E7AA0" w:rsidRPr="002E7AA0" w:rsidRDefault="002E7AA0" w:rsidP="002E7AA0">
      <w:pPr>
        <w:widowControl w:val="0"/>
        <w:ind w:firstLine="720"/>
        <w:jc w:val="both"/>
        <w:rPr>
          <w:sz w:val="28"/>
          <w:szCs w:val="28"/>
        </w:rPr>
      </w:pPr>
      <w:r w:rsidRPr="002E7AA0">
        <w:rPr>
          <w:sz w:val="28"/>
          <w:szCs w:val="28"/>
        </w:rPr>
        <w:t xml:space="preserve">1.2. Административный регламент разработан в целях повышения качества исполнений и доступности результата оказания муниципальной услуги, создания комфортных условий для потребителей результатов предоставления муниципальной услуги. </w:t>
      </w:r>
    </w:p>
    <w:p w:rsidR="002E7AA0" w:rsidRPr="002E7AA0" w:rsidRDefault="002E7AA0" w:rsidP="002E7AA0">
      <w:pPr>
        <w:widowControl w:val="0"/>
        <w:ind w:firstLine="709"/>
        <w:rPr>
          <w:b/>
          <w:sz w:val="28"/>
          <w:szCs w:val="28"/>
        </w:rPr>
      </w:pPr>
      <w:r w:rsidRPr="002E7AA0">
        <w:rPr>
          <w:color w:val="000000"/>
          <w:sz w:val="28"/>
          <w:szCs w:val="28"/>
        </w:rPr>
        <w:t xml:space="preserve">1.3. </w:t>
      </w:r>
      <w:r w:rsidRPr="002E7AA0">
        <w:rPr>
          <w:sz w:val="28"/>
          <w:szCs w:val="28"/>
        </w:rPr>
        <w:t>Описание заявителей</w:t>
      </w:r>
      <w:r w:rsidRPr="002E7AA0">
        <w:rPr>
          <w:b/>
          <w:sz w:val="28"/>
          <w:szCs w:val="28"/>
        </w:rPr>
        <w:t>.</w:t>
      </w:r>
    </w:p>
    <w:p w:rsidR="002E7AA0" w:rsidRPr="002E7AA0" w:rsidRDefault="002E7AA0" w:rsidP="002E7AA0">
      <w:pPr>
        <w:widowControl w:val="0"/>
        <w:ind w:firstLine="720"/>
        <w:jc w:val="both"/>
        <w:rPr>
          <w:sz w:val="28"/>
          <w:szCs w:val="28"/>
        </w:rPr>
      </w:pPr>
      <w:r w:rsidRPr="002E7AA0">
        <w:rPr>
          <w:color w:val="000000"/>
          <w:sz w:val="28"/>
          <w:szCs w:val="28"/>
        </w:rPr>
        <w:t xml:space="preserve">Заявителями </w:t>
      </w:r>
      <w:r w:rsidRPr="002E7AA0">
        <w:rPr>
          <w:sz w:val="28"/>
          <w:szCs w:val="28"/>
        </w:rPr>
        <w:t>при предоставлении муниципальной услуги по заключению договоров купли продажи муниципального имущества (далее - муниципальная услуга) могут быть:</w:t>
      </w:r>
    </w:p>
    <w:p w:rsidR="002E7AA0" w:rsidRPr="002E7AA0" w:rsidRDefault="002E7AA0" w:rsidP="002E7AA0">
      <w:pPr>
        <w:widowControl w:val="0"/>
        <w:ind w:firstLine="720"/>
        <w:jc w:val="both"/>
        <w:rPr>
          <w:sz w:val="28"/>
          <w:szCs w:val="28"/>
        </w:rPr>
      </w:pPr>
      <w:r w:rsidRPr="002E7AA0">
        <w:rPr>
          <w:sz w:val="28"/>
          <w:szCs w:val="28"/>
        </w:rPr>
        <w:t>- физические лица,</w:t>
      </w:r>
    </w:p>
    <w:p w:rsidR="002E7AA0" w:rsidRPr="002E7AA0" w:rsidRDefault="002E7AA0" w:rsidP="002E7AA0">
      <w:pPr>
        <w:widowControl w:val="0"/>
        <w:ind w:firstLine="720"/>
        <w:jc w:val="both"/>
        <w:rPr>
          <w:sz w:val="28"/>
          <w:szCs w:val="28"/>
        </w:rPr>
      </w:pPr>
      <w:r w:rsidRPr="002E7AA0">
        <w:rPr>
          <w:sz w:val="28"/>
          <w:szCs w:val="28"/>
        </w:rPr>
        <w:t xml:space="preserve">- юридические лица (за исключением юридических лиц, в уставном капитале которых доля Российской Федерации, субъектов Российской </w:t>
      </w:r>
      <w:r w:rsidRPr="002E7AA0">
        <w:rPr>
          <w:sz w:val="28"/>
          <w:szCs w:val="28"/>
        </w:rPr>
        <w:lastRenderedPageBreak/>
        <w:t>Федерации и муниципальных образований превышает 25 процентов),</w:t>
      </w:r>
    </w:p>
    <w:p w:rsidR="002E7AA0" w:rsidRPr="002E7AA0" w:rsidRDefault="002E7AA0" w:rsidP="002E7AA0">
      <w:pPr>
        <w:widowControl w:val="0"/>
        <w:ind w:firstLine="720"/>
        <w:jc w:val="both"/>
        <w:rPr>
          <w:sz w:val="28"/>
          <w:szCs w:val="28"/>
        </w:rPr>
      </w:pPr>
      <w:r w:rsidRPr="002E7AA0">
        <w:rPr>
          <w:sz w:val="28"/>
          <w:szCs w:val="28"/>
        </w:rPr>
        <w:t>- физические лица без образования юридического лица (индивидуальные предприниматели), заинтересованные в приобретении муниципального имущества и признанные в установленном порядке победителями аукциона (конкурса) и при продаже посредством публичного предложения, а также подавшие заявку при продаже без объявления цены,</w:t>
      </w:r>
    </w:p>
    <w:p w:rsidR="002E7AA0" w:rsidRPr="002E7AA0" w:rsidRDefault="002E7AA0" w:rsidP="002E7AA0">
      <w:pPr>
        <w:widowControl w:val="0"/>
        <w:ind w:firstLine="720"/>
        <w:jc w:val="both"/>
        <w:rPr>
          <w:sz w:val="28"/>
          <w:szCs w:val="28"/>
        </w:rPr>
      </w:pPr>
      <w:r w:rsidRPr="002E7AA0">
        <w:rPr>
          <w:sz w:val="28"/>
          <w:szCs w:val="28"/>
        </w:rPr>
        <w:t>- субъекты малого и среднего предпринимательства, пользующиеся преимущественным правом на приобретение имущества в рамках реализации Федерального закона от 22 июля 2008 года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(далее – заявители).</w:t>
      </w:r>
    </w:p>
    <w:p w:rsidR="002E7AA0" w:rsidRPr="002E7AA0" w:rsidRDefault="002E7AA0" w:rsidP="002E7AA0">
      <w:pPr>
        <w:widowControl w:val="0"/>
        <w:ind w:firstLine="720"/>
        <w:jc w:val="both"/>
        <w:rPr>
          <w:sz w:val="28"/>
          <w:szCs w:val="28"/>
        </w:rPr>
      </w:pPr>
      <w:r w:rsidRPr="002E7AA0">
        <w:rPr>
          <w:sz w:val="28"/>
          <w:szCs w:val="28"/>
        </w:rPr>
        <w:t>1.3. От имени заявителя может выступать другое физическое лицо, наделённое соответствующими полномочиями в установленном законом порядке.</w:t>
      </w:r>
    </w:p>
    <w:p w:rsidR="002E7AA0" w:rsidRPr="002E7AA0" w:rsidRDefault="002E7AA0" w:rsidP="002E7AA0">
      <w:pPr>
        <w:widowControl w:val="0"/>
        <w:numPr>
          <w:ilvl w:val="0"/>
          <w:numId w:val="2"/>
        </w:numPr>
        <w:autoSpaceDE w:val="0"/>
        <w:autoSpaceDN w:val="0"/>
        <w:adjustRightInd w:val="0"/>
        <w:jc w:val="center"/>
        <w:rPr>
          <w:b/>
          <w:sz w:val="28"/>
          <w:szCs w:val="28"/>
        </w:rPr>
      </w:pPr>
      <w:r w:rsidRPr="002E7AA0">
        <w:rPr>
          <w:b/>
          <w:sz w:val="28"/>
          <w:szCs w:val="28"/>
        </w:rPr>
        <w:t>Стандарт предоставления муниципальной услуги</w:t>
      </w:r>
    </w:p>
    <w:p w:rsidR="002E7AA0" w:rsidRPr="002E7AA0" w:rsidRDefault="002E7AA0" w:rsidP="002E7AA0">
      <w:pPr>
        <w:widowControl w:val="0"/>
        <w:numPr>
          <w:ilvl w:val="1"/>
          <w:numId w:val="2"/>
        </w:numPr>
        <w:ind w:left="0" w:firstLine="709"/>
        <w:contextualSpacing/>
        <w:jc w:val="both"/>
        <w:rPr>
          <w:sz w:val="28"/>
          <w:szCs w:val="28"/>
        </w:rPr>
      </w:pPr>
      <w:r w:rsidRPr="002E7AA0">
        <w:rPr>
          <w:sz w:val="28"/>
          <w:szCs w:val="28"/>
        </w:rPr>
        <w:t xml:space="preserve">Наименование муниципальной услуги: </w:t>
      </w:r>
      <w:r w:rsidRPr="002E7AA0">
        <w:rPr>
          <w:rFonts w:eastAsia="Lucida Sans Unicode"/>
          <w:sz w:val="28"/>
          <w:szCs w:val="28"/>
        </w:rPr>
        <w:t>«</w:t>
      </w:r>
      <w:r w:rsidRPr="002E7AA0">
        <w:rPr>
          <w:color w:val="000000"/>
          <w:sz w:val="28"/>
          <w:szCs w:val="28"/>
        </w:rPr>
        <w:t>Проведение торгов по продаже муниципального имущества муниципального образования Чукотский муниципальный район</w:t>
      </w:r>
      <w:r w:rsidRPr="002E7AA0">
        <w:rPr>
          <w:sz w:val="28"/>
          <w:szCs w:val="28"/>
        </w:rPr>
        <w:t>» (далее – муниципальная услуга).</w:t>
      </w:r>
    </w:p>
    <w:p w:rsidR="002E7AA0" w:rsidRPr="002E7AA0" w:rsidRDefault="002E7AA0" w:rsidP="002E7AA0">
      <w:pPr>
        <w:widowControl w:val="0"/>
        <w:numPr>
          <w:ilvl w:val="1"/>
          <w:numId w:val="2"/>
        </w:numPr>
        <w:ind w:left="0" w:firstLine="709"/>
        <w:contextualSpacing/>
        <w:jc w:val="both"/>
        <w:rPr>
          <w:sz w:val="28"/>
          <w:szCs w:val="28"/>
        </w:rPr>
      </w:pPr>
      <w:r w:rsidRPr="002E7AA0">
        <w:rPr>
          <w:sz w:val="28"/>
          <w:szCs w:val="28"/>
        </w:rPr>
        <w:t xml:space="preserve">Наименование органа, предоставляющего муниципальную услугу.  </w:t>
      </w:r>
    </w:p>
    <w:p w:rsidR="002E7AA0" w:rsidRPr="002E7AA0" w:rsidRDefault="002E7AA0" w:rsidP="002E7AA0">
      <w:pPr>
        <w:widowControl w:val="0"/>
        <w:numPr>
          <w:ilvl w:val="2"/>
          <w:numId w:val="2"/>
        </w:numPr>
        <w:ind w:left="0" w:firstLine="709"/>
        <w:contextualSpacing/>
        <w:jc w:val="both"/>
        <w:rPr>
          <w:sz w:val="28"/>
          <w:szCs w:val="28"/>
        </w:rPr>
      </w:pPr>
      <w:r w:rsidRPr="002E7AA0">
        <w:rPr>
          <w:sz w:val="28"/>
          <w:szCs w:val="28"/>
        </w:rPr>
        <w:t>Муниципальная услуга предоставляется Управлением финансов, экономики и имущественных отношений муниципального образования Чукотский муниципальный район (далее Управление) -  689300, Чукотский автономный округ, Чукотский район, с. Лаврентия, ул. Советская, д. 15.</w:t>
      </w:r>
    </w:p>
    <w:p w:rsidR="002E7AA0" w:rsidRPr="002E7AA0" w:rsidRDefault="002E7AA0" w:rsidP="002E7AA0">
      <w:pPr>
        <w:keepNext/>
        <w:ind w:firstLine="709"/>
        <w:jc w:val="both"/>
        <w:outlineLvl w:val="0"/>
        <w:rPr>
          <w:b/>
          <w:sz w:val="28"/>
          <w:szCs w:val="28"/>
        </w:rPr>
      </w:pPr>
      <w:r w:rsidRPr="002E7AA0">
        <w:rPr>
          <w:sz w:val="28"/>
          <w:szCs w:val="28"/>
        </w:rPr>
        <w:t>График работы Управления:</w:t>
      </w:r>
    </w:p>
    <w:p w:rsidR="002E7AA0" w:rsidRPr="002E7AA0" w:rsidRDefault="002E7AA0" w:rsidP="002E7AA0">
      <w:pPr>
        <w:keepNext/>
        <w:ind w:firstLine="709"/>
        <w:jc w:val="both"/>
        <w:outlineLvl w:val="0"/>
        <w:rPr>
          <w:b/>
          <w:sz w:val="28"/>
          <w:szCs w:val="28"/>
        </w:rPr>
      </w:pPr>
      <w:r w:rsidRPr="002E7AA0">
        <w:rPr>
          <w:sz w:val="28"/>
          <w:szCs w:val="28"/>
        </w:rPr>
        <w:t xml:space="preserve">понедельник – пятница с 09.00 до 17.45 часов </w:t>
      </w:r>
    </w:p>
    <w:p w:rsidR="002E7AA0" w:rsidRPr="002E7AA0" w:rsidRDefault="002E7AA0" w:rsidP="002E7AA0">
      <w:pPr>
        <w:keepNext/>
        <w:ind w:firstLine="709"/>
        <w:jc w:val="both"/>
        <w:outlineLvl w:val="0"/>
        <w:rPr>
          <w:b/>
          <w:sz w:val="28"/>
          <w:szCs w:val="28"/>
        </w:rPr>
      </w:pPr>
      <w:r w:rsidRPr="002E7AA0">
        <w:rPr>
          <w:sz w:val="28"/>
          <w:szCs w:val="28"/>
        </w:rPr>
        <w:t xml:space="preserve">обеденный </w:t>
      </w:r>
      <w:proofErr w:type="gramStart"/>
      <w:r w:rsidRPr="002E7AA0">
        <w:rPr>
          <w:sz w:val="28"/>
          <w:szCs w:val="28"/>
        </w:rPr>
        <w:t>перерыв  с</w:t>
      </w:r>
      <w:proofErr w:type="gramEnd"/>
      <w:r w:rsidRPr="002E7AA0">
        <w:rPr>
          <w:sz w:val="28"/>
          <w:szCs w:val="28"/>
        </w:rPr>
        <w:t xml:space="preserve"> 13.00 до 14.30 часов</w:t>
      </w:r>
    </w:p>
    <w:p w:rsidR="002E7AA0" w:rsidRPr="002E7AA0" w:rsidRDefault="002E7AA0" w:rsidP="002E7AA0">
      <w:pPr>
        <w:keepNext/>
        <w:ind w:firstLine="709"/>
        <w:jc w:val="both"/>
        <w:outlineLvl w:val="0"/>
        <w:rPr>
          <w:b/>
          <w:sz w:val="28"/>
          <w:szCs w:val="28"/>
        </w:rPr>
      </w:pPr>
      <w:r w:rsidRPr="002E7AA0">
        <w:rPr>
          <w:sz w:val="28"/>
          <w:szCs w:val="28"/>
        </w:rPr>
        <w:t>выходные дни: суббота и воскресенье</w:t>
      </w:r>
    </w:p>
    <w:p w:rsidR="002E7AA0" w:rsidRPr="002E7AA0" w:rsidRDefault="002E7AA0" w:rsidP="002E7AA0">
      <w:pPr>
        <w:keepNext/>
        <w:ind w:firstLine="709"/>
        <w:jc w:val="both"/>
        <w:outlineLvl w:val="0"/>
        <w:rPr>
          <w:b/>
          <w:sz w:val="28"/>
          <w:szCs w:val="28"/>
        </w:rPr>
      </w:pPr>
      <w:r w:rsidRPr="002E7AA0">
        <w:rPr>
          <w:sz w:val="28"/>
          <w:szCs w:val="28"/>
          <w:lang w:val="en-US"/>
        </w:rPr>
        <w:t>e</w:t>
      </w:r>
      <w:r w:rsidRPr="002E7AA0">
        <w:rPr>
          <w:sz w:val="28"/>
          <w:szCs w:val="28"/>
        </w:rPr>
        <w:t>-</w:t>
      </w:r>
      <w:r w:rsidRPr="002E7AA0">
        <w:rPr>
          <w:sz w:val="28"/>
          <w:szCs w:val="28"/>
          <w:lang w:val="en-US"/>
        </w:rPr>
        <w:t>mail</w:t>
      </w:r>
      <w:r w:rsidRPr="002E7AA0">
        <w:rPr>
          <w:sz w:val="28"/>
          <w:szCs w:val="28"/>
        </w:rPr>
        <w:t>:</w:t>
      </w:r>
      <w:proofErr w:type="spellStart"/>
      <w:r w:rsidRPr="002E7AA0">
        <w:rPr>
          <w:sz w:val="28"/>
          <w:szCs w:val="28"/>
          <w:lang w:val="en-US"/>
        </w:rPr>
        <w:t>Uf</w:t>
      </w:r>
      <w:proofErr w:type="spellEnd"/>
      <w:r w:rsidRPr="002E7AA0">
        <w:rPr>
          <w:sz w:val="28"/>
          <w:szCs w:val="28"/>
        </w:rPr>
        <w:t>@</w:t>
      </w:r>
      <w:proofErr w:type="spellStart"/>
      <w:r w:rsidRPr="002E7AA0">
        <w:rPr>
          <w:sz w:val="28"/>
          <w:szCs w:val="28"/>
          <w:lang w:val="en-US"/>
        </w:rPr>
        <w:t>chukotraion</w:t>
      </w:r>
      <w:proofErr w:type="spellEnd"/>
      <w:r w:rsidRPr="002E7AA0">
        <w:rPr>
          <w:sz w:val="28"/>
          <w:szCs w:val="28"/>
        </w:rPr>
        <w:t>.</w:t>
      </w:r>
      <w:proofErr w:type="spellStart"/>
      <w:r w:rsidRPr="002E7AA0">
        <w:rPr>
          <w:sz w:val="28"/>
          <w:szCs w:val="28"/>
          <w:lang w:val="en-US"/>
        </w:rPr>
        <w:t>ru</w:t>
      </w:r>
      <w:proofErr w:type="spellEnd"/>
    </w:p>
    <w:p w:rsidR="002E7AA0" w:rsidRPr="002E7AA0" w:rsidRDefault="002E7AA0" w:rsidP="002E7AA0">
      <w:pPr>
        <w:keepNext/>
        <w:ind w:firstLine="709"/>
        <w:jc w:val="both"/>
        <w:outlineLvl w:val="0"/>
        <w:rPr>
          <w:b/>
          <w:sz w:val="28"/>
          <w:szCs w:val="28"/>
        </w:rPr>
      </w:pPr>
      <w:r w:rsidRPr="002E7AA0">
        <w:rPr>
          <w:sz w:val="28"/>
          <w:szCs w:val="28"/>
        </w:rPr>
        <w:t xml:space="preserve">веб-сайт: </w:t>
      </w:r>
      <w:hyperlink r:id="rId7" w:history="1">
        <w:r w:rsidRPr="002E7AA0">
          <w:rPr>
            <w:color w:val="0000FF"/>
            <w:sz w:val="28"/>
            <w:szCs w:val="28"/>
            <w:u w:val="single"/>
            <w:lang w:val="en-US"/>
          </w:rPr>
          <w:t>www</w:t>
        </w:r>
        <w:r w:rsidRPr="002E7AA0">
          <w:rPr>
            <w:color w:val="0000FF"/>
            <w:sz w:val="28"/>
            <w:szCs w:val="28"/>
            <w:u w:val="single"/>
          </w:rPr>
          <w:t>.</w:t>
        </w:r>
        <w:proofErr w:type="spellStart"/>
        <w:r w:rsidRPr="002E7AA0">
          <w:rPr>
            <w:color w:val="0000FF"/>
            <w:sz w:val="28"/>
            <w:szCs w:val="28"/>
            <w:u w:val="single"/>
            <w:lang w:val="en-US"/>
          </w:rPr>
          <w:t>chukotraion</w:t>
        </w:r>
        <w:proofErr w:type="spellEnd"/>
        <w:r w:rsidRPr="002E7AA0">
          <w:rPr>
            <w:color w:val="0000FF"/>
            <w:sz w:val="28"/>
            <w:szCs w:val="28"/>
            <w:u w:val="single"/>
          </w:rPr>
          <w:t>.</w:t>
        </w:r>
        <w:proofErr w:type="spellStart"/>
        <w:r w:rsidRPr="002E7AA0">
          <w:rPr>
            <w:color w:val="0000FF"/>
            <w:sz w:val="28"/>
            <w:szCs w:val="28"/>
            <w:u w:val="single"/>
          </w:rPr>
          <w:t>ru</w:t>
        </w:r>
        <w:proofErr w:type="spellEnd"/>
      </w:hyperlink>
    </w:p>
    <w:p w:rsidR="002E7AA0" w:rsidRPr="002E7AA0" w:rsidRDefault="002E7AA0" w:rsidP="002E7AA0">
      <w:pPr>
        <w:keepNext/>
        <w:ind w:firstLine="709"/>
        <w:jc w:val="both"/>
        <w:outlineLvl w:val="0"/>
        <w:rPr>
          <w:b/>
          <w:sz w:val="28"/>
          <w:szCs w:val="28"/>
        </w:rPr>
      </w:pPr>
      <w:r w:rsidRPr="002E7AA0">
        <w:rPr>
          <w:sz w:val="28"/>
          <w:szCs w:val="28"/>
        </w:rPr>
        <w:t>контактный телефон:</w:t>
      </w:r>
    </w:p>
    <w:p w:rsidR="002E7AA0" w:rsidRPr="002E7AA0" w:rsidRDefault="002E7AA0" w:rsidP="002E7AA0">
      <w:pPr>
        <w:keepNext/>
        <w:ind w:firstLine="709"/>
        <w:jc w:val="both"/>
        <w:outlineLvl w:val="0"/>
        <w:rPr>
          <w:b/>
          <w:sz w:val="28"/>
          <w:szCs w:val="28"/>
        </w:rPr>
      </w:pPr>
      <w:r w:rsidRPr="002E7AA0">
        <w:rPr>
          <w:sz w:val="28"/>
          <w:szCs w:val="28"/>
        </w:rPr>
        <w:t>Начальник Управления: (42736)2-26-64</w:t>
      </w:r>
    </w:p>
    <w:p w:rsidR="002E7AA0" w:rsidRPr="002E7AA0" w:rsidRDefault="002E7AA0" w:rsidP="002E7AA0">
      <w:pPr>
        <w:keepNext/>
        <w:ind w:firstLine="709"/>
        <w:jc w:val="both"/>
        <w:outlineLvl w:val="0"/>
        <w:rPr>
          <w:b/>
          <w:sz w:val="28"/>
          <w:szCs w:val="28"/>
        </w:rPr>
      </w:pPr>
      <w:r w:rsidRPr="002E7AA0">
        <w:rPr>
          <w:sz w:val="28"/>
          <w:szCs w:val="28"/>
        </w:rPr>
        <w:t>Приёмная: (42736)2-20-49</w:t>
      </w:r>
    </w:p>
    <w:p w:rsidR="002E7AA0" w:rsidRPr="002E7AA0" w:rsidRDefault="002E7AA0" w:rsidP="002E7AA0">
      <w:pPr>
        <w:widowControl w:val="0"/>
        <w:numPr>
          <w:ilvl w:val="2"/>
          <w:numId w:val="2"/>
        </w:numPr>
        <w:ind w:left="0" w:firstLine="709"/>
        <w:contextualSpacing/>
        <w:jc w:val="both"/>
        <w:rPr>
          <w:sz w:val="28"/>
          <w:szCs w:val="28"/>
        </w:rPr>
      </w:pPr>
      <w:r w:rsidRPr="002E7AA0">
        <w:rPr>
          <w:sz w:val="28"/>
          <w:szCs w:val="28"/>
        </w:rPr>
        <w:t xml:space="preserve">Структурным подразделением Управления, участвующим в предоставлении муниципальной услуги, является Комитет имущественных отношений (далее – </w:t>
      </w:r>
      <w:proofErr w:type="gramStart"/>
      <w:r w:rsidRPr="002E7AA0">
        <w:rPr>
          <w:sz w:val="28"/>
          <w:szCs w:val="28"/>
        </w:rPr>
        <w:t>Комитет)  -</w:t>
      </w:r>
      <w:proofErr w:type="gramEnd"/>
      <w:r w:rsidRPr="002E7AA0">
        <w:rPr>
          <w:sz w:val="28"/>
          <w:szCs w:val="28"/>
        </w:rPr>
        <w:t xml:space="preserve">  689300, Чукотский автономный округ, Чукотский район, с. Лаврентия, ул. Советская, д. 15.</w:t>
      </w:r>
    </w:p>
    <w:p w:rsidR="002E7AA0" w:rsidRPr="002E7AA0" w:rsidRDefault="002E7AA0" w:rsidP="002E7AA0">
      <w:pPr>
        <w:keepNext/>
        <w:ind w:firstLine="709"/>
        <w:jc w:val="both"/>
        <w:outlineLvl w:val="0"/>
        <w:rPr>
          <w:b/>
          <w:sz w:val="28"/>
          <w:szCs w:val="28"/>
        </w:rPr>
      </w:pPr>
      <w:r w:rsidRPr="002E7AA0">
        <w:rPr>
          <w:sz w:val="28"/>
          <w:szCs w:val="28"/>
        </w:rPr>
        <w:lastRenderedPageBreak/>
        <w:t>График работы Комитета:</w:t>
      </w:r>
    </w:p>
    <w:p w:rsidR="002E7AA0" w:rsidRPr="002E7AA0" w:rsidRDefault="002E7AA0" w:rsidP="002E7AA0">
      <w:pPr>
        <w:keepNext/>
        <w:ind w:firstLine="709"/>
        <w:jc w:val="both"/>
        <w:outlineLvl w:val="0"/>
        <w:rPr>
          <w:b/>
          <w:sz w:val="28"/>
          <w:szCs w:val="28"/>
        </w:rPr>
      </w:pPr>
      <w:r w:rsidRPr="002E7AA0">
        <w:rPr>
          <w:sz w:val="28"/>
          <w:szCs w:val="28"/>
        </w:rPr>
        <w:t xml:space="preserve">понедельник – пятница с 09.00 до 17.45 часов </w:t>
      </w:r>
    </w:p>
    <w:p w:rsidR="002E7AA0" w:rsidRPr="002E7AA0" w:rsidRDefault="002E7AA0" w:rsidP="002E7AA0">
      <w:pPr>
        <w:keepNext/>
        <w:ind w:firstLine="709"/>
        <w:jc w:val="both"/>
        <w:outlineLvl w:val="0"/>
        <w:rPr>
          <w:b/>
          <w:sz w:val="28"/>
          <w:szCs w:val="28"/>
        </w:rPr>
      </w:pPr>
      <w:r w:rsidRPr="002E7AA0">
        <w:rPr>
          <w:sz w:val="28"/>
          <w:szCs w:val="28"/>
        </w:rPr>
        <w:t xml:space="preserve">обеденный </w:t>
      </w:r>
      <w:proofErr w:type="gramStart"/>
      <w:r w:rsidRPr="002E7AA0">
        <w:rPr>
          <w:sz w:val="28"/>
          <w:szCs w:val="28"/>
        </w:rPr>
        <w:t>перерыв  с</w:t>
      </w:r>
      <w:proofErr w:type="gramEnd"/>
      <w:r w:rsidRPr="002E7AA0">
        <w:rPr>
          <w:sz w:val="28"/>
          <w:szCs w:val="28"/>
        </w:rPr>
        <w:t xml:space="preserve"> 13.00 до 14.30 часов</w:t>
      </w:r>
    </w:p>
    <w:p w:rsidR="002E7AA0" w:rsidRPr="002E7AA0" w:rsidRDefault="002E7AA0" w:rsidP="002E7AA0">
      <w:pPr>
        <w:keepNext/>
        <w:ind w:firstLine="709"/>
        <w:jc w:val="both"/>
        <w:outlineLvl w:val="0"/>
        <w:rPr>
          <w:b/>
          <w:sz w:val="28"/>
          <w:szCs w:val="28"/>
        </w:rPr>
      </w:pPr>
      <w:r w:rsidRPr="002E7AA0">
        <w:rPr>
          <w:sz w:val="28"/>
          <w:szCs w:val="28"/>
        </w:rPr>
        <w:t>выходные дни: суббота и воскресенье</w:t>
      </w:r>
    </w:p>
    <w:p w:rsidR="002E7AA0" w:rsidRPr="002E7AA0" w:rsidRDefault="002E7AA0" w:rsidP="002E7AA0">
      <w:pPr>
        <w:keepNext/>
        <w:ind w:firstLine="709"/>
        <w:jc w:val="both"/>
        <w:outlineLvl w:val="0"/>
        <w:rPr>
          <w:b/>
          <w:sz w:val="28"/>
          <w:szCs w:val="28"/>
        </w:rPr>
      </w:pPr>
      <w:r w:rsidRPr="002E7AA0">
        <w:rPr>
          <w:sz w:val="28"/>
          <w:szCs w:val="28"/>
          <w:lang w:val="en-US"/>
        </w:rPr>
        <w:t>e</w:t>
      </w:r>
      <w:r w:rsidRPr="002E7AA0">
        <w:rPr>
          <w:sz w:val="28"/>
          <w:szCs w:val="28"/>
        </w:rPr>
        <w:t>-</w:t>
      </w:r>
      <w:r w:rsidRPr="002E7AA0">
        <w:rPr>
          <w:sz w:val="28"/>
          <w:szCs w:val="28"/>
          <w:lang w:val="en-US"/>
        </w:rPr>
        <w:t>mail</w:t>
      </w:r>
      <w:r w:rsidRPr="002E7AA0">
        <w:rPr>
          <w:sz w:val="28"/>
          <w:szCs w:val="28"/>
        </w:rPr>
        <w:t>:</w:t>
      </w:r>
      <w:proofErr w:type="spellStart"/>
      <w:r w:rsidRPr="002E7AA0">
        <w:rPr>
          <w:sz w:val="28"/>
          <w:szCs w:val="28"/>
          <w:lang w:val="en-US"/>
        </w:rPr>
        <w:t>komitet</w:t>
      </w:r>
      <w:proofErr w:type="spellEnd"/>
      <w:r w:rsidRPr="002E7AA0">
        <w:rPr>
          <w:sz w:val="28"/>
          <w:szCs w:val="28"/>
        </w:rPr>
        <w:t>_</w:t>
      </w:r>
      <w:proofErr w:type="spellStart"/>
      <w:r w:rsidRPr="002E7AA0">
        <w:rPr>
          <w:sz w:val="28"/>
          <w:szCs w:val="28"/>
          <w:lang w:val="en-US"/>
        </w:rPr>
        <w:t>io</w:t>
      </w:r>
      <w:proofErr w:type="spellEnd"/>
      <w:r w:rsidRPr="002E7AA0">
        <w:rPr>
          <w:sz w:val="28"/>
          <w:szCs w:val="28"/>
        </w:rPr>
        <w:t>_</w:t>
      </w:r>
      <w:proofErr w:type="spellStart"/>
      <w:r w:rsidRPr="002E7AA0">
        <w:rPr>
          <w:sz w:val="28"/>
          <w:szCs w:val="28"/>
          <w:lang w:val="en-US"/>
        </w:rPr>
        <w:t>chr</w:t>
      </w:r>
      <w:proofErr w:type="spellEnd"/>
      <w:r w:rsidRPr="002E7AA0">
        <w:rPr>
          <w:sz w:val="28"/>
          <w:szCs w:val="28"/>
        </w:rPr>
        <w:t>@</w:t>
      </w:r>
      <w:r w:rsidRPr="002E7AA0">
        <w:rPr>
          <w:sz w:val="28"/>
          <w:szCs w:val="28"/>
          <w:lang w:val="en-US"/>
        </w:rPr>
        <w:t>mail</w:t>
      </w:r>
      <w:r w:rsidRPr="002E7AA0">
        <w:rPr>
          <w:sz w:val="28"/>
          <w:szCs w:val="28"/>
        </w:rPr>
        <w:t>.</w:t>
      </w:r>
      <w:proofErr w:type="spellStart"/>
      <w:r w:rsidRPr="002E7AA0">
        <w:rPr>
          <w:sz w:val="28"/>
          <w:szCs w:val="28"/>
          <w:lang w:val="en-US"/>
        </w:rPr>
        <w:t>ru</w:t>
      </w:r>
      <w:proofErr w:type="spellEnd"/>
    </w:p>
    <w:p w:rsidR="002E7AA0" w:rsidRPr="002E7AA0" w:rsidRDefault="002E7AA0" w:rsidP="002E7AA0">
      <w:pPr>
        <w:keepNext/>
        <w:ind w:firstLine="709"/>
        <w:jc w:val="both"/>
        <w:outlineLvl w:val="0"/>
        <w:rPr>
          <w:b/>
          <w:sz w:val="28"/>
          <w:szCs w:val="28"/>
        </w:rPr>
      </w:pPr>
      <w:r w:rsidRPr="002E7AA0">
        <w:rPr>
          <w:sz w:val="28"/>
          <w:szCs w:val="28"/>
        </w:rPr>
        <w:t>контактный телефон:</w:t>
      </w:r>
    </w:p>
    <w:p w:rsidR="002E7AA0" w:rsidRPr="002E7AA0" w:rsidRDefault="002E7AA0" w:rsidP="002E7AA0">
      <w:pPr>
        <w:keepNext/>
        <w:ind w:firstLine="709"/>
        <w:jc w:val="both"/>
        <w:outlineLvl w:val="0"/>
        <w:rPr>
          <w:b/>
          <w:sz w:val="28"/>
          <w:szCs w:val="28"/>
        </w:rPr>
      </w:pPr>
      <w:r w:rsidRPr="002E7AA0">
        <w:rPr>
          <w:sz w:val="28"/>
          <w:szCs w:val="28"/>
        </w:rPr>
        <w:t>Председатель Комитета: (42736)2-28-47</w:t>
      </w:r>
    </w:p>
    <w:p w:rsidR="002E7AA0" w:rsidRPr="002E7AA0" w:rsidRDefault="002E7AA0" w:rsidP="002E7AA0">
      <w:pPr>
        <w:keepNext/>
        <w:ind w:firstLine="709"/>
        <w:jc w:val="both"/>
        <w:outlineLvl w:val="0"/>
        <w:rPr>
          <w:b/>
          <w:sz w:val="28"/>
          <w:szCs w:val="28"/>
        </w:rPr>
      </w:pPr>
      <w:r w:rsidRPr="002E7AA0">
        <w:rPr>
          <w:sz w:val="28"/>
          <w:szCs w:val="28"/>
        </w:rPr>
        <w:t>2.2.3. При предоставлении муниципальной услуги Комитет взаимодействует с:</w:t>
      </w:r>
    </w:p>
    <w:p w:rsidR="002E7AA0" w:rsidRPr="002E7AA0" w:rsidRDefault="002E7AA0" w:rsidP="002E7AA0">
      <w:pPr>
        <w:keepNext/>
        <w:ind w:firstLine="709"/>
        <w:jc w:val="both"/>
        <w:outlineLvl w:val="0"/>
        <w:rPr>
          <w:b/>
          <w:sz w:val="28"/>
          <w:szCs w:val="28"/>
        </w:rPr>
      </w:pPr>
      <w:r w:rsidRPr="002E7AA0">
        <w:rPr>
          <w:sz w:val="28"/>
          <w:szCs w:val="28"/>
        </w:rPr>
        <w:t xml:space="preserve">- Администрацией муниципального образования Чукотский муниципальный район ( далее  - Администрации  района ) 689300, Чукотский автономный округ, Чукотский район, с. Лаврентия, ул. Советская, д. 15, тел.: (42736)2-28-09  веб-сайт: </w:t>
      </w:r>
      <w:hyperlink r:id="rId8" w:history="1">
        <w:r w:rsidRPr="002E7AA0">
          <w:rPr>
            <w:color w:val="0000FF"/>
            <w:sz w:val="28"/>
            <w:szCs w:val="28"/>
            <w:u w:val="single"/>
            <w:lang w:val="en-US"/>
          </w:rPr>
          <w:t>www</w:t>
        </w:r>
        <w:r w:rsidRPr="002E7AA0">
          <w:rPr>
            <w:color w:val="0000FF"/>
            <w:sz w:val="28"/>
            <w:szCs w:val="28"/>
            <w:u w:val="single"/>
          </w:rPr>
          <w:t>.</w:t>
        </w:r>
        <w:proofErr w:type="spellStart"/>
        <w:r w:rsidRPr="002E7AA0">
          <w:rPr>
            <w:color w:val="0000FF"/>
            <w:sz w:val="28"/>
            <w:szCs w:val="28"/>
            <w:u w:val="single"/>
            <w:lang w:val="en-US"/>
          </w:rPr>
          <w:t>chukotraion</w:t>
        </w:r>
        <w:proofErr w:type="spellEnd"/>
        <w:r w:rsidRPr="002E7AA0">
          <w:rPr>
            <w:color w:val="0000FF"/>
            <w:sz w:val="28"/>
            <w:szCs w:val="28"/>
            <w:u w:val="single"/>
          </w:rPr>
          <w:t>.</w:t>
        </w:r>
        <w:proofErr w:type="spellStart"/>
        <w:r w:rsidRPr="002E7AA0">
          <w:rPr>
            <w:color w:val="0000FF"/>
            <w:sz w:val="28"/>
            <w:szCs w:val="28"/>
            <w:u w:val="single"/>
          </w:rPr>
          <w:t>ru</w:t>
        </w:r>
        <w:proofErr w:type="spellEnd"/>
      </w:hyperlink>
    </w:p>
    <w:p w:rsidR="002E7AA0" w:rsidRPr="002E7AA0" w:rsidRDefault="002E7AA0" w:rsidP="002E7AA0">
      <w:pPr>
        <w:ind w:firstLine="720"/>
        <w:jc w:val="both"/>
        <w:rPr>
          <w:sz w:val="28"/>
          <w:szCs w:val="28"/>
        </w:rPr>
      </w:pPr>
      <w:r w:rsidRPr="002E7AA0">
        <w:rPr>
          <w:sz w:val="28"/>
          <w:szCs w:val="28"/>
        </w:rPr>
        <w:t xml:space="preserve">2.3. Результат предоставления муниципальной услуги. </w:t>
      </w:r>
    </w:p>
    <w:p w:rsidR="002E7AA0" w:rsidRPr="002E7AA0" w:rsidRDefault="002E7AA0" w:rsidP="002E7AA0">
      <w:pPr>
        <w:ind w:firstLine="720"/>
        <w:jc w:val="both"/>
        <w:rPr>
          <w:sz w:val="28"/>
          <w:szCs w:val="28"/>
        </w:rPr>
      </w:pPr>
      <w:r w:rsidRPr="002E7AA0">
        <w:rPr>
          <w:sz w:val="28"/>
          <w:szCs w:val="28"/>
        </w:rPr>
        <w:t>Результатом предоставления муниципальной услуги является заключение договора купли-продажи муниципального имущества или отказ от заключения такого договора.</w:t>
      </w:r>
    </w:p>
    <w:p w:rsidR="002E7AA0" w:rsidRPr="002E7AA0" w:rsidRDefault="002E7AA0" w:rsidP="002E7AA0">
      <w:pPr>
        <w:ind w:firstLine="709"/>
        <w:jc w:val="both"/>
        <w:rPr>
          <w:sz w:val="28"/>
          <w:szCs w:val="28"/>
        </w:rPr>
      </w:pPr>
      <w:r w:rsidRPr="002E7AA0">
        <w:rPr>
          <w:sz w:val="28"/>
          <w:szCs w:val="28"/>
        </w:rPr>
        <w:t>2.4. Срок предоставления муниципальной услуги.</w:t>
      </w:r>
    </w:p>
    <w:p w:rsidR="002E7AA0" w:rsidRPr="002E7AA0" w:rsidRDefault="002E7AA0" w:rsidP="002E7AA0">
      <w:pPr>
        <w:widowControl w:val="0"/>
        <w:ind w:firstLine="720"/>
        <w:jc w:val="both"/>
        <w:rPr>
          <w:sz w:val="28"/>
          <w:szCs w:val="28"/>
        </w:rPr>
      </w:pPr>
      <w:r w:rsidRPr="002E7AA0">
        <w:rPr>
          <w:sz w:val="28"/>
          <w:szCs w:val="28"/>
        </w:rPr>
        <w:t>Сроки предоставления муниципальной услуги установлены:</w:t>
      </w:r>
    </w:p>
    <w:p w:rsidR="002E7AA0" w:rsidRPr="002E7AA0" w:rsidRDefault="002E7AA0" w:rsidP="002E7AA0">
      <w:pPr>
        <w:widowControl w:val="0"/>
        <w:ind w:firstLine="720"/>
        <w:jc w:val="both"/>
        <w:rPr>
          <w:sz w:val="28"/>
          <w:szCs w:val="28"/>
        </w:rPr>
      </w:pPr>
      <w:r w:rsidRPr="002E7AA0">
        <w:rPr>
          <w:sz w:val="28"/>
          <w:szCs w:val="28"/>
        </w:rPr>
        <w:t>2.4.1 Федеральным законом от 21 декабря 2001 года № 178-ФЗ «О приватизации государственного и муниципального имущества» и не могут превышать даты заключения договора купли-продажи имущества:</w:t>
      </w:r>
    </w:p>
    <w:p w:rsidR="002E7AA0" w:rsidRPr="002E7AA0" w:rsidRDefault="002E7AA0" w:rsidP="002E7AA0">
      <w:pPr>
        <w:ind w:firstLine="567"/>
        <w:rPr>
          <w:rFonts w:eastAsiaTheme="minorEastAsia"/>
          <w:sz w:val="28"/>
          <w:szCs w:val="28"/>
          <w:lang w:eastAsia="ja-JP"/>
        </w:rPr>
      </w:pPr>
      <w:r w:rsidRPr="002E7AA0">
        <w:rPr>
          <w:sz w:val="28"/>
          <w:szCs w:val="28"/>
        </w:rPr>
        <w:t xml:space="preserve">- не более </w:t>
      </w:r>
      <w:r w:rsidRPr="002E7AA0">
        <w:rPr>
          <w:rFonts w:eastAsiaTheme="minorEastAsia"/>
          <w:sz w:val="28"/>
          <w:szCs w:val="28"/>
          <w:lang w:eastAsia="ja-JP"/>
        </w:rPr>
        <w:t>пяти рабочих дней с даты подведения итогов аукциона</w:t>
      </w:r>
      <w:r w:rsidRPr="002E7AA0">
        <w:rPr>
          <w:sz w:val="28"/>
          <w:szCs w:val="28"/>
        </w:rPr>
        <w:t xml:space="preserve">, </w:t>
      </w:r>
    </w:p>
    <w:p w:rsidR="002E7AA0" w:rsidRPr="002E7AA0" w:rsidRDefault="002E7AA0" w:rsidP="002E7AA0">
      <w:pPr>
        <w:ind w:firstLine="567"/>
        <w:jc w:val="both"/>
        <w:rPr>
          <w:sz w:val="28"/>
          <w:szCs w:val="28"/>
        </w:rPr>
      </w:pPr>
      <w:r w:rsidRPr="002E7AA0">
        <w:rPr>
          <w:sz w:val="28"/>
          <w:szCs w:val="28"/>
        </w:rPr>
        <w:t xml:space="preserve">- </w:t>
      </w:r>
      <w:r w:rsidRPr="002E7AA0">
        <w:rPr>
          <w:rFonts w:eastAsiaTheme="minorEastAsia"/>
          <w:sz w:val="28"/>
          <w:szCs w:val="28"/>
          <w:lang w:eastAsia="ja-JP"/>
        </w:rPr>
        <w:t>не позднее чем через пять рабочих дней с даты проведения продажи посредством публичного предложения</w:t>
      </w:r>
      <w:r w:rsidRPr="002E7AA0">
        <w:rPr>
          <w:sz w:val="28"/>
          <w:szCs w:val="28"/>
        </w:rPr>
        <w:t xml:space="preserve">, </w:t>
      </w:r>
    </w:p>
    <w:p w:rsidR="002E7AA0" w:rsidRPr="002E7AA0" w:rsidRDefault="002E7AA0" w:rsidP="002E7AA0">
      <w:pPr>
        <w:ind w:firstLine="567"/>
        <w:jc w:val="both"/>
        <w:rPr>
          <w:rFonts w:eastAsiaTheme="minorEastAsia"/>
          <w:sz w:val="28"/>
          <w:szCs w:val="28"/>
          <w:lang w:eastAsia="ja-JP"/>
        </w:rPr>
      </w:pPr>
      <w:r w:rsidRPr="002E7AA0">
        <w:rPr>
          <w:sz w:val="28"/>
          <w:szCs w:val="28"/>
        </w:rPr>
        <w:t xml:space="preserve">- </w:t>
      </w:r>
      <w:r w:rsidRPr="002E7AA0">
        <w:rPr>
          <w:rFonts w:eastAsiaTheme="minorEastAsia"/>
          <w:sz w:val="28"/>
          <w:szCs w:val="28"/>
          <w:lang w:eastAsia="ja-JP"/>
        </w:rPr>
        <w:t xml:space="preserve">в течение 5 рабочих дней со дня подведения итогов продажи </w:t>
      </w:r>
      <w:r w:rsidRPr="002E7AA0">
        <w:rPr>
          <w:sz w:val="28"/>
          <w:szCs w:val="28"/>
        </w:rPr>
        <w:t>муниципального имущества на торгах без объявления цены,</w:t>
      </w:r>
    </w:p>
    <w:p w:rsidR="002E7AA0" w:rsidRPr="002E7AA0" w:rsidRDefault="002E7AA0" w:rsidP="002E7AA0">
      <w:pPr>
        <w:widowControl w:val="0"/>
        <w:ind w:firstLine="567"/>
        <w:jc w:val="both"/>
        <w:rPr>
          <w:sz w:val="28"/>
          <w:szCs w:val="28"/>
        </w:rPr>
      </w:pPr>
      <w:r w:rsidRPr="002E7AA0">
        <w:rPr>
          <w:sz w:val="28"/>
          <w:szCs w:val="28"/>
        </w:rPr>
        <w:t xml:space="preserve">- </w:t>
      </w:r>
      <w:r w:rsidRPr="002E7AA0">
        <w:rPr>
          <w:rFonts w:eastAsiaTheme="minorEastAsia"/>
          <w:sz w:val="28"/>
          <w:szCs w:val="28"/>
          <w:lang w:eastAsia="ja-JP"/>
        </w:rPr>
        <w:t>в течение 5 рабочих дней с даты подведения итогов конкурса</w:t>
      </w:r>
      <w:r w:rsidRPr="002E7AA0">
        <w:rPr>
          <w:sz w:val="28"/>
          <w:szCs w:val="28"/>
        </w:rPr>
        <w:t>;</w:t>
      </w:r>
    </w:p>
    <w:p w:rsidR="002E7AA0" w:rsidRPr="002E7AA0" w:rsidRDefault="002E7AA0" w:rsidP="002E7AA0">
      <w:pPr>
        <w:widowControl w:val="0"/>
        <w:ind w:firstLine="720"/>
        <w:jc w:val="both"/>
        <w:rPr>
          <w:sz w:val="28"/>
          <w:szCs w:val="28"/>
        </w:rPr>
      </w:pPr>
      <w:r w:rsidRPr="002E7AA0">
        <w:rPr>
          <w:sz w:val="28"/>
          <w:szCs w:val="28"/>
        </w:rPr>
        <w:t xml:space="preserve"> 2.4.2 Федеральным законом от 22 июля 2008 года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2E7AA0" w:rsidRPr="002E7AA0" w:rsidRDefault="002E7AA0" w:rsidP="002E7AA0">
      <w:pPr>
        <w:autoSpaceDE w:val="0"/>
        <w:autoSpaceDN w:val="0"/>
        <w:adjustRightInd w:val="0"/>
        <w:ind w:firstLine="708"/>
        <w:jc w:val="both"/>
        <w:outlineLvl w:val="0"/>
        <w:rPr>
          <w:sz w:val="28"/>
          <w:szCs w:val="28"/>
        </w:rPr>
      </w:pPr>
      <w:r w:rsidRPr="002E7AA0">
        <w:rPr>
          <w:sz w:val="28"/>
          <w:szCs w:val="28"/>
        </w:rPr>
        <w:t>-</w:t>
      </w:r>
      <w:r w:rsidRPr="002E7AA0">
        <w:rPr>
          <w:b/>
          <w:sz w:val="28"/>
          <w:szCs w:val="28"/>
        </w:rPr>
        <w:t xml:space="preserve"> </w:t>
      </w:r>
      <w:r w:rsidRPr="002E7AA0">
        <w:rPr>
          <w:sz w:val="28"/>
          <w:szCs w:val="28"/>
        </w:rPr>
        <w:t>в течение 30 (тридцати) дней со дня получения уполномоченным органом согласия субъекта малого и среднего предпринимательства на использование преимущественного права выкупа муниципального имущества,</w:t>
      </w:r>
    </w:p>
    <w:p w:rsidR="002E7AA0" w:rsidRPr="002E7AA0" w:rsidRDefault="002E7AA0" w:rsidP="002E7AA0">
      <w:pPr>
        <w:autoSpaceDE w:val="0"/>
        <w:autoSpaceDN w:val="0"/>
        <w:adjustRightInd w:val="0"/>
        <w:ind w:firstLine="708"/>
        <w:jc w:val="both"/>
        <w:outlineLvl w:val="0"/>
        <w:rPr>
          <w:sz w:val="28"/>
          <w:szCs w:val="28"/>
        </w:rPr>
      </w:pPr>
      <w:r w:rsidRPr="002E7AA0">
        <w:rPr>
          <w:sz w:val="28"/>
          <w:szCs w:val="28"/>
        </w:rPr>
        <w:t>- в течении 30 (тридцати) дней с даты получения субъектом малого и среднего предпринимательства проекта договора купли-продажи арендуемого имущества после принятия решения об утверждении условий приватизации.</w:t>
      </w:r>
    </w:p>
    <w:p w:rsidR="002E7AA0" w:rsidRPr="002E7AA0" w:rsidRDefault="002E7AA0" w:rsidP="002E7AA0">
      <w:pPr>
        <w:widowControl w:val="0"/>
        <w:ind w:firstLine="709"/>
        <w:jc w:val="both"/>
        <w:rPr>
          <w:sz w:val="28"/>
          <w:szCs w:val="28"/>
        </w:rPr>
      </w:pPr>
      <w:r w:rsidRPr="002E7AA0">
        <w:rPr>
          <w:sz w:val="28"/>
          <w:szCs w:val="28"/>
        </w:rPr>
        <w:t xml:space="preserve">2.5. Правовые основания для предоставления муниципальной услуги. </w:t>
      </w:r>
    </w:p>
    <w:p w:rsidR="002E7AA0" w:rsidRPr="002E7AA0" w:rsidRDefault="002E7AA0" w:rsidP="002E7AA0">
      <w:pPr>
        <w:autoSpaceDE w:val="0"/>
        <w:autoSpaceDN w:val="0"/>
        <w:adjustRightInd w:val="0"/>
        <w:ind w:firstLine="709"/>
        <w:jc w:val="both"/>
        <w:rPr>
          <w:sz w:val="28"/>
          <w:szCs w:val="28"/>
        </w:rPr>
      </w:pPr>
      <w:r w:rsidRPr="002E7AA0">
        <w:rPr>
          <w:sz w:val="28"/>
          <w:szCs w:val="28"/>
        </w:rPr>
        <w:t>Отношения, возникающие в связи с предоставлением муниципальной услуги, регулируются следующими нормативными правовыми актами:</w:t>
      </w:r>
    </w:p>
    <w:p w:rsidR="002E7AA0" w:rsidRPr="002E7AA0" w:rsidRDefault="002E7AA0" w:rsidP="002E7AA0">
      <w:pPr>
        <w:widowControl w:val="0"/>
        <w:autoSpaceDE w:val="0"/>
        <w:autoSpaceDN w:val="0"/>
        <w:adjustRightInd w:val="0"/>
        <w:ind w:firstLine="708"/>
        <w:jc w:val="both"/>
        <w:rPr>
          <w:sz w:val="28"/>
          <w:szCs w:val="28"/>
        </w:rPr>
      </w:pPr>
      <w:r w:rsidRPr="002E7AA0">
        <w:rPr>
          <w:sz w:val="28"/>
          <w:szCs w:val="28"/>
        </w:rPr>
        <w:t>- Конституцией Российской Федерации от 12 декабря 1993 года;</w:t>
      </w:r>
    </w:p>
    <w:p w:rsidR="002E7AA0" w:rsidRPr="002E7AA0" w:rsidRDefault="002E7AA0" w:rsidP="002E7AA0">
      <w:pPr>
        <w:widowControl w:val="0"/>
        <w:autoSpaceDE w:val="0"/>
        <w:autoSpaceDN w:val="0"/>
        <w:adjustRightInd w:val="0"/>
        <w:ind w:firstLine="720"/>
        <w:jc w:val="both"/>
        <w:rPr>
          <w:sz w:val="28"/>
          <w:szCs w:val="28"/>
        </w:rPr>
      </w:pPr>
      <w:r w:rsidRPr="002E7AA0">
        <w:rPr>
          <w:sz w:val="28"/>
          <w:szCs w:val="28"/>
        </w:rPr>
        <w:lastRenderedPageBreak/>
        <w:t>- Гражданским кодексом Российской Федерации;</w:t>
      </w:r>
    </w:p>
    <w:p w:rsidR="002E7AA0" w:rsidRPr="002E7AA0" w:rsidRDefault="002E7AA0" w:rsidP="002E7AA0">
      <w:pPr>
        <w:widowControl w:val="0"/>
        <w:autoSpaceDE w:val="0"/>
        <w:autoSpaceDN w:val="0"/>
        <w:adjustRightInd w:val="0"/>
        <w:ind w:firstLine="720"/>
        <w:jc w:val="both"/>
        <w:rPr>
          <w:sz w:val="28"/>
          <w:szCs w:val="28"/>
        </w:rPr>
      </w:pPr>
      <w:r w:rsidRPr="002E7AA0">
        <w:rPr>
          <w:sz w:val="28"/>
          <w:szCs w:val="28"/>
        </w:rPr>
        <w:t xml:space="preserve">- Федеральным законом от 27 июля 2010 </w:t>
      </w:r>
      <w:proofErr w:type="gramStart"/>
      <w:r w:rsidRPr="002E7AA0">
        <w:rPr>
          <w:sz w:val="28"/>
          <w:szCs w:val="28"/>
        </w:rPr>
        <w:t>года  №</w:t>
      </w:r>
      <w:proofErr w:type="gramEnd"/>
      <w:r w:rsidRPr="002E7AA0">
        <w:rPr>
          <w:sz w:val="28"/>
          <w:szCs w:val="28"/>
        </w:rPr>
        <w:t xml:space="preserve"> 210-ФЗ «Об организации предоставления государственных и муниципальных услуг»;</w:t>
      </w:r>
    </w:p>
    <w:p w:rsidR="002E7AA0" w:rsidRPr="002E7AA0" w:rsidRDefault="002E7AA0" w:rsidP="002E7AA0">
      <w:pPr>
        <w:widowControl w:val="0"/>
        <w:autoSpaceDE w:val="0"/>
        <w:autoSpaceDN w:val="0"/>
        <w:adjustRightInd w:val="0"/>
        <w:ind w:firstLine="720"/>
        <w:jc w:val="both"/>
        <w:rPr>
          <w:sz w:val="28"/>
          <w:szCs w:val="28"/>
        </w:rPr>
      </w:pPr>
      <w:r w:rsidRPr="002E7AA0">
        <w:rPr>
          <w:sz w:val="28"/>
          <w:szCs w:val="28"/>
        </w:rPr>
        <w:t xml:space="preserve">- Федеральным законом от 21 декабря 2001 </w:t>
      </w:r>
      <w:proofErr w:type="gramStart"/>
      <w:r w:rsidRPr="002E7AA0">
        <w:rPr>
          <w:sz w:val="28"/>
          <w:szCs w:val="28"/>
        </w:rPr>
        <w:t>года  №</w:t>
      </w:r>
      <w:proofErr w:type="gramEnd"/>
      <w:r w:rsidRPr="002E7AA0">
        <w:rPr>
          <w:sz w:val="28"/>
          <w:szCs w:val="28"/>
        </w:rPr>
        <w:t xml:space="preserve"> 178-ФЗ «О приватизации государственного и муниципального имущества»;</w:t>
      </w:r>
    </w:p>
    <w:p w:rsidR="002E7AA0" w:rsidRPr="002E7AA0" w:rsidRDefault="002E7AA0" w:rsidP="002E7AA0">
      <w:pPr>
        <w:widowControl w:val="0"/>
        <w:autoSpaceDE w:val="0"/>
        <w:autoSpaceDN w:val="0"/>
        <w:adjustRightInd w:val="0"/>
        <w:ind w:firstLine="720"/>
        <w:jc w:val="both"/>
        <w:rPr>
          <w:sz w:val="28"/>
          <w:szCs w:val="28"/>
        </w:rPr>
      </w:pPr>
      <w:r w:rsidRPr="002E7AA0">
        <w:rPr>
          <w:sz w:val="28"/>
          <w:szCs w:val="28"/>
        </w:rPr>
        <w:t>- Федеральным законом от 22 июля 2008 года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2E7AA0" w:rsidRPr="002E7AA0" w:rsidRDefault="002E7AA0" w:rsidP="002E7AA0">
      <w:pPr>
        <w:widowControl w:val="0"/>
        <w:autoSpaceDE w:val="0"/>
        <w:autoSpaceDN w:val="0"/>
        <w:adjustRightInd w:val="0"/>
        <w:ind w:firstLine="720"/>
        <w:jc w:val="both"/>
        <w:rPr>
          <w:sz w:val="28"/>
          <w:szCs w:val="28"/>
        </w:rPr>
      </w:pPr>
      <w:r w:rsidRPr="002E7AA0">
        <w:rPr>
          <w:sz w:val="28"/>
          <w:szCs w:val="28"/>
        </w:rPr>
        <w:t>- Федеральным законом от 29 июля 1998 года № 135-ФЗ «Об оценочной деятельности в Российской Федерации»;</w:t>
      </w:r>
    </w:p>
    <w:p w:rsidR="002E7AA0" w:rsidRPr="002E7AA0" w:rsidRDefault="002E7AA0" w:rsidP="002E7AA0">
      <w:pPr>
        <w:widowControl w:val="0"/>
        <w:autoSpaceDE w:val="0"/>
        <w:autoSpaceDN w:val="0"/>
        <w:adjustRightInd w:val="0"/>
        <w:ind w:firstLine="720"/>
        <w:jc w:val="both"/>
        <w:rPr>
          <w:sz w:val="28"/>
          <w:szCs w:val="28"/>
        </w:rPr>
      </w:pPr>
      <w:r w:rsidRPr="002E7AA0">
        <w:rPr>
          <w:sz w:val="28"/>
          <w:szCs w:val="28"/>
        </w:rPr>
        <w:t>- Федеральный закон от 24 июля 2007 года № 209-ФЗ «О развитии малого и среднего предпринимательства в Российской Федерации»;</w:t>
      </w:r>
    </w:p>
    <w:p w:rsidR="002E7AA0" w:rsidRPr="002E7AA0" w:rsidRDefault="002E7AA0" w:rsidP="002E7AA0">
      <w:pPr>
        <w:widowControl w:val="0"/>
        <w:autoSpaceDE w:val="0"/>
        <w:autoSpaceDN w:val="0"/>
        <w:adjustRightInd w:val="0"/>
        <w:ind w:firstLine="720"/>
        <w:jc w:val="both"/>
        <w:rPr>
          <w:sz w:val="28"/>
          <w:szCs w:val="28"/>
        </w:rPr>
      </w:pPr>
      <w:r w:rsidRPr="002E7AA0">
        <w:rPr>
          <w:sz w:val="28"/>
          <w:szCs w:val="28"/>
        </w:rPr>
        <w:t>- Федеральным законом от 26 июля 2006 года № 135-ФЗ «О защите конкуренции»;</w:t>
      </w:r>
    </w:p>
    <w:p w:rsidR="002E7AA0" w:rsidRPr="002E7AA0" w:rsidRDefault="002E7AA0" w:rsidP="002E7AA0">
      <w:pPr>
        <w:widowControl w:val="0"/>
        <w:autoSpaceDE w:val="0"/>
        <w:autoSpaceDN w:val="0"/>
        <w:adjustRightInd w:val="0"/>
        <w:ind w:firstLine="720"/>
        <w:jc w:val="both"/>
        <w:rPr>
          <w:sz w:val="28"/>
          <w:szCs w:val="28"/>
        </w:rPr>
      </w:pPr>
      <w:r w:rsidRPr="002E7AA0">
        <w:rPr>
          <w:sz w:val="28"/>
          <w:szCs w:val="28"/>
        </w:rPr>
        <w:t>- Федеральным законом от 02 мая 2006 года № 59-ФЗ «О порядке рассмотрения обращений граждан Российской Федерации»;</w:t>
      </w:r>
    </w:p>
    <w:p w:rsidR="002E7AA0" w:rsidRPr="002E7AA0" w:rsidRDefault="002E7AA0" w:rsidP="002E7AA0">
      <w:pPr>
        <w:widowControl w:val="0"/>
        <w:autoSpaceDE w:val="0"/>
        <w:autoSpaceDN w:val="0"/>
        <w:adjustRightInd w:val="0"/>
        <w:ind w:firstLine="720"/>
        <w:jc w:val="both"/>
        <w:rPr>
          <w:sz w:val="28"/>
          <w:szCs w:val="28"/>
        </w:rPr>
      </w:pPr>
      <w:r w:rsidRPr="002E7AA0">
        <w:rPr>
          <w:sz w:val="28"/>
          <w:szCs w:val="28"/>
        </w:rPr>
        <w:t>- Постановлением Правительства Российской Федерации от 22.07.2002г. № 549 «Положение об организации продажи государственного или муниципального имущества посредством публичного предложения и без объявления цены»;</w:t>
      </w:r>
    </w:p>
    <w:p w:rsidR="002E7AA0" w:rsidRPr="002E7AA0" w:rsidRDefault="002E7AA0" w:rsidP="002E7AA0">
      <w:pPr>
        <w:widowControl w:val="0"/>
        <w:autoSpaceDE w:val="0"/>
        <w:autoSpaceDN w:val="0"/>
        <w:adjustRightInd w:val="0"/>
        <w:ind w:firstLine="720"/>
        <w:jc w:val="both"/>
        <w:rPr>
          <w:sz w:val="28"/>
          <w:szCs w:val="28"/>
        </w:rPr>
      </w:pPr>
      <w:r w:rsidRPr="002E7AA0">
        <w:rPr>
          <w:sz w:val="28"/>
          <w:szCs w:val="28"/>
        </w:rPr>
        <w:t>- Постановлением Правительства Российской Федерации от 12.08.2002г. № 585 «Об утверждении Положения об организации продажи государственного или муниципального имущества на аукционе и Положения об организации продажи находящихся в государственной или муниципальной собственности акций открытых акционерных обществ на специализированном аукционе»;</w:t>
      </w:r>
    </w:p>
    <w:p w:rsidR="002E7AA0" w:rsidRPr="002E7AA0" w:rsidRDefault="002E7AA0" w:rsidP="002E7AA0">
      <w:pPr>
        <w:widowControl w:val="0"/>
        <w:autoSpaceDE w:val="0"/>
        <w:autoSpaceDN w:val="0"/>
        <w:adjustRightInd w:val="0"/>
        <w:ind w:firstLine="720"/>
        <w:jc w:val="both"/>
        <w:rPr>
          <w:sz w:val="28"/>
          <w:szCs w:val="28"/>
        </w:rPr>
      </w:pPr>
      <w:r w:rsidRPr="002E7AA0">
        <w:rPr>
          <w:sz w:val="28"/>
          <w:szCs w:val="28"/>
        </w:rPr>
        <w:t>- Постановлением Правительства Российской Федерации от 12.08.2002г. № 584 «Об утверждении Положения о проведении конкурса по продаже государственного или муниципального имущества»;</w:t>
      </w:r>
    </w:p>
    <w:p w:rsidR="002E7AA0" w:rsidRPr="002E7AA0" w:rsidRDefault="002E7AA0" w:rsidP="002E7AA0">
      <w:pPr>
        <w:widowControl w:val="0"/>
        <w:autoSpaceDE w:val="0"/>
        <w:autoSpaceDN w:val="0"/>
        <w:adjustRightInd w:val="0"/>
        <w:ind w:firstLine="720"/>
        <w:jc w:val="both"/>
        <w:rPr>
          <w:sz w:val="28"/>
          <w:szCs w:val="28"/>
        </w:rPr>
      </w:pPr>
      <w:r w:rsidRPr="002E7AA0">
        <w:rPr>
          <w:sz w:val="28"/>
          <w:szCs w:val="28"/>
        </w:rPr>
        <w:t xml:space="preserve"> - Уставом муниципального образования Чукотский муниципальный район;</w:t>
      </w:r>
    </w:p>
    <w:p w:rsidR="002E7AA0" w:rsidRPr="002E7AA0" w:rsidRDefault="002E7AA0" w:rsidP="002E7AA0">
      <w:pPr>
        <w:widowControl w:val="0"/>
        <w:autoSpaceDE w:val="0"/>
        <w:autoSpaceDN w:val="0"/>
        <w:adjustRightInd w:val="0"/>
        <w:ind w:firstLine="720"/>
        <w:jc w:val="both"/>
        <w:rPr>
          <w:sz w:val="28"/>
          <w:szCs w:val="28"/>
        </w:rPr>
      </w:pPr>
      <w:r w:rsidRPr="002E7AA0">
        <w:rPr>
          <w:sz w:val="28"/>
          <w:szCs w:val="28"/>
        </w:rPr>
        <w:t>- Постановлением Администрации муниципального образования Чукотский муниципальный район от 15 декабря 2010 года № 75 «Об утверждении Порядка разработки и утверждения административных регламентов предоставления муниципальных услуг».</w:t>
      </w:r>
    </w:p>
    <w:p w:rsidR="002E7AA0" w:rsidRPr="002E7AA0" w:rsidRDefault="002E7AA0" w:rsidP="002E7AA0">
      <w:pPr>
        <w:widowControl w:val="0"/>
        <w:autoSpaceDE w:val="0"/>
        <w:autoSpaceDN w:val="0"/>
        <w:adjustRightInd w:val="0"/>
        <w:ind w:firstLine="709"/>
        <w:jc w:val="both"/>
        <w:rPr>
          <w:sz w:val="28"/>
          <w:szCs w:val="28"/>
        </w:rPr>
      </w:pPr>
      <w:r w:rsidRPr="002E7AA0">
        <w:rPr>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2E7AA0" w:rsidRPr="002E7AA0" w:rsidRDefault="002E7AA0" w:rsidP="002E7AA0">
      <w:pPr>
        <w:autoSpaceDE w:val="0"/>
        <w:autoSpaceDN w:val="0"/>
        <w:adjustRightInd w:val="0"/>
        <w:ind w:firstLine="540"/>
        <w:jc w:val="both"/>
        <w:rPr>
          <w:b/>
          <w:bCs/>
        </w:rPr>
      </w:pPr>
      <w:r w:rsidRPr="002E7AA0">
        <w:rPr>
          <w:sz w:val="28"/>
          <w:szCs w:val="28"/>
        </w:rPr>
        <w:lastRenderedPageBreak/>
        <w:t>2.6.1. Перечень документов, необходимых для получения заявителями муниципальной услуги:</w:t>
      </w:r>
      <w:r w:rsidRPr="002E7AA0">
        <w:rPr>
          <w:b/>
          <w:bCs/>
        </w:rPr>
        <w:t xml:space="preserve"> </w:t>
      </w:r>
    </w:p>
    <w:p w:rsidR="002E7AA0" w:rsidRPr="002E7AA0" w:rsidRDefault="002E7AA0" w:rsidP="002E7AA0">
      <w:pPr>
        <w:autoSpaceDE w:val="0"/>
        <w:autoSpaceDN w:val="0"/>
        <w:adjustRightInd w:val="0"/>
        <w:ind w:firstLine="567"/>
        <w:jc w:val="both"/>
        <w:rPr>
          <w:bCs/>
          <w:sz w:val="28"/>
          <w:szCs w:val="28"/>
        </w:rPr>
      </w:pPr>
      <w:r w:rsidRPr="002E7AA0">
        <w:rPr>
          <w:bCs/>
          <w:sz w:val="28"/>
          <w:szCs w:val="28"/>
        </w:rPr>
        <w:t>Одновременно с заявкой претенденты представляют следующие документы:</w:t>
      </w:r>
    </w:p>
    <w:p w:rsidR="002E7AA0" w:rsidRPr="002E7AA0" w:rsidRDefault="002E7AA0" w:rsidP="002E7AA0">
      <w:pPr>
        <w:autoSpaceDE w:val="0"/>
        <w:autoSpaceDN w:val="0"/>
        <w:adjustRightInd w:val="0"/>
        <w:ind w:firstLine="567"/>
        <w:jc w:val="both"/>
        <w:rPr>
          <w:bCs/>
          <w:sz w:val="28"/>
          <w:szCs w:val="28"/>
        </w:rPr>
      </w:pPr>
      <w:r w:rsidRPr="002E7AA0">
        <w:rPr>
          <w:bCs/>
          <w:sz w:val="28"/>
          <w:szCs w:val="28"/>
        </w:rPr>
        <w:t>-юридические лица:</w:t>
      </w:r>
    </w:p>
    <w:p w:rsidR="002E7AA0" w:rsidRPr="002E7AA0" w:rsidRDefault="002E7AA0" w:rsidP="002E7AA0">
      <w:pPr>
        <w:autoSpaceDE w:val="0"/>
        <w:autoSpaceDN w:val="0"/>
        <w:adjustRightInd w:val="0"/>
        <w:ind w:firstLine="567"/>
        <w:jc w:val="both"/>
        <w:rPr>
          <w:bCs/>
          <w:sz w:val="28"/>
          <w:szCs w:val="28"/>
        </w:rPr>
      </w:pPr>
      <w:r w:rsidRPr="002E7AA0">
        <w:rPr>
          <w:bCs/>
          <w:sz w:val="28"/>
          <w:szCs w:val="28"/>
        </w:rPr>
        <w:t>-заверенные копии учредительных документов;</w:t>
      </w:r>
    </w:p>
    <w:p w:rsidR="002E7AA0" w:rsidRPr="002E7AA0" w:rsidRDefault="002E7AA0" w:rsidP="002E7AA0">
      <w:pPr>
        <w:autoSpaceDE w:val="0"/>
        <w:autoSpaceDN w:val="0"/>
        <w:adjustRightInd w:val="0"/>
        <w:ind w:firstLine="567"/>
        <w:jc w:val="both"/>
        <w:rPr>
          <w:bCs/>
          <w:sz w:val="28"/>
          <w:szCs w:val="28"/>
        </w:rPr>
      </w:pPr>
      <w:r w:rsidRPr="002E7AA0">
        <w:rPr>
          <w:bCs/>
          <w:sz w:val="28"/>
          <w:szCs w:val="28"/>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2E7AA0" w:rsidRPr="002E7AA0" w:rsidRDefault="002E7AA0" w:rsidP="002E7AA0">
      <w:pPr>
        <w:autoSpaceDE w:val="0"/>
        <w:autoSpaceDN w:val="0"/>
        <w:adjustRightInd w:val="0"/>
        <w:ind w:firstLine="567"/>
        <w:jc w:val="both"/>
        <w:rPr>
          <w:bCs/>
          <w:sz w:val="28"/>
          <w:szCs w:val="28"/>
        </w:rPr>
      </w:pPr>
      <w:r w:rsidRPr="002E7AA0">
        <w:rPr>
          <w:bCs/>
          <w:sz w:val="28"/>
          <w:szCs w:val="28"/>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2E7AA0" w:rsidRPr="002E7AA0" w:rsidRDefault="002E7AA0" w:rsidP="002E7AA0">
      <w:pPr>
        <w:autoSpaceDE w:val="0"/>
        <w:autoSpaceDN w:val="0"/>
        <w:adjustRightInd w:val="0"/>
        <w:ind w:firstLine="567"/>
        <w:jc w:val="both"/>
        <w:rPr>
          <w:bCs/>
          <w:sz w:val="28"/>
          <w:szCs w:val="28"/>
        </w:rPr>
      </w:pPr>
      <w:r w:rsidRPr="002E7AA0">
        <w:rPr>
          <w:bCs/>
          <w:sz w:val="28"/>
          <w:szCs w:val="28"/>
        </w:rPr>
        <w:t xml:space="preserve">-физические лица предъявляют </w:t>
      </w:r>
      <w:hyperlink r:id="rId9" w:history="1">
        <w:r w:rsidRPr="002E7AA0">
          <w:rPr>
            <w:bCs/>
            <w:sz w:val="28"/>
            <w:szCs w:val="28"/>
          </w:rPr>
          <w:t>документ</w:t>
        </w:r>
      </w:hyperlink>
      <w:r w:rsidRPr="002E7AA0">
        <w:rPr>
          <w:bCs/>
          <w:sz w:val="28"/>
          <w:szCs w:val="28"/>
        </w:rPr>
        <w:t>, удостоверяющий личность, или представляют копии всех его листов.</w:t>
      </w:r>
    </w:p>
    <w:p w:rsidR="002E7AA0" w:rsidRPr="002E7AA0" w:rsidRDefault="002E7AA0" w:rsidP="002E7AA0">
      <w:pPr>
        <w:autoSpaceDE w:val="0"/>
        <w:autoSpaceDN w:val="0"/>
        <w:adjustRightInd w:val="0"/>
        <w:ind w:firstLine="567"/>
        <w:jc w:val="both"/>
        <w:rPr>
          <w:bCs/>
          <w:sz w:val="28"/>
          <w:szCs w:val="28"/>
        </w:rPr>
      </w:pPr>
      <w:r w:rsidRPr="002E7AA0">
        <w:rPr>
          <w:bCs/>
          <w:sz w:val="28"/>
          <w:szCs w:val="28"/>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2E7AA0" w:rsidRPr="002E7AA0" w:rsidRDefault="002E7AA0" w:rsidP="002E7AA0">
      <w:pPr>
        <w:autoSpaceDE w:val="0"/>
        <w:autoSpaceDN w:val="0"/>
        <w:adjustRightInd w:val="0"/>
        <w:ind w:firstLine="567"/>
        <w:jc w:val="both"/>
        <w:rPr>
          <w:bCs/>
          <w:sz w:val="28"/>
          <w:szCs w:val="28"/>
        </w:rPr>
      </w:pPr>
      <w:r w:rsidRPr="002E7AA0">
        <w:rPr>
          <w:bCs/>
          <w:sz w:val="28"/>
          <w:szCs w:val="28"/>
        </w:rPr>
        <w:t xml:space="preserve"> 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w:t>
      </w:r>
    </w:p>
    <w:p w:rsidR="002E7AA0" w:rsidRPr="002E7AA0" w:rsidRDefault="002E7AA0" w:rsidP="002E7AA0">
      <w:pPr>
        <w:autoSpaceDE w:val="0"/>
        <w:autoSpaceDN w:val="0"/>
        <w:adjustRightInd w:val="0"/>
        <w:ind w:firstLine="567"/>
        <w:jc w:val="both"/>
        <w:rPr>
          <w:bCs/>
          <w:sz w:val="28"/>
          <w:szCs w:val="28"/>
        </w:rPr>
      </w:pPr>
      <w:r w:rsidRPr="002E7AA0">
        <w:rPr>
          <w:bCs/>
          <w:sz w:val="28"/>
          <w:szCs w:val="28"/>
        </w:rPr>
        <w:t>К данным документам (в том числе к каждому тому) также прилагается их опись. Заявка и такая опись составляются в двух экземплярах, один из которых остается у продавца, другой - у претендента.</w:t>
      </w:r>
    </w:p>
    <w:p w:rsidR="002E7AA0" w:rsidRPr="002E7AA0" w:rsidRDefault="002E7AA0" w:rsidP="002E7AA0">
      <w:pPr>
        <w:widowControl w:val="0"/>
        <w:ind w:firstLine="720"/>
        <w:jc w:val="both"/>
        <w:rPr>
          <w:bCs/>
          <w:sz w:val="28"/>
          <w:szCs w:val="28"/>
        </w:rPr>
      </w:pPr>
      <w:r w:rsidRPr="002E7AA0">
        <w:rPr>
          <w:bCs/>
          <w:sz w:val="28"/>
          <w:szCs w:val="28"/>
        </w:rPr>
        <w:t>Соблюдение претендентом указанных требований означает, что заявка и документы, представляемые одновременно с заявкой, поданы от имени претендента. При этом ненадлежащее исполнение претендентом требования о том, что все листы документов, представляемых одновременно с заявкой, или отдельные тома документов должны быть пронумерованы, не является основанием для отказа претенденту в участии в продаже.</w:t>
      </w:r>
    </w:p>
    <w:p w:rsidR="002E7AA0" w:rsidRPr="002E7AA0" w:rsidRDefault="002E7AA0" w:rsidP="002E7AA0">
      <w:pPr>
        <w:widowControl w:val="0"/>
        <w:ind w:firstLine="720"/>
        <w:jc w:val="both"/>
        <w:rPr>
          <w:sz w:val="28"/>
          <w:szCs w:val="28"/>
        </w:rPr>
      </w:pPr>
    </w:p>
    <w:p w:rsidR="002E7AA0" w:rsidRPr="002E7AA0" w:rsidRDefault="002E7AA0" w:rsidP="002E7AA0">
      <w:pPr>
        <w:widowControl w:val="0"/>
        <w:ind w:firstLine="709"/>
        <w:jc w:val="both"/>
        <w:rPr>
          <w:sz w:val="28"/>
          <w:szCs w:val="28"/>
        </w:rPr>
      </w:pPr>
      <w:r w:rsidRPr="002E7AA0">
        <w:rPr>
          <w:sz w:val="28"/>
          <w:szCs w:val="28"/>
        </w:rPr>
        <w:t xml:space="preserve">2.7. Исчерпывающий перечень оснований для отказа в приеме документов, необходимых для предоставления муниципальной услуги.  </w:t>
      </w:r>
    </w:p>
    <w:p w:rsidR="002E7AA0" w:rsidRPr="002E7AA0" w:rsidRDefault="002E7AA0" w:rsidP="002E7AA0">
      <w:pPr>
        <w:widowControl w:val="0"/>
        <w:ind w:firstLine="708"/>
        <w:jc w:val="both"/>
        <w:rPr>
          <w:sz w:val="28"/>
          <w:szCs w:val="28"/>
        </w:rPr>
      </w:pPr>
      <w:r w:rsidRPr="002E7AA0">
        <w:rPr>
          <w:sz w:val="28"/>
          <w:szCs w:val="28"/>
        </w:rPr>
        <w:t xml:space="preserve"> Основаниями для отказа (приостановления) в осуществлении муниципальной услуги является: </w:t>
      </w:r>
    </w:p>
    <w:p w:rsidR="002E7AA0" w:rsidRPr="002E7AA0" w:rsidRDefault="002E7AA0" w:rsidP="002E7AA0">
      <w:pPr>
        <w:widowControl w:val="0"/>
        <w:ind w:firstLine="708"/>
        <w:jc w:val="both"/>
        <w:rPr>
          <w:sz w:val="28"/>
          <w:szCs w:val="28"/>
        </w:rPr>
      </w:pPr>
      <w:r w:rsidRPr="002E7AA0">
        <w:rPr>
          <w:sz w:val="28"/>
          <w:szCs w:val="28"/>
        </w:rPr>
        <w:t xml:space="preserve">- заявки, поступившие после истечения срока, указанного в </w:t>
      </w:r>
      <w:r w:rsidRPr="002E7AA0">
        <w:rPr>
          <w:sz w:val="28"/>
          <w:szCs w:val="28"/>
        </w:rPr>
        <w:lastRenderedPageBreak/>
        <w:t>информационном сообщении;</w:t>
      </w:r>
    </w:p>
    <w:p w:rsidR="002E7AA0" w:rsidRPr="002E7AA0" w:rsidRDefault="002E7AA0" w:rsidP="002E7AA0">
      <w:pPr>
        <w:widowControl w:val="0"/>
        <w:ind w:firstLine="708"/>
        <w:jc w:val="both"/>
        <w:rPr>
          <w:sz w:val="28"/>
          <w:szCs w:val="28"/>
        </w:rPr>
      </w:pPr>
      <w:r w:rsidRPr="002E7AA0">
        <w:rPr>
          <w:sz w:val="28"/>
          <w:szCs w:val="28"/>
        </w:rPr>
        <w:t>- документы поданы лицом, неуполномоченным на осуществление таких действий;</w:t>
      </w:r>
    </w:p>
    <w:p w:rsidR="002E7AA0" w:rsidRPr="002E7AA0" w:rsidRDefault="002E7AA0" w:rsidP="002E7AA0">
      <w:pPr>
        <w:widowControl w:val="0"/>
        <w:ind w:firstLine="708"/>
        <w:jc w:val="both"/>
        <w:rPr>
          <w:sz w:val="28"/>
          <w:szCs w:val="28"/>
        </w:rPr>
      </w:pPr>
      <w:r w:rsidRPr="002E7AA0">
        <w:rPr>
          <w:sz w:val="28"/>
          <w:szCs w:val="28"/>
        </w:rPr>
        <w:t>- текст заявления (заявки) не поддается прочтению;</w:t>
      </w:r>
    </w:p>
    <w:p w:rsidR="002E7AA0" w:rsidRPr="002E7AA0" w:rsidRDefault="002E7AA0" w:rsidP="002E7AA0">
      <w:pPr>
        <w:widowControl w:val="0"/>
        <w:ind w:firstLine="708"/>
        <w:jc w:val="both"/>
        <w:rPr>
          <w:sz w:val="28"/>
          <w:szCs w:val="28"/>
        </w:rPr>
      </w:pPr>
      <w:r w:rsidRPr="002E7AA0">
        <w:rPr>
          <w:sz w:val="28"/>
          <w:szCs w:val="28"/>
        </w:rPr>
        <w:t xml:space="preserve">- предоставление заявления, не соответствующего форме заявления, указанного в </w:t>
      </w:r>
      <w:proofErr w:type="gramStart"/>
      <w:r w:rsidRPr="002E7AA0">
        <w:rPr>
          <w:sz w:val="28"/>
          <w:szCs w:val="28"/>
        </w:rPr>
        <w:t>Приложении  №</w:t>
      </w:r>
      <w:proofErr w:type="gramEnd"/>
      <w:r w:rsidRPr="002E7AA0">
        <w:rPr>
          <w:sz w:val="28"/>
          <w:szCs w:val="28"/>
        </w:rPr>
        <w:t xml:space="preserve"> 1 к настоящему Административному регламенту.</w:t>
      </w:r>
    </w:p>
    <w:p w:rsidR="002E7AA0" w:rsidRPr="002E7AA0" w:rsidRDefault="002E7AA0" w:rsidP="002E7AA0">
      <w:pPr>
        <w:widowControl w:val="0"/>
        <w:tabs>
          <w:tab w:val="left" w:pos="720"/>
        </w:tabs>
        <w:ind w:firstLine="720"/>
        <w:jc w:val="both"/>
        <w:rPr>
          <w:sz w:val="28"/>
          <w:szCs w:val="28"/>
        </w:rPr>
      </w:pPr>
      <w:r w:rsidRPr="002E7AA0">
        <w:rPr>
          <w:sz w:val="28"/>
          <w:szCs w:val="28"/>
        </w:rPr>
        <w:t xml:space="preserve">2.8. Исчерпывающий перечень оснований для приостановления предоставления муниципальной услуги или отказа в предоставлении муниципальной услуги. </w:t>
      </w:r>
    </w:p>
    <w:p w:rsidR="002E7AA0" w:rsidRPr="002E7AA0" w:rsidRDefault="002E7AA0" w:rsidP="002E7AA0">
      <w:pPr>
        <w:widowControl w:val="0"/>
        <w:tabs>
          <w:tab w:val="left" w:pos="720"/>
        </w:tabs>
        <w:ind w:firstLine="720"/>
        <w:jc w:val="both"/>
        <w:rPr>
          <w:sz w:val="28"/>
          <w:szCs w:val="28"/>
        </w:rPr>
      </w:pPr>
      <w:r w:rsidRPr="002E7AA0">
        <w:rPr>
          <w:sz w:val="28"/>
          <w:szCs w:val="28"/>
        </w:rPr>
        <w:t>Основаниями для отказа (приостановления) в осуществлении муниципальной услуги является:</w:t>
      </w:r>
    </w:p>
    <w:p w:rsidR="002E7AA0" w:rsidRPr="002E7AA0" w:rsidRDefault="002E7AA0" w:rsidP="002E7AA0">
      <w:pPr>
        <w:widowControl w:val="0"/>
        <w:autoSpaceDE w:val="0"/>
        <w:autoSpaceDN w:val="0"/>
        <w:adjustRightInd w:val="0"/>
        <w:ind w:firstLine="720"/>
        <w:jc w:val="both"/>
        <w:rPr>
          <w:sz w:val="28"/>
          <w:szCs w:val="28"/>
        </w:rPr>
      </w:pPr>
      <w:r w:rsidRPr="002E7AA0">
        <w:rPr>
          <w:sz w:val="28"/>
          <w:szCs w:val="28"/>
        </w:rPr>
        <w:t xml:space="preserve">- не представлены документы согласно </w:t>
      </w:r>
      <w:proofErr w:type="spellStart"/>
      <w:r w:rsidRPr="002E7AA0">
        <w:rPr>
          <w:sz w:val="28"/>
          <w:szCs w:val="28"/>
        </w:rPr>
        <w:t>пп</w:t>
      </w:r>
      <w:proofErr w:type="spellEnd"/>
      <w:r w:rsidRPr="002E7AA0">
        <w:rPr>
          <w:sz w:val="28"/>
          <w:szCs w:val="28"/>
        </w:rPr>
        <w:t xml:space="preserve">. б п. 2.6. раздела </w:t>
      </w:r>
      <w:r w:rsidRPr="002E7AA0">
        <w:rPr>
          <w:sz w:val="28"/>
          <w:szCs w:val="28"/>
          <w:lang w:val="en-US"/>
        </w:rPr>
        <w:t>II</w:t>
      </w:r>
      <w:r w:rsidRPr="002E7AA0">
        <w:rPr>
          <w:sz w:val="28"/>
          <w:szCs w:val="28"/>
        </w:rPr>
        <w:t xml:space="preserve"> настоящего Административного регламента;</w:t>
      </w:r>
    </w:p>
    <w:p w:rsidR="002E7AA0" w:rsidRPr="002E7AA0" w:rsidRDefault="002E7AA0" w:rsidP="002E7AA0">
      <w:pPr>
        <w:widowControl w:val="0"/>
        <w:ind w:firstLine="720"/>
        <w:jc w:val="both"/>
        <w:rPr>
          <w:sz w:val="28"/>
          <w:szCs w:val="28"/>
          <w:shd w:val="clear" w:color="auto" w:fill="FFFFFF"/>
        </w:rPr>
      </w:pPr>
      <w:r w:rsidRPr="002E7AA0">
        <w:rPr>
          <w:sz w:val="28"/>
          <w:szCs w:val="28"/>
        </w:rPr>
        <w:t>- представлены не все документы в соответствии с перечнем, указанным в информационном сообщении о проведении торгов (за исключением предложений о цене муниципального имущества на аукционе), или оформление указанных документов не соответствует законодательству Российской Федерации;</w:t>
      </w:r>
      <w:r w:rsidRPr="002E7AA0">
        <w:rPr>
          <w:sz w:val="28"/>
          <w:szCs w:val="28"/>
          <w:shd w:val="clear" w:color="auto" w:fill="FFFFFF"/>
        </w:rPr>
        <w:t xml:space="preserve"> </w:t>
      </w:r>
    </w:p>
    <w:p w:rsidR="002E7AA0" w:rsidRPr="002E7AA0" w:rsidRDefault="002E7AA0" w:rsidP="002E7AA0">
      <w:pPr>
        <w:widowControl w:val="0"/>
        <w:ind w:firstLine="720"/>
        <w:jc w:val="both"/>
        <w:rPr>
          <w:sz w:val="28"/>
          <w:szCs w:val="28"/>
          <w:shd w:val="clear" w:color="auto" w:fill="FFFFFF"/>
        </w:rPr>
      </w:pPr>
      <w:r w:rsidRPr="002E7AA0">
        <w:rPr>
          <w:sz w:val="28"/>
          <w:szCs w:val="28"/>
          <w:shd w:val="clear" w:color="auto" w:fill="FFFFFF"/>
        </w:rPr>
        <w:t xml:space="preserve">- не выполнены (не подтверждены) условия, подтверждающие преимущественное право заявителя в соответствии со статьёй 3 </w:t>
      </w:r>
      <w:r w:rsidRPr="002E7AA0">
        <w:rPr>
          <w:sz w:val="28"/>
          <w:szCs w:val="28"/>
        </w:rPr>
        <w:t xml:space="preserve">Федерального закона от 22 </w:t>
      </w:r>
      <w:proofErr w:type="gramStart"/>
      <w:r w:rsidRPr="002E7AA0">
        <w:rPr>
          <w:sz w:val="28"/>
          <w:szCs w:val="28"/>
        </w:rPr>
        <w:t>июля  2008</w:t>
      </w:r>
      <w:proofErr w:type="gramEnd"/>
      <w:r w:rsidRPr="002E7AA0">
        <w:rPr>
          <w:sz w:val="28"/>
          <w:szCs w:val="28"/>
        </w:rPr>
        <w:t xml:space="preserve"> года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2E7AA0" w:rsidRPr="002E7AA0" w:rsidRDefault="002E7AA0" w:rsidP="002E7AA0">
      <w:pPr>
        <w:widowControl w:val="0"/>
        <w:ind w:firstLine="720"/>
        <w:jc w:val="both"/>
        <w:rPr>
          <w:sz w:val="28"/>
          <w:szCs w:val="28"/>
          <w:shd w:val="clear" w:color="auto" w:fill="FFFFFF"/>
        </w:rPr>
      </w:pPr>
      <w:r w:rsidRPr="002E7AA0">
        <w:rPr>
          <w:sz w:val="28"/>
          <w:szCs w:val="28"/>
        </w:rPr>
        <w:t xml:space="preserve">- победитель аукциона либо покупатель муниципального имущества при приобретении муниципального имущества </w:t>
      </w:r>
      <w:proofErr w:type="gramStart"/>
      <w:r w:rsidRPr="002E7AA0">
        <w:rPr>
          <w:sz w:val="28"/>
          <w:szCs w:val="28"/>
        </w:rPr>
        <w:t>посредством публичного предложении</w:t>
      </w:r>
      <w:proofErr w:type="gramEnd"/>
      <w:r w:rsidRPr="002E7AA0">
        <w:rPr>
          <w:sz w:val="28"/>
          <w:szCs w:val="28"/>
        </w:rPr>
        <w:t xml:space="preserve"> и при продаже без объявления цены уклонился или отказался от заключения договора купли-продажи муниципального имущества в установленный Федеральным законом от 21 декабря 2001 года № 178-ФЗ «О приватизации государственного и муниципального имущества» срок.</w:t>
      </w:r>
    </w:p>
    <w:p w:rsidR="002E7AA0" w:rsidRPr="002E7AA0" w:rsidRDefault="002E7AA0" w:rsidP="002E7AA0">
      <w:pPr>
        <w:widowControl w:val="0"/>
        <w:autoSpaceDE w:val="0"/>
        <w:autoSpaceDN w:val="0"/>
        <w:adjustRightInd w:val="0"/>
        <w:ind w:firstLine="720"/>
        <w:jc w:val="both"/>
        <w:rPr>
          <w:sz w:val="28"/>
          <w:szCs w:val="28"/>
        </w:rPr>
      </w:pPr>
      <w:r w:rsidRPr="002E7AA0">
        <w:rPr>
          <w:sz w:val="28"/>
          <w:szCs w:val="28"/>
        </w:rPr>
        <w:t>- не подтверждено поступление в установленный срок задатка на счета, указанные в информационном сообщении (в соответствии с условиями торгов);</w:t>
      </w:r>
    </w:p>
    <w:p w:rsidR="002E7AA0" w:rsidRPr="002E7AA0" w:rsidRDefault="002E7AA0" w:rsidP="002E7AA0">
      <w:pPr>
        <w:ind w:firstLine="720"/>
        <w:jc w:val="both"/>
        <w:rPr>
          <w:sz w:val="28"/>
          <w:szCs w:val="28"/>
        </w:rPr>
      </w:pPr>
      <w:r w:rsidRPr="002E7AA0">
        <w:rPr>
          <w:sz w:val="28"/>
          <w:szCs w:val="28"/>
        </w:rPr>
        <w:t xml:space="preserve">- заявитель утратил преимущественное право на приобретение арендуемого имущества; </w:t>
      </w:r>
    </w:p>
    <w:p w:rsidR="002E7AA0" w:rsidRPr="002E7AA0" w:rsidRDefault="002E7AA0" w:rsidP="002E7AA0">
      <w:pPr>
        <w:widowControl w:val="0"/>
        <w:autoSpaceDE w:val="0"/>
        <w:autoSpaceDN w:val="0"/>
        <w:adjustRightInd w:val="0"/>
        <w:ind w:firstLine="720"/>
        <w:jc w:val="both"/>
        <w:rPr>
          <w:sz w:val="28"/>
          <w:szCs w:val="28"/>
        </w:rPr>
      </w:pPr>
      <w:r w:rsidRPr="002E7AA0">
        <w:rPr>
          <w:sz w:val="28"/>
          <w:szCs w:val="28"/>
        </w:rPr>
        <w:t>- документы поданы лицом, не уполномоченным заявителем на осуществление таких действий.</w:t>
      </w:r>
    </w:p>
    <w:p w:rsidR="002E7AA0" w:rsidRPr="002E7AA0" w:rsidRDefault="002E7AA0" w:rsidP="002E7AA0">
      <w:pPr>
        <w:widowControl w:val="0"/>
        <w:ind w:firstLine="720"/>
        <w:jc w:val="both"/>
        <w:rPr>
          <w:sz w:val="28"/>
          <w:szCs w:val="28"/>
          <w:shd w:val="clear" w:color="auto" w:fill="FFFFFF"/>
        </w:rPr>
      </w:pPr>
      <w:r w:rsidRPr="002E7AA0">
        <w:rPr>
          <w:sz w:val="28"/>
          <w:szCs w:val="28"/>
        </w:rPr>
        <w:t xml:space="preserve"> Основаниями для отказа в предоставлении заявителям муниципальной услуги при реализации субъектом малого и среднего предпринимательства права преимущественного приобретения арендуемого имущества является несоответствие требованиям, основаниям и условиям которые установлены Федеральным законом от 22 июля 2008 года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w:t>
      </w:r>
      <w:r w:rsidRPr="002E7AA0">
        <w:rPr>
          <w:sz w:val="28"/>
          <w:szCs w:val="28"/>
        </w:rPr>
        <w:lastRenderedPageBreak/>
        <w:t>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2E7AA0" w:rsidRPr="002E7AA0" w:rsidRDefault="002E7AA0" w:rsidP="002E7AA0">
      <w:pPr>
        <w:ind w:firstLine="720"/>
        <w:jc w:val="both"/>
        <w:rPr>
          <w:sz w:val="28"/>
          <w:szCs w:val="28"/>
        </w:rPr>
      </w:pPr>
      <w:r w:rsidRPr="002E7AA0">
        <w:rPr>
          <w:sz w:val="28"/>
          <w:szCs w:val="28"/>
        </w:rPr>
        <w:t xml:space="preserve">2.9. Размер платы, взимаемой с заявителя при </w:t>
      </w:r>
      <w:proofErr w:type="gramStart"/>
      <w:r w:rsidRPr="002E7AA0">
        <w:rPr>
          <w:sz w:val="28"/>
          <w:szCs w:val="28"/>
        </w:rPr>
        <w:t>предоставлении  муниципальной</w:t>
      </w:r>
      <w:proofErr w:type="gramEnd"/>
      <w:r w:rsidRPr="002E7AA0">
        <w:rPr>
          <w:sz w:val="28"/>
          <w:szCs w:val="28"/>
        </w:rPr>
        <w:t xml:space="preserve">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p>
    <w:p w:rsidR="002E7AA0" w:rsidRPr="002E7AA0" w:rsidRDefault="002E7AA0" w:rsidP="002E7AA0">
      <w:pPr>
        <w:ind w:firstLine="720"/>
        <w:jc w:val="both"/>
        <w:rPr>
          <w:sz w:val="28"/>
          <w:szCs w:val="28"/>
        </w:rPr>
      </w:pPr>
      <w:r w:rsidRPr="002E7AA0">
        <w:rPr>
          <w:sz w:val="28"/>
          <w:szCs w:val="28"/>
        </w:rPr>
        <w:t>Муниципальная услуга осуществляется бесплатно.</w:t>
      </w:r>
    </w:p>
    <w:p w:rsidR="002E7AA0" w:rsidRPr="002E7AA0" w:rsidRDefault="002E7AA0" w:rsidP="002E7AA0">
      <w:pPr>
        <w:ind w:firstLine="709"/>
        <w:jc w:val="both"/>
        <w:rPr>
          <w:sz w:val="28"/>
          <w:szCs w:val="28"/>
        </w:rPr>
      </w:pPr>
      <w:r w:rsidRPr="002E7AA0">
        <w:rPr>
          <w:sz w:val="28"/>
          <w:szCs w:val="28"/>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2E7AA0" w:rsidRPr="002E7AA0" w:rsidRDefault="002E7AA0" w:rsidP="002E7AA0">
      <w:pPr>
        <w:ind w:firstLine="720"/>
        <w:jc w:val="both"/>
        <w:rPr>
          <w:sz w:val="28"/>
          <w:szCs w:val="28"/>
        </w:rPr>
      </w:pPr>
      <w:r w:rsidRPr="002E7AA0">
        <w:rPr>
          <w:sz w:val="28"/>
          <w:szCs w:val="28"/>
        </w:rPr>
        <w:t>Максимальный срок ожидания устанавливается:</w:t>
      </w:r>
    </w:p>
    <w:p w:rsidR="002E7AA0" w:rsidRPr="002E7AA0" w:rsidRDefault="002E7AA0" w:rsidP="002E7AA0">
      <w:pPr>
        <w:ind w:firstLine="720"/>
        <w:jc w:val="both"/>
        <w:rPr>
          <w:sz w:val="28"/>
          <w:szCs w:val="28"/>
        </w:rPr>
      </w:pPr>
      <w:r w:rsidRPr="002E7AA0">
        <w:rPr>
          <w:sz w:val="28"/>
          <w:szCs w:val="28"/>
        </w:rPr>
        <w:t>- при подаче заявления о предоставлении муниципальной услуги – 15 минут;</w:t>
      </w:r>
    </w:p>
    <w:p w:rsidR="002E7AA0" w:rsidRPr="002E7AA0" w:rsidRDefault="002E7AA0" w:rsidP="002E7AA0">
      <w:pPr>
        <w:ind w:firstLine="720"/>
        <w:jc w:val="both"/>
        <w:rPr>
          <w:sz w:val="28"/>
          <w:szCs w:val="28"/>
        </w:rPr>
      </w:pPr>
      <w:r w:rsidRPr="002E7AA0">
        <w:rPr>
          <w:sz w:val="28"/>
          <w:szCs w:val="28"/>
        </w:rPr>
        <w:t>- при получении результата предоставления муниципальной услуги – 15 минут.</w:t>
      </w:r>
    </w:p>
    <w:p w:rsidR="002E7AA0" w:rsidRPr="002E7AA0" w:rsidRDefault="002E7AA0" w:rsidP="002E7AA0">
      <w:pPr>
        <w:ind w:firstLine="709"/>
        <w:jc w:val="both"/>
        <w:rPr>
          <w:sz w:val="28"/>
          <w:szCs w:val="28"/>
        </w:rPr>
      </w:pPr>
      <w:r w:rsidRPr="002E7AA0">
        <w:rPr>
          <w:sz w:val="28"/>
          <w:szCs w:val="28"/>
        </w:rPr>
        <w:t>2.11 Срок регистрации запроса заявителя о предоставлении муниципальной услуги</w:t>
      </w:r>
    </w:p>
    <w:p w:rsidR="002E7AA0" w:rsidRPr="002E7AA0" w:rsidRDefault="002E7AA0" w:rsidP="002E7AA0">
      <w:pPr>
        <w:autoSpaceDE w:val="0"/>
        <w:autoSpaceDN w:val="0"/>
        <w:adjustRightInd w:val="0"/>
        <w:ind w:firstLine="720"/>
        <w:jc w:val="both"/>
        <w:outlineLvl w:val="2"/>
        <w:rPr>
          <w:bCs/>
          <w:sz w:val="28"/>
          <w:szCs w:val="28"/>
        </w:rPr>
      </w:pPr>
      <w:r w:rsidRPr="002E7AA0">
        <w:rPr>
          <w:bCs/>
          <w:sz w:val="28"/>
          <w:szCs w:val="28"/>
        </w:rPr>
        <w:t>Письменные обращения и прилагаемые к ним документы регистрируются в день их поступления в Управление. В случае подачи обращения на личном приёме, на втором экземпляре, который остается на руках у заявителя (его представителя), делается отметка о регистрации.</w:t>
      </w:r>
    </w:p>
    <w:p w:rsidR="002E7AA0" w:rsidRPr="002E7AA0" w:rsidRDefault="002E7AA0" w:rsidP="002E7AA0">
      <w:pPr>
        <w:ind w:firstLine="709"/>
        <w:jc w:val="both"/>
        <w:rPr>
          <w:sz w:val="28"/>
          <w:szCs w:val="28"/>
        </w:rPr>
      </w:pPr>
      <w:r w:rsidRPr="002E7AA0">
        <w:rPr>
          <w:sz w:val="28"/>
          <w:szCs w:val="28"/>
        </w:rPr>
        <w:t xml:space="preserve">2.12.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w:t>
      </w:r>
    </w:p>
    <w:p w:rsidR="002E7AA0" w:rsidRPr="002E7AA0" w:rsidRDefault="002E7AA0" w:rsidP="002E7AA0">
      <w:pPr>
        <w:widowControl w:val="0"/>
        <w:suppressAutoHyphens/>
        <w:ind w:firstLine="708"/>
        <w:jc w:val="both"/>
        <w:rPr>
          <w:rFonts w:eastAsia="Calibri"/>
          <w:sz w:val="28"/>
          <w:szCs w:val="28"/>
          <w:lang w:eastAsia="en-US"/>
        </w:rPr>
      </w:pPr>
      <w:r w:rsidRPr="002E7AA0">
        <w:rPr>
          <w:sz w:val="28"/>
          <w:szCs w:val="28"/>
          <w:lang w:eastAsia="en-US"/>
        </w:rPr>
        <w:t xml:space="preserve">2.12.1. </w:t>
      </w:r>
      <w:r w:rsidRPr="002E7AA0">
        <w:rPr>
          <w:rFonts w:eastAsia="Calibri"/>
          <w:sz w:val="28"/>
          <w:szCs w:val="28"/>
          <w:lang w:eastAsia="en-US"/>
        </w:rPr>
        <w:t xml:space="preserve">Помещения, в которых предоставляется </w:t>
      </w:r>
      <w:r w:rsidRPr="002E7AA0">
        <w:rPr>
          <w:sz w:val="28"/>
          <w:szCs w:val="28"/>
          <w:lang w:eastAsia="ar-SA"/>
        </w:rPr>
        <w:t>муниципальная</w:t>
      </w:r>
      <w:r w:rsidRPr="002E7AA0">
        <w:rPr>
          <w:rFonts w:eastAsia="Calibri"/>
          <w:sz w:val="28"/>
          <w:szCs w:val="28"/>
          <w:lang w:eastAsia="en-US"/>
        </w:rPr>
        <w:t xml:space="preserve"> услуга, должны соответствовать санитарным правилам и нормам, иметь естественное или искусственное освещение.</w:t>
      </w:r>
    </w:p>
    <w:p w:rsidR="002E7AA0" w:rsidRPr="002E7AA0" w:rsidRDefault="002E7AA0" w:rsidP="002E7AA0">
      <w:pPr>
        <w:widowControl w:val="0"/>
        <w:ind w:firstLine="709"/>
        <w:jc w:val="both"/>
        <w:rPr>
          <w:sz w:val="28"/>
          <w:szCs w:val="28"/>
        </w:rPr>
      </w:pPr>
      <w:r w:rsidRPr="002E7AA0">
        <w:rPr>
          <w:sz w:val="28"/>
          <w:szCs w:val="28"/>
        </w:rPr>
        <w:t>2.12.2. В помещениях, в которых предоставляется муниципальная услуга, отводятся места ожидания и приема заявителей.</w:t>
      </w:r>
    </w:p>
    <w:p w:rsidR="002E7AA0" w:rsidRPr="002E7AA0" w:rsidRDefault="002E7AA0" w:rsidP="002E7AA0">
      <w:pPr>
        <w:widowControl w:val="0"/>
        <w:ind w:firstLine="709"/>
        <w:jc w:val="both"/>
        <w:rPr>
          <w:sz w:val="28"/>
          <w:szCs w:val="28"/>
        </w:rPr>
      </w:pPr>
      <w:r w:rsidRPr="002E7AA0">
        <w:rPr>
          <w:sz w:val="28"/>
          <w:szCs w:val="28"/>
        </w:rPr>
        <w:t>2.12.3. Места ожидания заявителей оборудуются стульями. Количество мест ожидания заявителей определяется исходя из фактической нагрузки и возможности для их размещения в здании, но не может составлять менее трех мест.</w:t>
      </w:r>
    </w:p>
    <w:p w:rsidR="002E7AA0" w:rsidRPr="002E7AA0" w:rsidRDefault="002E7AA0" w:rsidP="002E7AA0">
      <w:pPr>
        <w:widowControl w:val="0"/>
        <w:ind w:firstLine="709"/>
        <w:jc w:val="both"/>
        <w:rPr>
          <w:sz w:val="28"/>
          <w:szCs w:val="28"/>
        </w:rPr>
      </w:pPr>
      <w:r w:rsidRPr="002E7AA0">
        <w:rPr>
          <w:sz w:val="28"/>
          <w:szCs w:val="28"/>
        </w:rPr>
        <w:t>2.12.4. Места приема заявителей могут быть организованы в виде отдельных кабинетов, а при отсутствии такой возможности – в виде отдельных рабочих мест для каждого специалиста, участвующего в предоставлении муниципальной услуги.</w:t>
      </w:r>
    </w:p>
    <w:p w:rsidR="002E7AA0" w:rsidRPr="002E7AA0" w:rsidRDefault="002E7AA0" w:rsidP="002E7AA0">
      <w:pPr>
        <w:widowControl w:val="0"/>
        <w:ind w:firstLine="709"/>
        <w:jc w:val="both"/>
        <w:rPr>
          <w:sz w:val="28"/>
          <w:szCs w:val="28"/>
        </w:rPr>
      </w:pPr>
      <w:r w:rsidRPr="002E7AA0">
        <w:rPr>
          <w:sz w:val="28"/>
          <w:szCs w:val="28"/>
        </w:rPr>
        <w:lastRenderedPageBreak/>
        <w:t>2.12.5. Рабочие места специалистов, участвующих в предоставлении муниципальной услуги, оборудуются персональным компьютером с печатающим устройством и возможностью доступа к необходимым информационным базам данных.</w:t>
      </w:r>
    </w:p>
    <w:p w:rsidR="002E7AA0" w:rsidRPr="002E7AA0" w:rsidRDefault="002E7AA0" w:rsidP="002E7AA0">
      <w:pPr>
        <w:autoSpaceDE w:val="0"/>
        <w:autoSpaceDN w:val="0"/>
        <w:adjustRightInd w:val="0"/>
        <w:ind w:firstLine="708"/>
        <w:jc w:val="both"/>
        <w:rPr>
          <w:sz w:val="28"/>
          <w:szCs w:val="28"/>
        </w:rPr>
      </w:pPr>
      <w:r w:rsidRPr="002E7AA0">
        <w:rPr>
          <w:sz w:val="28"/>
          <w:szCs w:val="28"/>
        </w:rPr>
        <w:t>2.12.6. Помимо требований к помещениям, в которых предоставляется муниципальная услуга, предусмотренных пунктами 2.12.1 – 2.12.5 настоящего подраздела, обеспечивается доступ для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2E7AA0" w:rsidRPr="002E7AA0" w:rsidRDefault="002E7AA0" w:rsidP="002E7AA0">
      <w:pPr>
        <w:autoSpaceDE w:val="0"/>
        <w:autoSpaceDN w:val="0"/>
        <w:adjustRightInd w:val="0"/>
        <w:ind w:firstLine="708"/>
        <w:jc w:val="both"/>
        <w:rPr>
          <w:sz w:val="28"/>
          <w:szCs w:val="28"/>
        </w:rPr>
      </w:pPr>
      <w:r w:rsidRPr="002E7AA0">
        <w:rPr>
          <w:sz w:val="28"/>
          <w:szCs w:val="28"/>
        </w:rPr>
        <w:t>- возможность самостоятельного передвижения по территории, на которой расположено Управление,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rsidR="002E7AA0" w:rsidRPr="002E7AA0" w:rsidRDefault="002E7AA0" w:rsidP="002E7AA0">
      <w:pPr>
        <w:autoSpaceDE w:val="0"/>
        <w:autoSpaceDN w:val="0"/>
        <w:adjustRightInd w:val="0"/>
        <w:ind w:firstLine="708"/>
        <w:jc w:val="both"/>
        <w:rPr>
          <w:sz w:val="28"/>
          <w:szCs w:val="28"/>
        </w:rPr>
      </w:pPr>
      <w:r w:rsidRPr="002E7AA0">
        <w:rPr>
          <w:sz w:val="28"/>
          <w:szCs w:val="28"/>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2E7AA0" w:rsidRPr="002E7AA0" w:rsidRDefault="002E7AA0" w:rsidP="002E7AA0">
      <w:pPr>
        <w:autoSpaceDE w:val="0"/>
        <w:autoSpaceDN w:val="0"/>
        <w:adjustRightInd w:val="0"/>
        <w:ind w:firstLine="708"/>
        <w:jc w:val="both"/>
        <w:rPr>
          <w:sz w:val="28"/>
          <w:szCs w:val="28"/>
        </w:rPr>
      </w:pPr>
      <w:r w:rsidRPr="002E7AA0">
        <w:rPr>
          <w:sz w:val="28"/>
          <w:szCs w:val="28"/>
        </w:rPr>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учётом ограничений их жизнедеятельности;</w:t>
      </w:r>
    </w:p>
    <w:p w:rsidR="002E7AA0" w:rsidRPr="002E7AA0" w:rsidRDefault="002E7AA0" w:rsidP="002E7AA0">
      <w:pPr>
        <w:autoSpaceDE w:val="0"/>
        <w:autoSpaceDN w:val="0"/>
        <w:adjustRightInd w:val="0"/>
        <w:ind w:firstLine="708"/>
        <w:jc w:val="both"/>
        <w:rPr>
          <w:sz w:val="28"/>
          <w:szCs w:val="28"/>
        </w:rPr>
      </w:pPr>
      <w:r w:rsidRPr="002E7AA0">
        <w:rPr>
          <w:sz w:val="28"/>
          <w:szCs w:val="28"/>
        </w:rPr>
        <w:t>-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2E7AA0" w:rsidRPr="002E7AA0" w:rsidRDefault="002E7AA0" w:rsidP="002E7AA0">
      <w:pPr>
        <w:autoSpaceDE w:val="0"/>
        <w:autoSpaceDN w:val="0"/>
        <w:adjustRightInd w:val="0"/>
        <w:ind w:firstLine="708"/>
        <w:jc w:val="both"/>
        <w:rPr>
          <w:sz w:val="28"/>
          <w:szCs w:val="28"/>
        </w:rPr>
      </w:pPr>
      <w:r w:rsidRPr="002E7AA0">
        <w:rPr>
          <w:sz w:val="28"/>
          <w:szCs w:val="28"/>
        </w:rPr>
        <w:t xml:space="preserve">- оказание специалистами Управления ответственными за предоставление муниципальной услуги, помощи инвалидам в преодолении барьеров, мешающих получению ими муниципальной услуги наравне с другими лицами. </w:t>
      </w:r>
    </w:p>
    <w:p w:rsidR="002E7AA0" w:rsidRPr="002E7AA0" w:rsidRDefault="002E7AA0" w:rsidP="002E7AA0">
      <w:pPr>
        <w:autoSpaceDE w:val="0"/>
        <w:autoSpaceDN w:val="0"/>
        <w:adjustRightInd w:val="0"/>
        <w:ind w:firstLine="708"/>
        <w:jc w:val="both"/>
        <w:rPr>
          <w:sz w:val="28"/>
          <w:szCs w:val="28"/>
        </w:rPr>
      </w:pPr>
      <w:r w:rsidRPr="002E7AA0">
        <w:rPr>
          <w:sz w:val="28"/>
          <w:szCs w:val="28"/>
        </w:rPr>
        <w:t>- оказание специалистами Управления ответственными за предоставление муниципальной услуги, помощи инвалидам при ознакомлении с необходимой информацией о предоставлении муниципальной услуги.</w:t>
      </w:r>
    </w:p>
    <w:p w:rsidR="002E7AA0" w:rsidRPr="002E7AA0" w:rsidRDefault="002E7AA0" w:rsidP="002E7AA0">
      <w:pPr>
        <w:autoSpaceDE w:val="0"/>
        <w:autoSpaceDN w:val="0"/>
        <w:adjustRightInd w:val="0"/>
        <w:ind w:firstLine="708"/>
        <w:jc w:val="both"/>
        <w:rPr>
          <w:strike/>
          <w:sz w:val="28"/>
          <w:szCs w:val="28"/>
        </w:rPr>
      </w:pPr>
      <w:r w:rsidRPr="002E7AA0">
        <w:rPr>
          <w:sz w:val="28"/>
          <w:szCs w:val="28"/>
        </w:rPr>
        <w:t xml:space="preserve">2.12.7. Визуальная и текстовая информация о предоставлении муниципальной услуги размещается на стенде. Стенд устанавливается на высоте, обеспечивающей видимость размещенной на стенде информации. </w:t>
      </w:r>
    </w:p>
    <w:p w:rsidR="002E7AA0" w:rsidRPr="002E7AA0" w:rsidRDefault="002E7AA0" w:rsidP="002E7AA0">
      <w:pPr>
        <w:autoSpaceDE w:val="0"/>
        <w:autoSpaceDN w:val="0"/>
        <w:adjustRightInd w:val="0"/>
        <w:ind w:firstLine="709"/>
        <w:rPr>
          <w:sz w:val="28"/>
          <w:szCs w:val="28"/>
        </w:rPr>
      </w:pPr>
      <w:r w:rsidRPr="002E7AA0">
        <w:rPr>
          <w:sz w:val="28"/>
          <w:szCs w:val="28"/>
        </w:rPr>
        <w:t>2.13. Показатели доступности и качества муниципальной услуги.</w:t>
      </w:r>
    </w:p>
    <w:p w:rsidR="002E7AA0" w:rsidRPr="002E7AA0" w:rsidRDefault="002E7AA0" w:rsidP="002E7AA0">
      <w:pPr>
        <w:autoSpaceDE w:val="0"/>
        <w:autoSpaceDN w:val="0"/>
        <w:adjustRightInd w:val="0"/>
        <w:ind w:firstLine="595"/>
        <w:jc w:val="both"/>
        <w:rPr>
          <w:bCs/>
          <w:sz w:val="28"/>
          <w:szCs w:val="28"/>
        </w:rPr>
      </w:pPr>
      <w:r w:rsidRPr="002E7AA0">
        <w:rPr>
          <w:bCs/>
          <w:sz w:val="28"/>
          <w:szCs w:val="28"/>
        </w:rPr>
        <w:t>Критериями доступности и качества оказания муниципальной услуги являются:</w:t>
      </w:r>
    </w:p>
    <w:p w:rsidR="002E7AA0" w:rsidRPr="002E7AA0" w:rsidRDefault="002E7AA0" w:rsidP="002E7AA0">
      <w:pPr>
        <w:autoSpaceDE w:val="0"/>
        <w:autoSpaceDN w:val="0"/>
        <w:adjustRightInd w:val="0"/>
        <w:ind w:firstLine="595"/>
        <w:jc w:val="both"/>
        <w:rPr>
          <w:bCs/>
          <w:sz w:val="28"/>
          <w:szCs w:val="28"/>
        </w:rPr>
      </w:pPr>
      <w:r w:rsidRPr="002E7AA0">
        <w:rPr>
          <w:bCs/>
          <w:sz w:val="28"/>
          <w:szCs w:val="28"/>
        </w:rPr>
        <w:t>удовлетворенность заявителей качеством услуги;</w:t>
      </w:r>
    </w:p>
    <w:p w:rsidR="002E7AA0" w:rsidRPr="002E7AA0" w:rsidRDefault="002E7AA0" w:rsidP="002E7AA0">
      <w:pPr>
        <w:autoSpaceDE w:val="0"/>
        <w:autoSpaceDN w:val="0"/>
        <w:adjustRightInd w:val="0"/>
        <w:ind w:firstLine="595"/>
        <w:jc w:val="both"/>
        <w:rPr>
          <w:bCs/>
          <w:sz w:val="28"/>
          <w:szCs w:val="28"/>
        </w:rPr>
      </w:pPr>
      <w:r w:rsidRPr="002E7AA0">
        <w:rPr>
          <w:bCs/>
          <w:sz w:val="28"/>
          <w:szCs w:val="28"/>
        </w:rPr>
        <w:t>доступность услуги;</w:t>
      </w:r>
    </w:p>
    <w:p w:rsidR="002E7AA0" w:rsidRPr="002E7AA0" w:rsidRDefault="002E7AA0" w:rsidP="002E7AA0">
      <w:pPr>
        <w:autoSpaceDE w:val="0"/>
        <w:autoSpaceDN w:val="0"/>
        <w:adjustRightInd w:val="0"/>
        <w:ind w:firstLine="595"/>
        <w:jc w:val="both"/>
        <w:rPr>
          <w:bCs/>
          <w:sz w:val="28"/>
          <w:szCs w:val="28"/>
        </w:rPr>
      </w:pPr>
      <w:r w:rsidRPr="002E7AA0">
        <w:rPr>
          <w:bCs/>
          <w:sz w:val="28"/>
          <w:szCs w:val="28"/>
        </w:rPr>
        <w:t>доступность информации;</w:t>
      </w:r>
    </w:p>
    <w:p w:rsidR="002E7AA0" w:rsidRPr="002E7AA0" w:rsidRDefault="002E7AA0" w:rsidP="002E7AA0">
      <w:pPr>
        <w:autoSpaceDE w:val="0"/>
        <w:autoSpaceDN w:val="0"/>
        <w:adjustRightInd w:val="0"/>
        <w:ind w:firstLine="595"/>
        <w:jc w:val="both"/>
        <w:rPr>
          <w:bCs/>
          <w:sz w:val="28"/>
          <w:szCs w:val="28"/>
        </w:rPr>
      </w:pPr>
      <w:r w:rsidRPr="002E7AA0">
        <w:rPr>
          <w:bCs/>
          <w:sz w:val="28"/>
          <w:szCs w:val="28"/>
        </w:rPr>
        <w:t>соблюдение сроков предоставления муниципальной услуги;</w:t>
      </w:r>
    </w:p>
    <w:p w:rsidR="002E7AA0" w:rsidRPr="002E7AA0" w:rsidRDefault="002E7AA0" w:rsidP="002E7AA0">
      <w:pPr>
        <w:autoSpaceDE w:val="0"/>
        <w:autoSpaceDN w:val="0"/>
        <w:adjustRightInd w:val="0"/>
        <w:ind w:firstLine="595"/>
        <w:jc w:val="both"/>
        <w:rPr>
          <w:bCs/>
          <w:sz w:val="28"/>
          <w:szCs w:val="28"/>
        </w:rPr>
      </w:pPr>
      <w:r w:rsidRPr="002E7AA0">
        <w:rPr>
          <w:bCs/>
          <w:sz w:val="28"/>
          <w:szCs w:val="28"/>
        </w:rPr>
        <w:t>отсутствие обоснованных жалоб со стороны заявителей по результатам муниципальной услуги.</w:t>
      </w:r>
    </w:p>
    <w:p w:rsidR="002E7AA0" w:rsidRPr="002E7AA0" w:rsidRDefault="002E7AA0" w:rsidP="002E7AA0">
      <w:pPr>
        <w:autoSpaceDE w:val="0"/>
        <w:autoSpaceDN w:val="0"/>
        <w:adjustRightInd w:val="0"/>
        <w:ind w:firstLine="595"/>
        <w:jc w:val="both"/>
        <w:rPr>
          <w:bCs/>
          <w:sz w:val="28"/>
          <w:szCs w:val="28"/>
        </w:rPr>
      </w:pPr>
      <w:r w:rsidRPr="002E7AA0">
        <w:rPr>
          <w:bCs/>
          <w:sz w:val="28"/>
          <w:szCs w:val="28"/>
        </w:rPr>
        <w:lastRenderedPageBreak/>
        <w:t>Основными требованиями к качеству предоставления муниципальной услуги являются:</w:t>
      </w:r>
    </w:p>
    <w:p w:rsidR="002E7AA0" w:rsidRPr="002E7AA0" w:rsidRDefault="002E7AA0" w:rsidP="002E7AA0">
      <w:pPr>
        <w:autoSpaceDE w:val="0"/>
        <w:autoSpaceDN w:val="0"/>
        <w:adjustRightInd w:val="0"/>
        <w:ind w:firstLine="595"/>
        <w:jc w:val="both"/>
        <w:rPr>
          <w:bCs/>
          <w:sz w:val="28"/>
          <w:szCs w:val="28"/>
        </w:rPr>
      </w:pPr>
      <w:r w:rsidRPr="002E7AA0">
        <w:rPr>
          <w:bCs/>
          <w:sz w:val="28"/>
          <w:szCs w:val="28"/>
        </w:rPr>
        <w:t>а) достоверность предоставляемой заявителям информации о ходе предоставления муниципальной услуги;</w:t>
      </w:r>
    </w:p>
    <w:p w:rsidR="002E7AA0" w:rsidRPr="002E7AA0" w:rsidRDefault="002E7AA0" w:rsidP="002E7AA0">
      <w:pPr>
        <w:autoSpaceDE w:val="0"/>
        <w:autoSpaceDN w:val="0"/>
        <w:adjustRightInd w:val="0"/>
        <w:ind w:firstLine="595"/>
        <w:jc w:val="both"/>
        <w:rPr>
          <w:bCs/>
          <w:sz w:val="28"/>
          <w:szCs w:val="28"/>
        </w:rPr>
      </w:pPr>
      <w:r w:rsidRPr="002E7AA0">
        <w:rPr>
          <w:bCs/>
          <w:sz w:val="28"/>
          <w:szCs w:val="28"/>
        </w:rPr>
        <w:t>б) наглядность форм предоставляемой информации об административных процедурах;</w:t>
      </w:r>
    </w:p>
    <w:p w:rsidR="002E7AA0" w:rsidRPr="002E7AA0" w:rsidRDefault="002E7AA0" w:rsidP="002E7AA0">
      <w:pPr>
        <w:ind w:firstLine="709"/>
        <w:contextualSpacing/>
        <w:jc w:val="both"/>
        <w:rPr>
          <w:bCs/>
          <w:sz w:val="28"/>
          <w:szCs w:val="28"/>
        </w:rPr>
      </w:pPr>
      <w:r w:rsidRPr="002E7AA0">
        <w:rPr>
          <w:bCs/>
          <w:sz w:val="28"/>
          <w:szCs w:val="28"/>
        </w:rPr>
        <w:t>в) удобство и доступность получения информации заявителями о порядке предоставления муниципальной услуги.</w:t>
      </w:r>
    </w:p>
    <w:p w:rsidR="002E7AA0" w:rsidRPr="002E7AA0" w:rsidRDefault="002E7AA0" w:rsidP="002E7AA0">
      <w:pPr>
        <w:ind w:firstLine="709"/>
        <w:contextualSpacing/>
        <w:jc w:val="both"/>
        <w:rPr>
          <w:sz w:val="28"/>
          <w:szCs w:val="28"/>
        </w:rPr>
      </w:pPr>
      <w:r w:rsidRPr="002E7AA0">
        <w:rPr>
          <w:bCs/>
          <w:sz w:val="28"/>
          <w:szCs w:val="28"/>
        </w:rPr>
        <w:t xml:space="preserve">2.14. </w:t>
      </w:r>
      <w:r w:rsidRPr="002E7AA0">
        <w:rPr>
          <w:sz w:val="28"/>
          <w:szCs w:val="28"/>
        </w:rPr>
        <w:t xml:space="preserve">Иные требования, в том числе учитывающие особенности предоставления муниципальных услуг в </w:t>
      </w:r>
      <w:hyperlink w:anchor="sub_2005" w:history="1">
        <w:r w:rsidRPr="002E7AA0">
          <w:rPr>
            <w:rFonts w:eastAsia="MS Reference Sans Serif"/>
            <w:color w:val="106BBE"/>
            <w:sz w:val="28"/>
            <w:szCs w:val="28"/>
          </w:rPr>
          <w:t>многофункциональных центрах</w:t>
        </w:r>
      </w:hyperlink>
      <w:r w:rsidRPr="002E7AA0">
        <w:rPr>
          <w:sz w:val="28"/>
          <w:szCs w:val="28"/>
        </w:rPr>
        <w:t xml:space="preserve"> и особенности </w:t>
      </w:r>
      <w:hyperlink w:anchor="sub_206" w:history="1">
        <w:r w:rsidRPr="002E7AA0">
          <w:rPr>
            <w:rFonts w:eastAsia="MS Reference Sans Serif"/>
            <w:color w:val="106BBE"/>
            <w:sz w:val="28"/>
            <w:szCs w:val="28"/>
          </w:rPr>
          <w:t>предоставления  муниципальных услуг в электронной форме</w:t>
        </w:r>
      </w:hyperlink>
      <w:r w:rsidRPr="002E7AA0">
        <w:rPr>
          <w:sz w:val="28"/>
          <w:szCs w:val="28"/>
        </w:rPr>
        <w:t>.</w:t>
      </w:r>
    </w:p>
    <w:p w:rsidR="002E7AA0" w:rsidRPr="002E7AA0" w:rsidRDefault="002E7AA0" w:rsidP="002E7AA0">
      <w:pPr>
        <w:autoSpaceDE w:val="0"/>
        <w:autoSpaceDN w:val="0"/>
        <w:adjustRightInd w:val="0"/>
        <w:ind w:firstLine="567"/>
        <w:contextualSpacing/>
        <w:jc w:val="both"/>
        <w:rPr>
          <w:sz w:val="28"/>
          <w:szCs w:val="28"/>
        </w:rPr>
      </w:pPr>
      <w:r w:rsidRPr="002E7AA0">
        <w:rPr>
          <w:sz w:val="28"/>
          <w:szCs w:val="28"/>
        </w:rPr>
        <w:t>Предоставление муниципальной услуги в электронной форме не осуществляется.</w:t>
      </w:r>
    </w:p>
    <w:p w:rsidR="002E7AA0" w:rsidRPr="002E7AA0" w:rsidRDefault="002E7AA0" w:rsidP="002E7AA0">
      <w:pPr>
        <w:ind w:firstLine="720"/>
        <w:jc w:val="both"/>
        <w:rPr>
          <w:sz w:val="28"/>
          <w:szCs w:val="28"/>
        </w:rPr>
      </w:pPr>
    </w:p>
    <w:p w:rsidR="002E7AA0" w:rsidRPr="002E7AA0" w:rsidRDefault="002E7AA0" w:rsidP="002E7AA0">
      <w:pPr>
        <w:autoSpaceDE w:val="0"/>
        <w:autoSpaceDN w:val="0"/>
        <w:adjustRightInd w:val="0"/>
        <w:ind w:firstLine="720"/>
        <w:jc w:val="center"/>
        <w:rPr>
          <w:rFonts w:eastAsiaTheme="minorEastAsia"/>
          <w:b/>
          <w:sz w:val="28"/>
          <w:szCs w:val="28"/>
          <w:lang w:eastAsia="ja-JP"/>
        </w:rPr>
      </w:pPr>
      <w:r w:rsidRPr="002E7AA0">
        <w:rPr>
          <w:rFonts w:eastAsiaTheme="minorEastAsia"/>
          <w:b/>
          <w:sz w:val="28"/>
          <w:szCs w:val="28"/>
          <w:lang w:val="en-US" w:eastAsia="ja-JP"/>
        </w:rPr>
        <w:t>III</w:t>
      </w:r>
      <w:r w:rsidRPr="002E7AA0">
        <w:rPr>
          <w:rFonts w:eastAsiaTheme="minorEastAsia"/>
          <w:b/>
          <w:sz w:val="28"/>
          <w:szCs w:val="28"/>
          <w:lang w:eastAsia="ja-JP"/>
        </w:rPr>
        <w:t xml:space="preserve">.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w:t>
      </w:r>
    </w:p>
    <w:p w:rsidR="002E7AA0" w:rsidRPr="002E7AA0" w:rsidRDefault="002E7AA0" w:rsidP="002E7AA0">
      <w:pPr>
        <w:autoSpaceDE w:val="0"/>
        <w:autoSpaceDN w:val="0"/>
        <w:adjustRightInd w:val="0"/>
        <w:ind w:firstLine="720"/>
        <w:jc w:val="center"/>
        <w:rPr>
          <w:rFonts w:eastAsiaTheme="minorEastAsia"/>
          <w:b/>
          <w:sz w:val="28"/>
          <w:szCs w:val="28"/>
          <w:lang w:eastAsia="ja-JP"/>
        </w:rPr>
      </w:pPr>
    </w:p>
    <w:p w:rsidR="002E7AA0" w:rsidRPr="002E7AA0" w:rsidRDefault="002E7AA0" w:rsidP="002E7AA0">
      <w:pPr>
        <w:shd w:val="clear" w:color="auto" w:fill="FAFAFA"/>
        <w:spacing w:before="100" w:beforeAutospacing="1" w:after="100" w:afterAutospacing="1"/>
        <w:ind w:firstLine="709"/>
        <w:contextualSpacing/>
        <w:jc w:val="both"/>
        <w:rPr>
          <w:color w:val="000000"/>
          <w:sz w:val="28"/>
          <w:szCs w:val="28"/>
        </w:rPr>
      </w:pPr>
      <w:r w:rsidRPr="002E7AA0">
        <w:rPr>
          <w:rFonts w:eastAsiaTheme="minorEastAsia"/>
          <w:sz w:val="28"/>
          <w:szCs w:val="28"/>
          <w:lang w:eastAsia="ja-JP"/>
        </w:rPr>
        <w:t xml:space="preserve">3.1. </w:t>
      </w:r>
      <w:r w:rsidRPr="002E7AA0">
        <w:rPr>
          <w:sz w:val="28"/>
          <w:szCs w:val="28"/>
        </w:rPr>
        <w:t>Предоставление муниципальной услуги включает в себя следующие административные процедуры:</w:t>
      </w:r>
    </w:p>
    <w:p w:rsidR="002E7AA0" w:rsidRPr="002E7AA0" w:rsidRDefault="002E7AA0" w:rsidP="002E7AA0">
      <w:pPr>
        <w:shd w:val="clear" w:color="auto" w:fill="FAFAFA"/>
        <w:spacing w:before="100" w:beforeAutospacing="1" w:after="100" w:afterAutospacing="1"/>
        <w:contextualSpacing/>
        <w:jc w:val="both"/>
        <w:rPr>
          <w:color w:val="000000"/>
          <w:sz w:val="28"/>
          <w:szCs w:val="28"/>
        </w:rPr>
      </w:pPr>
      <w:r w:rsidRPr="002E7AA0">
        <w:rPr>
          <w:color w:val="000000"/>
          <w:sz w:val="28"/>
          <w:szCs w:val="28"/>
        </w:rPr>
        <w:t xml:space="preserve">1) организация торгов по продаже муниципального имущества; </w:t>
      </w:r>
    </w:p>
    <w:p w:rsidR="002E7AA0" w:rsidRPr="002E7AA0" w:rsidRDefault="002E7AA0" w:rsidP="002E7AA0">
      <w:pPr>
        <w:shd w:val="clear" w:color="auto" w:fill="FAFAFA"/>
        <w:spacing w:before="100" w:beforeAutospacing="1" w:after="100" w:afterAutospacing="1"/>
        <w:contextualSpacing/>
        <w:jc w:val="both"/>
        <w:rPr>
          <w:color w:val="000000"/>
          <w:sz w:val="28"/>
          <w:szCs w:val="28"/>
        </w:rPr>
      </w:pPr>
      <w:r w:rsidRPr="002E7AA0">
        <w:rPr>
          <w:color w:val="000000"/>
          <w:sz w:val="28"/>
          <w:szCs w:val="28"/>
        </w:rPr>
        <w:t xml:space="preserve">2) прием заявок от претендентов на участие в торгах; </w:t>
      </w:r>
    </w:p>
    <w:p w:rsidR="002E7AA0" w:rsidRPr="002E7AA0" w:rsidRDefault="002E7AA0" w:rsidP="002E7AA0">
      <w:pPr>
        <w:shd w:val="clear" w:color="auto" w:fill="FAFAFA"/>
        <w:spacing w:before="100" w:beforeAutospacing="1" w:after="100" w:afterAutospacing="1"/>
        <w:contextualSpacing/>
        <w:jc w:val="both"/>
        <w:rPr>
          <w:color w:val="000000"/>
          <w:sz w:val="28"/>
          <w:szCs w:val="28"/>
        </w:rPr>
      </w:pPr>
      <w:r w:rsidRPr="002E7AA0">
        <w:rPr>
          <w:color w:val="000000"/>
          <w:sz w:val="28"/>
          <w:szCs w:val="28"/>
        </w:rPr>
        <w:t>3) рассмотрение заявок и их допуск к участию в торгах;</w:t>
      </w:r>
    </w:p>
    <w:p w:rsidR="002E7AA0" w:rsidRPr="002E7AA0" w:rsidRDefault="002E7AA0" w:rsidP="002E7AA0">
      <w:pPr>
        <w:shd w:val="clear" w:color="auto" w:fill="FAFAFA"/>
        <w:spacing w:before="100" w:beforeAutospacing="1" w:after="100" w:afterAutospacing="1"/>
        <w:contextualSpacing/>
        <w:jc w:val="both"/>
        <w:rPr>
          <w:color w:val="000000"/>
          <w:sz w:val="28"/>
          <w:szCs w:val="28"/>
        </w:rPr>
      </w:pPr>
      <w:r w:rsidRPr="002E7AA0">
        <w:rPr>
          <w:color w:val="000000"/>
          <w:sz w:val="28"/>
          <w:szCs w:val="28"/>
        </w:rPr>
        <w:t>4) проведение торгов;</w:t>
      </w:r>
    </w:p>
    <w:p w:rsidR="002E7AA0" w:rsidRPr="002E7AA0" w:rsidRDefault="002E7AA0" w:rsidP="002E7AA0">
      <w:pPr>
        <w:shd w:val="clear" w:color="auto" w:fill="FAFAFA"/>
        <w:spacing w:before="100" w:beforeAutospacing="1" w:after="100" w:afterAutospacing="1"/>
        <w:contextualSpacing/>
        <w:jc w:val="both"/>
        <w:rPr>
          <w:color w:val="000000"/>
          <w:sz w:val="28"/>
          <w:szCs w:val="28"/>
        </w:rPr>
      </w:pPr>
      <w:r w:rsidRPr="002E7AA0">
        <w:rPr>
          <w:color w:val="000000"/>
          <w:sz w:val="28"/>
          <w:szCs w:val="28"/>
        </w:rPr>
        <w:t>5) заключение договора купли-продажи с победителем торгов.</w:t>
      </w:r>
    </w:p>
    <w:p w:rsidR="002E7AA0" w:rsidRPr="002E7AA0" w:rsidRDefault="002E7AA0" w:rsidP="002E7AA0">
      <w:pPr>
        <w:keepNext/>
        <w:ind w:firstLine="709"/>
        <w:jc w:val="both"/>
        <w:outlineLvl w:val="0"/>
        <w:rPr>
          <w:color w:val="000000"/>
          <w:sz w:val="28"/>
          <w:szCs w:val="28"/>
        </w:rPr>
      </w:pPr>
      <w:r w:rsidRPr="002E7AA0">
        <w:rPr>
          <w:sz w:val="28"/>
          <w:szCs w:val="28"/>
        </w:rPr>
        <w:t xml:space="preserve">3.2. Основанием для начала предоставления муниципальной услуги. </w:t>
      </w:r>
    </w:p>
    <w:p w:rsidR="002E7AA0" w:rsidRPr="002E7AA0" w:rsidRDefault="002E7AA0" w:rsidP="002E7AA0">
      <w:pPr>
        <w:widowControl w:val="0"/>
        <w:autoSpaceDE w:val="0"/>
        <w:autoSpaceDN w:val="0"/>
        <w:adjustRightInd w:val="0"/>
        <w:ind w:firstLine="708"/>
        <w:contextualSpacing/>
        <w:jc w:val="both"/>
        <w:rPr>
          <w:sz w:val="28"/>
          <w:szCs w:val="28"/>
        </w:rPr>
      </w:pPr>
      <w:r w:rsidRPr="002E7AA0">
        <w:rPr>
          <w:sz w:val="28"/>
          <w:szCs w:val="28"/>
        </w:rPr>
        <w:t>Основанием для начала процедуры подготовки и заключения договора купли-продажи муниципального имущества по результатам проведения аукциона является размещённое в средствах массовой информации информационное сообщение о продаже муниципального имущества на аукционе.</w:t>
      </w:r>
    </w:p>
    <w:p w:rsidR="002E7AA0" w:rsidRPr="002E7AA0" w:rsidRDefault="002E7AA0" w:rsidP="002E7AA0">
      <w:pPr>
        <w:widowControl w:val="0"/>
        <w:ind w:firstLine="708"/>
        <w:contextualSpacing/>
        <w:jc w:val="both"/>
        <w:rPr>
          <w:sz w:val="28"/>
          <w:szCs w:val="28"/>
        </w:rPr>
      </w:pPr>
      <w:r w:rsidRPr="002E7AA0">
        <w:rPr>
          <w:sz w:val="28"/>
          <w:szCs w:val="28"/>
        </w:rPr>
        <w:t>Лица, заинтересованные в приобретении муниципального имущества, продаваемого на аукционе, представляют в Управление заявку на участие в аукционе, а также документы, указанные в информационном сообщении.</w:t>
      </w:r>
    </w:p>
    <w:p w:rsidR="002E7AA0" w:rsidRPr="002E7AA0" w:rsidRDefault="002E7AA0" w:rsidP="002E7AA0">
      <w:pPr>
        <w:widowControl w:val="0"/>
        <w:autoSpaceDE w:val="0"/>
        <w:autoSpaceDN w:val="0"/>
        <w:adjustRightInd w:val="0"/>
        <w:ind w:firstLine="708"/>
        <w:contextualSpacing/>
        <w:jc w:val="both"/>
        <w:rPr>
          <w:sz w:val="28"/>
          <w:szCs w:val="28"/>
        </w:rPr>
      </w:pPr>
      <w:r w:rsidRPr="002E7AA0">
        <w:rPr>
          <w:sz w:val="28"/>
          <w:szCs w:val="28"/>
        </w:rPr>
        <w:t>Приём заявок начинается с даты, объявленной в информационном сообщении о проведении аукциона, и заканчивается не позднее, чем за 3 (три) рабочих дня до даты рассмотрения продавцом заявок и документов претендентов. Общая продолжительность приёма заявок составляет не менее чем 25 (двадцать пять) календарных дней.</w:t>
      </w:r>
    </w:p>
    <w:p w:rsidR="002E7AA0" w:rsidRPr="002E7AA0" w:rsidRDefault="002E7AA0" w:rsidP="002E7AA0">
      <w:pPr>
        <w:widowControl w:val="0"/>
        <w:autoSpaceDE w:val="0"/>
        <w:autoSpaceDN w:val="0"/>
        <w:adjustRightInd w:val="0"/>
        <w:ind w:firstLine="708"/>
        <w:contextualSpacing/>
        <w:jc w:val="both"/>
        <w:rPr>
          <w:sz w:val="28"/>
          <w:szCs w:val="28"/>
        </w:rPr>
      </w:pPr>
      <w:r w:rsidRPr="002E7AA0">
        <w:rPr>
          <w:sz w:val="28"/>
          <w:szCs w:val="28"/>
        </w:rPr>
        <w:t xml:space="preserve">Претенденты, признанные участниками аукциона, и претенденты, не допущенные к участию в аукционе, уведомляются о принятом решении не позднее следующего рабочего дня с даты оформления данного решения </w:t>
      </w:r>
      <w:r w:rsidRPr="002E7AA0">
        <w:rPr>
          <w:sz w:val="28"/>
          <w:szCs w:val="28"/>
        </w:rPr>
        <w:lastRenderedPageBreak/>
        <w:t>протоколом, путём вручения им под расписку соответствующего уведомления либо направления такого уведомления по почте заказным письмом.</w:t>
      </w:r>
    </w:p>
    <w:p w:rsidR="002E7AA0" w:rsidRPr="002E7AA0" w:rsidRDefault="002E7AA0" w:rsidP="002E7AA0">
      <w:pPr>
        <w:autoSpaceDE w:val="0"/>
        <w:autoSpaceDN w:val="0"/>
        <w:adjustRightInd w:val="0"/>
        <w:ind w:firstLine="540"/>
        <w:contextualSpacing/>
        <w:jc w:val="both"/>
        <w:rPr>
          <w:rFonts w:eastAsiaTheme="minorEastAsia"/>
          <w:sz w:val="28"/>
          <w:szCs w:val="28"/>
          <w:lang w:eastAsia="ja-JP"/>
        </w:rPr>
      </w:pPr>
      <w:r w:rsidRPr="002E7AA0">
        <w:rPr>
          <w:rFonts w:eastAsiaTheme="minorEastAsia"/>
          <w:sz w:val="28"/>
          <w:szCs w:val="28"/>
          <w:lang w:eastAsia="ja-JP"/>
        </w:rPr>
        <w:t xml:space="preserve">Информация об отказе в допуске к участию в аукционе размещается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w:t>
      </w:r>
      <w:hyperlink r:id="rId10" w:history="1">
        <w:r w:rsidRPr="002E7AA0">
          <w:rPr>
            <w:rFonts w:eastAsiaTheme="majorEastAsia"/>
            <w:color w:val="0000FF"/>
            <w:sz w:val="28"/>
            <w:szCs w:val="28"/>
            <w:u w:val="single"/>
            <w:lang w:val="en-US"/>
          </w:rPr>
          <w:t>www</w:t>
        </w:r>
        <w:r w:rsidRPr="002E7AA0">
          <w:rPr>
            <w:rFonts w:eastAsiaTheme="majorEastAsia"/>
            <w:color w:val="0000FF"/>
            <w:sz w:val="28"/>
            <w:szCs w:val="28"/>
            <w:u w:val="single"/>
          </w:rPr>
          <w:t>.</w:t>
        </w:r>
        <w:r w:rsidRPr="002E7AA0">
          <w:rPr>
            <w:rFonts w:eastAsiaTheme="majorEastAsia"/>
            <w:color w:val="0000FF"/>
            <w:sz w:val="28"/>
            <w:szCs w:val="28"/>
            <w:u w:val="single"/>
            <w:lang w:val="en-US"/>
          </w:rPr>
          <w:t>torgi</w:t>
        </w:r>
        <w:r w:rsidRPr="002E7AA0">
          <w:rPr>
            <w:rFonts w:eastAsiaTheme="majorEastAsia"/>
            <w:color w:val="0000FF"/>
            <w:sz w:val="28"/>
            <w:szCs w:val="28"/>
            <w:u w:val="single"/>
          </w:rPr>
          <w:t>.</w:t>
        </w:r>
        <w:r w:rsidRPr="002E7AA0">
          <w:rPr>
            <w:rFonts w:eastAsiaTheme="majorEastAsia"/>
            <w:color w:val="0000FF"/>
            <w:sz w:val="28"/>
            <w:szCs w:val="28"/>
            <w:u w:val="single"/>
            <w:lang w:val="en-US"/>
          </w:rPr>
          <w:t>gov</w:t>
        </w:r>
        <w:r w:rsidRPr="002E7AA0">
          <w:rPr>
            <w:rFonts w:eastAsiaTheme="majorEastAsia"/>
            <w:color w:val="0000FF"/>
            <w:sz w:val="28"/>
            <w:szCs w:val="28"/>
            <w:u w:val="single"/>
          </w:rPr>
          <w:t>.</w:t>
        </w:r>
        <w:r w:rsidRPr="002E7AA0">
          <w:rPr>
            <w:rFonts w:eastAsiaTheme="majorEastAsia"/>
            <w:color w:val="0000FF"/>
            <w:sz w:val="28"/>
            <w:szCs w:val="28"/>
            <w:u w:val="single"/>
            <w:lang w:val="en-US"/>
          </w:rPr>
          <w:t>ru</w:t>
        </w:r>
      </w:hyperlink>
      <w:r w:rsidRPr="002E7AA0">
        <w:rPr>
          <w:rFonts w:eastAsiaTheme="minorEastAsia"/>
          <w:sz w:val="28"/>
          <w:szCs w:val="28"/>
          <w:lang w:eastAsia="ja-JP"/>
        </w:rPr>
        <w:t xml:space="preserve"> и на сайте муниципального образования чукотский муниципальный район </w:t>
      </w:r>
      <w:hyperlink r:id="rId11" w:history="1">
        <w:r w:rsidRPr="002E7AA0">
          <w:rPr>
            <w:rFonts w:eastAsiaTheme="majorEastAsia"/>
            <w:color w:val="0000FF"/>
            <w:sz w:val="28"/>
            <w:szCs w:val="28"/>
            <w:u w:val="single"/>
            <w:lang w:val="en-US"/>
          </w:rPr>
          <w:t>www</w:t>
        </w:r>
        <w:r w:rsidRPr="002E7AA0">
          <w:rPr>
            <w:rFonts w:eastAsiaTheme="majorEastAsia"/>
            <w:color w:val="0000FF"/>
            <w:sz w:val="28"/>
            <w:szCs w:val="28"/>
            <w:u w:val="single"/>
          </w:rPr>
          <w:t>.</w:t>
        </w:r>
        <w:r w:rsidRPr="002E7AA0">
          <w:rPr>
            <w:rFonts w:eastAsiaTheme="majorEastAsia"/>
            <w:color w:val="0000FF"/>
            <w:sz w:val="28"/>
            <w:szCs w:val="28"/>
            <w:u w:val="single"/>
            <w:lang w:val="en-US"/>
          </w:rPr>
          <w:t>chukotraion</w:t>
        </w:r>
        <w:r w:rsidRPr="002E7AA0">
          <w:rPr>
            <w:rFonts w:eastAsiaTheme="majorEastAsia"/>
            <w:color w:val="0000FF"/>
            <w:sz w:val="28"/>
            <w:szCs w:val="28"/>
            <w:u w:val="single"/>
          </w:rPr>
          <w:t>.</w:t>
        </w:r>
        <w:proofErr w:type="spellStart"/>
        <w:r w:rsidRPr="002E7AA0">
          <w:rPr>
            <w:rFonts w:eastAsiaTheme="majorEastAsia"/>
            <w:color w:val="0000FF"/>
            <w:sz w:val="28"/>
            <w:szCs w:val="28"/>
            <w:u w:val="single"/>
            <w:lang w:val="en-US"/>
          </w:rPr>
          <w:t>ru</w:t>
        </w:r>
        <w:proofErr w:type="spellEnd"/>
      </w:hyperlink>
      <w:r w:rsidRPr="002E7AA0">
        <w:rPr>
          <w:rFonts w:eastAsiaTheme="minorEastAsia"/>
          <w:sz w:val="28"/>
          <w:szCs w:val="28"/>
          <w:lang w:eastAsia="ja-JP"/>
        </w:rPr>
        <w:t xml:space="preserve"> в срок не позднее рабочего дня, следующего за днем принятия указанного решения.</w:t>
      </w:r>
    </w:p>
    <w:p w:rsidR="002E7AA0" w:rsidRPr="002E7AA0" w:rsidRDefault="002E7AA0" w:rsidP="002E7AA0">
      <w:pPr>
        <w:autoSpaceDE w:val="0"/>
        <w:autoSpaceDN w:val="0"/>
        <w:adjustRightInd w:val="0"/>
        <w:ind w:firstLine="540"/>
        <w:contextualSpacing/>
        <w:jc w:val="both"/>
        <w:rPr>
          <w:sz w:val="28"/>
          <w:szCs w:val="28"/>
        </w:rPr>
      </w:pPr>
      <w:r w:rsidRPr="002E7AA0">
        <w:rPr>
          <w:rFonts w:eastAsiaTheme="minorEastAsia"/>
          <w:sz w:val="28"/>
          <w:szCs w:val="28"/>
          <w:lang w:eastAsia="ja-JP"/>
        </w:rPr>
        <w:t xml:space="preserve"> </w:t>
      </w:r>
      <w:r w:rsidRPr="002E7AA0">
        <w:rPr>
          <w:sz w:val="28"/>
          <w:szCs w:val="28"/>
        </w:rPr>
        <w:t xml:space="preserve">Договор купли-продажи заключается в течение 5 (пяти) рабочих дней с даты подведения итогов аукциона. </w:t>
      </w:r>
    </w:p>
    <w:p w:rsidR="002E7AA0" w:rsidRPr="002E7AA0" w:rsidRDefault="002E7AA0" w:rsidP="002E7AA0">
      <w:pPr>
        <w:widowControl w:val="0"/>
        <w:ind w:firstLine="708"/>
        <w:jc w:val="both"/>
        <w:rPr>
          <w:sz w:val="28"/>
          <w:szCs w:val="28"/>
        </w:rPr>
      </w:pPr>
      <w:r w:rsidRPr="002E7AA0">
        <w:rPr>
          <w:sz w:val="28"/>
          <w:szCs w:val="28"/>
        </w:rPr>
        <w:t xml:space="preserve"> 3.3. Подготовка и заключение договора купли-продажи муниципального имущества, продаваемого посредством публичного предложения:</w:t>
      </w:r>
    </w:p>
    <w:p w:rsidR="002E7AA0" w:rsidRPr="002E7AA0" w:rsidRDefault="002E7AA0" w:rsidP="002E7AA0">
      <w:pPr>
        <w:widowControl w:val="0"/>
        <w:ind w:firstLine="708"/>
        <w:jc w:val="both"/>
        <w:rPr>
          <w:sz w:val="28"/>
          <w:szCs w:val="28"/>
        </w:rPr>
      </w:pPr>
      <w:r w:rsidRPr="002E7AA0">
        <w:rPr>
          <w:sz w:val="28"/>
          <w:szCs w:val="28"/>
        </w:rPr>
        <w:t>Основанием для начала процедуры подготовки и заключения договора купли-продажи муниципального имущества посредством публичного предложения является размещённое в средствах массовой информации информационное сообщение о продаже муниципального имущества посредством публичного предложения, в случае, если аукцион по продаже указанного имущества был признан несостоявшимся.</w:t>
      </w:r>
    </w:p>
    <w:p w:rsidR="002E7AA0" w:rsidRPr="002E7AA0" w:rsidRDefault="002E7AA0" w:rsidP="002E7AA0">
      <w:pPr>
        <w:widowControl w:val="0"/>
        <w:ind w:firstLine="708"/>
        <w:jc w:val="both"/>
        <w:rPr>
          <w:sz w:val="28"/>
          <w:szCs w:val="28"/>
        </w:rPr>
      </w:pPr>
      <w:r w:rsidRPr="002E7AA0">
        <w:rPr>
          <w:sz w:val="28"/>
          <w:szCs w:val="28"/>
        </w:rPr>
        <w:t>Информационное сообщение о продаже посредством публичного предложения муниципального имущества размещается в установленном статьёй 15 Федерального закона от 21.12.2001 № 178-ФЗ «О приватизации государственного и муниципального имущества» порядке в срок не позднее трёх месяцев со дня признания аукциона несостоявшимся.</w:t>
      </w:r>
    </w:p>
    <w:p w:rsidR="002E7AA0" w:rsidRPr="002E7AA0" w:rsidRDefault="002E7AA0" w:rsidP="002E7AA0">
      <w:pPr>
        <w:widowControl w:val="0"/>
        <w:ind w:firstLine="708"/>
        <w:jc w:val="both"/>
        <w:rPr>
          <w:sz w:val="28"/>
          <w:szCs w:val="28"/>
        </w:rPr>
      </w:pPr>
      <w:r w:rsidRPr="002E7AA0">
        <w:rPr>
          <w:sz w:val="28"/>
          <w:szCs w:val="28"/>
        </w:rPr>
        <w:t>Лица, заинтересованные в приобретении муниципального имущества, продаваемого посредством публичного предложения, представляют в Управление заявку на приобретение муниципального имущества посредством публичного предложения, а также документы, указанные в информационном сообщении.</w:t>
      </w:r>
    </w:p>
    <w:p w:rsidR="002E7AA0" w:rsidRPr="002E7AA0" w:rsidRDefault="002E7AA0" w:rsidP="002E7AA0">
      <w:pPr>
        <w:autoSpaceDE w:val="0"/>
        <w:autoSpaceDN w:val="0"/>
        <w:adjustRightInd w:val="0"/>
        <w:ind w:firstLine="540"/>
        <w:jc w:val="both"/>
        <w:rPr>
          <w:rFonts w:eastAsiaTheme="minorEastAsia"/>
          <w:sz w:val="28"/>
          <w:szCs w:val="28"/>
          <w:lang w:eastAsia="ja-JP"/>
        </w:rPr>
      </w:pPr>
      <w:r w:rsidRPr="002E7AA0">
        <w:rPr>
          <w:rFonts w:eastAsiaTheme="minorEastAsia"/>
          <w:sz w:val="28"/>
          <w:szCs w:val="28"/>
          <w:lang w:eastAsia="ja-JP"/>
        </w:rPr>
        <w:t>Приём заявок начинается с даты, объявленной в информационном сообщении о проведении продажи имущества, осуществляется в течение не менее 25 календарных дней и заканчивается не позднее чем за 3 рабочих дня до даты рассмотрения продавцом заявок и документов претендентов.</w:t>
      </w:r>
    </w:p>
    <w:p w:rsidR="002E7AA0" w:rsidRPr="002E7AA0" w:rsidRDefault="002E7AA0" w:rsidP="002E7AA0">
      <w:pPr>
        <w:autoSpaceDE w:val="0"/>
        <w:autoSpaceDN w:val="0"/>
        <w:adjustRightInd w:val="0"/>
        <w:ind w:firstLine="540"/>
        <w:jc w:val="both"/>
        <w:rPr>
          <w:rFonts w:eastAsiaTheme="minorEastAsia"/>
          <w:sz w:val="28"/>
          <w:szCs w:val="28"/>
          <w:lang w:eastAsia="ja-JP"/>
        </w:rPr>
      </w:pPr>
      <w:r w:rsidRPr="002E7AA0">
        <w:rPr>
          <w:rFonts w:eastAsiaTheme="minorEastAsia"/>
          <w:sz w:val="28"/>
          <w:szCs w:val="28"/>
          <w:lang w:eastAsia="ja-JP"/>
        </w:rPr>
        <w:t>Претенденты, признанные участниками продажи имущества, и претенденты, не допущенные к участию в продаже имущества, уведомляются о принятом решении не позднее рабочего дня, следующего за днем оформления решения протоколом, путём вручения им под расписку соответствующего уведомления либо направления такого уведомления по почте заказным письмом</w:t>
      </w:r>
    </w:p>
    <w:p w:rsidR="002E7AA0" w:rsidRPr="002E7AA0" w:rsidRDefault="002E7AA0" w:rsidP="002E7AA0">
      <w:pPr>
        <w:widowControl w:val="0"/>
        <w:ind w:firstLine="708"/>
        <w:jc w:val="both"/>
        <w:rPr>
          <w:sz w:val="28"/>
          <w:szCs w:val="28"/>
        </w:rPr>
      </w:pPr>
      <w:r w:rsidRPr="002E7AA0">
        <w:rPr>
          <w:rFonts w:eastAsiaTheme="minorEastAsia"/>
          <w:sz w:val="28"/>
          <w:szCs w:val="28"/>
          <w:lang w:eastAsia="ja-JP"/>
        </w:rPr>
        <w:t>Не позднее чем через пять рабочих дней с даты проведения продажи посредством публичного предложения с победителем заключается договор купли-продажи</w:t>
      </w:r>
      <w:r w:rsidRPr="002E7AA0">
        <w:rPr>
          <w:sz w:val="28"/>
          <w:szCs w:val="28"/>
        </w:rPr>
        <w:t xml:space="preserve"> </w:t>
      </w:r>
    </w:p>
    <w:p w:rsidR="002E7AA0" w:rsidRPr="002E7AA0" w:rsidRDefault="002E7AA0" w:rsidP="002E7AA0">
      <w:pPr>
        <w:widowControl w:val="0"/>
        <w:ind w:firstLine="708"/>
        <w:jc w:val="both"/>
        <w:rPr>
          <w:sz w:val="28"/>
          <w:szCs w:val="28"/>
        </w:rPr>
      </w:pPr>
      <w:r w:rsidRPr="002E7AA0">
        <w:rPr>
          <w:sz w:val="28"/>
          <w:szCs w:val="28"/>
        </w:rPr>
        <w:t>3.4. Подготовка и заключение договора купли-продажи муниципального имущества, продаваемого без объявления цены:</w:t>
      </w:r>
    </w:p>
    <w:p w:rsidR="002E7AA0" w:rsidRPr="002E7AA0" w:rsidRDefault="002E7AA0" w:rsidP="002E7AA0">
      <w:pPr>
        <w:widowControl w:val="0"/>
        <w:ind w:firstLine="708"/>
        <w:jc w:val="both"/>
        <w:rPr>
          <w:sz w:val="28"/>
          <w:szCs w:val="28"/>
        </w:rPr>
      </w:pPr>
      <w:r w:rsidRPr="002E7AA0">
        <w:rPr>
          <w:sz w:val="28"/>
          <w:szCs w:val="28"/>
        </w:rPr>
        <w:t xml:space="preserve">Основанием для начала процедуры подготовки и заключения договора </w:t>
      </w:r>
      <w:r w:rsidRPr="002E7AA0">
        <w:rPr>
          <w:sz w:val="28"/>
          <w:szCs w:val="28"/>
        </w:rPr>
        <w:lastRenderedPageBreak/>
        <w:t>купли-продажи муниципального имущества, продаваемого без объявления цены, является размещённое в средствах массовой информации информационное сообщение о продаже муниципального имущества без объявления цены.</w:t>
      </w:r>
    </w:p>
    <w:p w:rsidR="002E7AA0" w:rsidRPr="002E7AA0" w:rsidRDefault="002E7AA0" w:rsidP="002E7AA0">
      <w:pPr>
        <w:widowControl w:val="0"/>
        <w:ind w:firstLine="708"/>
        <w:jc w:val="both"/>
        <w:rPr>
          <w:sz w:val="28"/>
          <w:szCs w:val="28"/>
        </w:rPr>
      </w:pPr>
      <w:r w:rsidRPr="002E7AA0">
        <w:rPr>
          <w:sz w:val="28"/>
          <w:szCs w:val="28"/>
        </w:rPr>
        <w:t>Лица, заинтересованные в приобретении муниципального имущества, продаваемого без объявления цены, представляют в Управление заявку и предложения о цене приобретения муниципального имущества по перечню, указанному в информационном сообщении, и описи прилагаемых документов в двух экземплярах.</w:t>
      </w:r>
    </w:p>
    <w:p w:rsidR="002E7AA0" w:rsidRPr="002E7AA0" w:rsidRDefault="002E7AA0" w:rsidP="002E7AA0">
      <w:pPr>
        <w:widowControl w:val="0"/>
        <w:autoSpaceDE w:val="0"/>
        <w:autoSpaceDN w:val="0"/>
        <w:adjustRightInd w:val="0"/>
        <w:ind w:firstLine="708"/>
        <w:jc w:val="both"/>
        <w:rPr>
          <w:sz w:val="28"/>
          <w:szCs w:val="28"/>
        </w:rPr>
      </w:pPr>
      <w:r w:rsidRPr="002E7AA0">
        <w:rPr>
          <w:sz w:val="28"/>
          <w:szCs w:val="28"/>
        </w:rPr>
        <w:t>Срок приёма заявок должен быть не менее 25 календарных дней с даты указанной в информационном сообщении. Дата подведения итогов продажи имущества указывается в информационном сообщении.</w:t>
      </w:r>
    </w:p>
    <w:p w:rsidR="002E7AA0" w:rsidRPr="002E7AA0" w:rsidRDefault="002E7AA0" w:rsidP="002E7AA0">
      <w:pPr>
        <w:widowControl w:val="0"/>
        <w:ind w:firstLine="708"/>
        <w:jc w:val="both"/>
        <w:rPr>
          <w:sz w:val="28"/>
          <w:szCs w:val="28"/>
        </w:rPr>
      </w:pPr>
      <w:r w:rsidRPr="002E7AA0">
        <w:rPr>
          <w:sz w:val="28"/>
          <w:szCs w:val="28"/>
        </w:rPr>
        <w:t>Зарегистрированная надлежащим образом заявка является поступившим продавцу предложением (офертой) претендента, выражающим его намерение считать себя заключившим с продавцом договор купли-продажи имущества по предлагаемой претендентом цене приобретения.</w:t>
      </w:r>
    </w:p>
    <w:p w:rsidR="002E7AA0" w:rsidRPr="002E7AA0" w:rsidRDefault="002E7AA0" w:rsidP="002E7AA0">
      <w:pPr>
        <w:ind w:firstLine="709"/>
        <w:jc w:val="both"/>
        <w:rPr>
          <w:rFonts w:eastAsiaTheme="minorEastAsia"/>
          <w:sz w:val="28"/>
          <w:szCs w:val="28"/>
          <w:lang w:eastAsia="ja-JP"/>
        </w:rPr>
      </w:pPr>
      <w:r w:rsidRPr="002E7AA0">
        <w:rPr>
          <w:rFonts w:eastAsiaTheme="minorEastAsia"/>
          <w:sz w:val="28"/>
          <w:szCs w:val="28"/>
          <w:lang w:eastAsia="ja-JP"/>
        </w:rPr>
        <w:t xml:space="preserve">  Уведомления об отказе в рассмотрении поданного претендентом предложения о цене приобретения имущества и о признании претендента покупателем имущества выдаются соответственно претендентам и покупателю или их полномочным представителям под расписку в день подведения итогов продажи имущества либо высылаются в их адрес по почте заказным письмом на следующий после дня подведения итогов продажи имущества день.</w:t>
      </w:r>
    </w:p>
    <w:p w:rsidR="002E7AA0" w:rsidRPr="002E7AA0" w:rsidRDefault="002E7AA0" w:rsidP="002E7AA0">
      <w:pPr>
        <w:autoSpaceDE w:val="0"/>
        <w:autoSpaceDN w:val="0"/>
        <w:adjustRightInd w:val="0"/>
        <w:ind w:firstLine="720"/>
        <w:jc w:val="both"/>
        <w:rPr>
          <w:rFonts w:eastAsiaTheme="minorEastAsia"/>
          <w:sz w:val="28"/>
          <w:szCs w:val="28"/>
          <w:lang w:eastAsia="ja-JP"/>
        </w:rPr>
      </w:pPr>
      <w:r w:rsidRPr="002E7AA0">
        <w:rPr>
          <w:rFonts w:eastAsiaTheme="minorEastAsia"/>
          <w:sz w:val="28"/>
          <w:szCs w:val="28"/>
          <w:lang w:eastAsia="ja-JP"/>
        </w:rPr>
        <w:t>Договор купли-продажи имущества заключается в течение 5 рабочих дней со дня подведения итогов продажи.</w:t>
      </w:r>
    </w:p>
    <w:p w:rsidR="002E7AA0" w:rsidRPr="002E7AA0" w:rsidRDefault="002E7AA0" w:rsidP="002E7AA0">
      <w:pPr>
        <w:widowControl w:val="0"/>
        <w:ind w:firstLine="708"/>
        <w:jc w:val="both"/>
        <w:rPr>
          <w:sz w:val="28"/>
          <w:szCs w:val="28"/>
        </w:rPr>
      </w:pPr>
      <w:r w:rsidRPr="002E7AA0">
        <w:rPr>
          <w:sz w:val="28"/>
          <w:szCs w:val="28"/>
        </w:rPr>
        <w:t>3.5. Подготовка и заключение договора купли-продажи муниципального имущества, продаваемого по результатам проведения конкурса:</w:t>
      </w:r>
    </w:p>
    <w:p w:rsidR="002E7AA0" w:rsidRPr="002E7AA0" w:rsidRDefault="002E7AA0" w:rsidP="002E7AA0">
      <w:pPr>
        <w:widowControl w:val="0"/>
        <w:ind w:firstLine="708"/>
        <w:jc w:val="both"/>
        <w:rPr>
          <w:sz w:val="28"/>
          <w:szCs w:val="28"/>
        </w:rPr>
      </w:pPr>
      <w:r w:rsidRPr="002E7AA0">
        <w:rPr>
          <w:sz w:val="28"/>
          <w:szCs w:val="28"/>
        </w:rPr>
        <w:t>Основанием для начала процедуры подготовки и заключения договора купли-продажи муниципального имущества по результатам проведения конкурса является информационное сообщение о проведении конкурса по продаже муниципального имущества.</w:t>
      </w:r>
    </w:p>
    <w:p w:rsidR="002E7AA0" w:rsidRPr="002E7AA0" w:rsidRDefault="002E7AA0" w:rsidP="002E7AA0">
      <w:pPr>
        <w:widowControl w:val="0"/>
        <w:autoSpaceDE w:val="0"/>
        <w:autoSpaceDN w:val="0"/>
        <w:adjustRightInd w:val="0"/>
        <w:ind w:firstLine="708"/>
        <w:jc w:val="both"/>
        <w:rPr>
          <w:sz w:val="28"/>
          <w:szCs w:val="28"/>
        </w:rPr>
      </w:pPr>
      <w:r w:rsidRPr="002E7AA0">
        <w:rPr>
          <w:sz w:val="28"/>
          <w:szCs w:val="28"/>
        </w:rPr>
        <w:t>Лица, заинтересованные в приобретении муниципального имущества, продаваемого на конкурсе, представляют в Управление заявку на участие в конкурсе, а также документы, указанные в информационном сообщении.</w:t>
      </w:r>
    </w:p>
    <w:p w:rsidR="002E7AA0" w:rsidRPr="002E7AA0" w:rsidRDefault="002E7AA0" w:rsidP="002E7AA0">
      <w:pPr>
        <w:widowControl w:val="0"/>
        <w:autoSpaceDE w:val="0"/>
        <w:autoSpaceDN w:val="0"/>
        <w:adjustRightInd w:val="0"/>
        <w:ind w:firstLine="708"/>
        <w:jc w:val="both"/>
        <w:rPr>
          <w:rFonts w:eastAsiaTheme="minorEastAsia"/>
          <w:sz w:val="28"/>
          <w:szCs w:val="28"/>
          <w:lang w:eastAsia="ja-JP"/>
        </w:rPr>
      </w:pPr>
      <w:r w:rsidRPr="002E7AA0">
        <w:rPr>
          <w:sz w:val="28"/>
          <w:szCs w:val="28"/>
        </w:rPr>
        <w:t xml:space="preserve">Продолжительность приёма заявок на участие в конкурсе должна быть не менее </w:t>
      </w:r>
      <w:proofErr w:type="gramStart"/>
      <w:r w:rsidRPr="002E7AA0">
        <w:rPr>
          <w:sz w:val="28"/>
          <w:szCs w:val="28"/>
        </w:rPr>
        <w:t>чем  25</w:t>
      </w:r>
      <w:proofErr w:type="gramEnd"/>
      <w:r w:rsidRPr="002E7AA0">
        <w:rPr>
          <w:sz w:val="28"/>
          <w:szCs w:val="28"/>
        </w:rPr>
        <w:t xml:space="preserve"> календарных дней. Рассмотрение предложений участников к</w:t>
      </w:r>
      <w:r w:rsidRPr="002E7AA0">
        <w:rPr>
          <w:rFonts w:eastAsiaTheme="minorEastAsia"/>
          <w:sz w:val="28"/>
          <w:szCs w:val="28"/>
          <w:lang w:eastAsia="ja-JP"/>
        </w:rPr>
        <w:t xml:space="preserve">онкурса осуществляется продавцом не позднее третьего рабочего дня со дня </w:t>
      </w:r>
      <w:proofErr w:type="gramStart"/>
      <w:r w:rsidRPr="002E7AA0">
        <w:rPr>
          <w:rFonts w:eastAsiaTheme="minorEastAsia"/>
          <w:sz w:val="28"/>
          <w:szCs w:val="28"/>
          <w:lang w:eastAsia="ja-JP"/>
        </w:rPr>
        <w:t>признания  претендентов</w:t>
      </w:r>
      <w:proofErr w:type="gramEnd"/>
      <w:r w:rsidRPr="002E7AA0">
        <w:rPr>
          <w:rFonts w:eastAsiaTheme="minorEastAsia"/>
          <w:sz w:val="28"/>
          <w:szCs w:val="28"/>
          <w:lang w:eastAsia="ja-JP"/>
        </w:rPr>
        <w:t xml:space="preserve"> участниками конкурса.</w:t>
      </w:r>
    </w:p>
    <w:p w:rsidR="002E7AA0" w:rsidRPr="002E7AA0" w:rsidRDefault="002E7AA0" w:rsidP="002E7AA0">
      <w:pPr>
        <w:widowControl w:val="0"/>
        <w:autoSpaceDE w:val="0"/>
        <w:autoSpaceDN w:val="0"/>
        <w:adjustRightInd w:val="0"/>
        <w:ind w:firstLine="708"/>
        <w:jc w:val="both"/>
        <w:rPr>
          <w:sz w:val="28"/>
          <w:szCs w:val="28"/>
        </w:rPr>
      </w:pPr>
      <w:r w:rsidRPr="002E7AA0">
        <w:rPr>
          <w:sz w:val="28"/>
          <w:szCs w:val="28"/>
        </w:rPr>
        <w:t>Подведение итогов приёма заявок, определение участников конкурса, рассмотрение предложений участников конкурса о цене имущества и подведение итогов конкурса осуществляются комиссией по проведению торгов в день подведения итогов конкурса, указанный в информационном сообщении.</w:t>
      </w:r>
    </w:p>
    <w:p w:rsidR="002E7AA0" w:rsidRPr="002E7AA0" w:rsidRDefault="002E7AA0" w:rsidP="002E7AA0">
      <w:pPr>
        <w:autoSpaceDE w:val="0"/>
        <w:autoSpaceDN w:val="0"/>
        <w:adjustRightInd w:val="0"/>
        <w:ind w:firstLine="540"/>
        <w:jc w:val="both"/>
        <w:rPr>
          <w:rFonts w:eastAsiaTheme="minorEastAsia"/>
          <w:sz w:val="28"/>
          <w:szCs w:val="28"/>
          <w:lang w:eastAsia="ja-JP"/>
        </w:rPr>
      </w:pPr>
      <w:r w:rsidRPr="002E7AA0">
        <w:rPr>
          <w:rFonts w:eastAsiaTheme="minorEastAsia"/>
          <w:sz w:val="28"/>
          <w:szCs w:val="28"/>
          <w:lang w:eastAsia="ja-JP"/>
        </w:rPr>
        <w:t xml:space="preserve">Претенденты, признанные участниками конкурса, а также претенденты, не допущенные к участию в конкурсе, уведомляются о принятом решении не позднее рабочего дня, следующего за днем подписания протокола приема </w:t>
      </w:r>
      <w:r w:rsidRPr="002E7AA0">
        <w:rPr>
          <w:rFonts w:eastAsiaTheme="minorEastAsia"/>
          <w:sz w:val="28"/>
          <w:szCs w:val="28"/>
          <w:lang w:eastAsia="ja-JP"/>
        </w:rPr>
        <w:lastRenderedPageBreak/>
        <w:t>заявок путем вручения им под расписку соответствующего уведомления либо путем направления такого уведомления по почте (заказным письмом).</w:t>
      </w:r>
    </w:p>
    <w:p w:rsidR="002E7AA0" w:rsidRPr="002E7AA0" w:rsidRDefault="002E7AA0" w:rsidP="002E7AA0">
      <w:pPr>
        <w:autoSpaceDE w:val="0"/>
        <w:autoSpaceDN w:val="0"/>
        <w:adjustRightInd w:val="0"/>
        <w:ind w:firstLine="540"/>
        <w:jc w:val="both"/>
        <w:rPr>
          <w:rFonts w:eastAsiaTheme="minorEastAsia"/>
          <w:sz w:val="28"/>
          <w:szCs w:val="28"/>
          <w:lang w:eastAsia="ja-JP"/>
        </w:rPr>
      </w:pPr>
      <w:r w:rsidRPr="002E7AA0">
        <w:rPr>
          <w:rFonts w:eastAsiaTheme="minorEastAsia"/>
          <w:sz w:val="28"/>
          <w:szCs w:val="28"/>
          <w:lang w:eastAsia="ja-JP"/>
        </w:rPr>
        <w:t xml:space="preserve"> Рассмотрение предложений участников конкурса о цене имущества и подведение итогов конкурса осуществляются продавцом не ранее чем через 10 рабочих дней и не позднее 15 рабочих дней со дня подведения итогов приема заявок и определения участников конкурса.</w:t>
      </w:r>
    </w:p>
    <w:p w:rsidR="002E7AA0" w:rsidRPr="002E7AA0" w:rsidRDefault="002E7AA0" w:rsidP="002E7AA0">
      <w:pPr>
        <w:ind w:firstLine="709"/>
        <w:rPr>
          <w:sz w:val="28"/>
          <w:szCs w:val="28"/>
        </w:rPr>
      </w:pPr>
      <w:r w:rsidRPr="002E7AA0">
        <w:rPr>
          <w:sz w:val="28"/>
          <w:szCs w:val="28"/>
        </w:rPr>
        <w:t>Уведомление о признании участника конкурса победителем направляется победителю в день подведения итогов конкурса</w:t>
      </w:r>
    </w:p>
    <w:p w:rsidR="002E7AA0" w:rsidRPr="002E7AA0" w:rsidRDefault="002E7AA0" w:rsidP="002E7AA0">
      <w:pPr>
        <w:widowControl w:val="0"/>
        <w:autoSpaceDE w:val="0"/>
        <w:autoSpaceDN w:val="0"/>
        <w:adjustRightInd w:val="0"/>
        <w:ind w:firstLine="708"/>
        <w:jc w:val="both"/>
        <w:rPr>
          <w:sz w:val="28"/>
          <w:szCs w:val="28"/>
        </w:rPr>
      </w:pPr>
      <w:r w:rsidRPr="002E7AA0">
        <w:rPr>
          <w:sz w:val="28"/>
          <w:szCs w:val="28"/>
        </w:rPr>
        <w:t xml:space="preserve"> Подписанный комиссией по проведению торгов протокол об итогах конкурса является документом, удостоверяющим право победителя конкурса на заключение договора купли-продажи имущества.</w:t>
      </w:r>
    </w:p>
    <w:p w:rsidR="002E7AA0" w:rsidRPr="002E7AA0" w:rsidRDefault="002E7AA0" w:rsidP="002E7AA0">
      <w:pPr>
        <w:autoSpaceDE w:val="0"/>
        <w:autoSpaceDN w:val="0"/>
        <w:adjustRightInd w:val="0"/>
        <w:ind w:firstLine="540"/>
        <w:jc w:val="both"/>
        <w:rPr>
          <w:rFonts w:eastAsiaTheme="minorEastAsia"/>
          <w:sz w:val="28"/>
          <w:szCs w:val="28"/>
          <w:lang w:eastAsia="ja-JP"/>
        </w:rPr>
      </w:pPr>
      <w:r w:rsidRPr="002E7AA0">
        <w:rPr>
          <w:rFonts w:eastAsiaTheme="minorEastAsia"/>
          <w:sz w:val="28"/>
          <w:szCs w:val="28"/>
          <w:lang w:eastAsia="ja-JP"/>
        </w:rPr>
        <w:t xml:space="preserve"> Протокол об итогах конкурса направляется победителю конкурса одновременно с уведомлением о победе на конкурсе.</w:t>
      </w:r>
    </w:p>
    <w:p w:rsidR="002E7AA0" w:rsidRPr="002E7AA0" w:rsidRDefault="002E7AA0" w:rsidP="002E7AA0">
      <w:pPr>
        <w:ind w:firstLine="709"/>
        <w:jc w:val="both"/>
        <w:rPr>
          <w:rFonts w:eastAsiaTheme="minorEastAsia"/>
          <w:sz w:val="28"/>
          <w:szCs w:val="28"/>
          <w:lang w:eastAsia="ja-JP"/>
        </w:rPr>
      </w:pPr>
      <w:r w:rsidRPr="002E7AA0">
        <w:rPr>
          <w:rFonts w:eastAsiaTheme="minorEastAsia"/>
          <w:sz w:val="28"/>
          <w:szCs w:val="28"/>
          <w:lang w:eastAsia="ja-JP"/>
        </w:rPr>
        <w:t xml:space="preserve">  Договор купли-продажи имущества заключается с победителем конкурса в течение пяти рабочих дней с даты подведения итогов конкурса. </w:t>
      </w:r>
    </w:p>
    <w:p w:rsidR="002E7AA0" w:rsidRPr="002E7AA0" w:rsidRDefault="002E7AA0" w:rsidP="002E7AA0">
      <w:pPr>
        <w:autoSpaceDE w:val="0"/>
        <w:autoSpaceDN w:val="0"/>
        <w:adjustRightInd w:val="0"/>
        <w:ind w:firstLine="540"/>
        <w:jc w:val="both"/>
        <w:rPr>
          <w:sz w:val="28"/>
          <w:szCs w:val="28"/>
        </w:rPr>
      </w:pPr>
      <w:r w:rsidRPr="002E7AA0">
        <w:rPr>
          <w:sz w:val="28"/>
          <w:szCs w:val="28"/>
        </w:rPr>
        <w:t>3.6. Подготовка и заключение договора купли-продажи арендуемого имущества в порядке реализации преимущественного права арендаторов на приобретение арендуемого имущества:</w:t>
      </w:r>
    </w:p>
    <w:p w:rsidR="002E7AA0" w:rsidRPr="002E7AA0" w:rsidRDefault="002E7AA0" w:rsidP="002E7AA0">
      <w:pPr>
        <w:widowControl w:val="0"/>
        <w:ind w:firstLine="708"/>
        <w:jc w:val="both"/>
        <w:rPr>
          <w:sz w:val="28"/>
          <w:szCs w:val="28"/>
        </w:rPr>
      </w:pPr>
      <w:r w:rsidRPr="002E7AA0">
        <w:rPr>
          <w:sz w:val="28"/>
          <w:szCs w:val="28"/>
        </w:rPr>
        <w:t>Основанием для начала процедуры подготовки и заключения договора купли-продажи муниципального имущества является принятое решение об условиях приватизации муниципального имущества, предусматривающего преимущественное право арендаторов, соответствующих установленным статьёй 4 Федерального закона от 24 июля 2007 года № 209-ФЗ «О развитии малого и среднего предпринимательства в Российской Федерации» требованиям, на приобретение арендуемого ими имущества.</w:t>
      </w:r>
    </w:p>
    <w:p w:rsidR="002E7AA0" w:rsidRPr="002E7AA0" w:rsidRDefault="002E7AA0" w:rsidP="002E7AA0">
      <w:pPr>
        <w:widowControl w:val="0"/>
        <w:ind w:firstLine="708"/>
        <w:jc w:val="both"/>
        <w:rPr>
          <w:sz w:val="28"/>
          <w:szCs w:val="28"/>
        </w:rPr>
      </w:pPr>
      <w:r w:rsidRPr="002E7AA0">
        <w:rPr>
          <w:sz w:val="28"/>
          <w:szCs w:val="28"/>
        </w:rPr>
        <w:t>Оформление субъекту малого и среднего предпринимательства договора купли – продажи  арендованного муниципального имущества производится в соответствии с требованиями, установленными Федеральным законом от 22 июля 2008 года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2E7AA0" w:rsidRPr="002E7AA0" w:rsidRDefault="002E7AA0" w:rsidP="002E7AA0">
      <w:pPr>
        <w:ind w:firstLine="900"/>
        <w:jc w:val="both"/>
        <w:rPr>
          <w:color w:val="000000"/>
          <w:sz w:val="28"/>
          <w:szCs w:val="28"/>
        </w:rPr>
      </w:pPr>
      <w:r w:rsidRPr="002E7AA0">
        <w:rPr>
          <w:color w:val="000000"/>
          <w:sz w:val="28"/>
          <w:szCs w:val="28"/>
        </w:rPr>
        <w:t xml:space="preserve"> Блок схемы предоставления муниципальной услуги приводится в </w:t>
      </w:r>
      <w:r w:rsidRPr="002E7AA0">
        <w:rPr>
          <w:sz w:val="28"/>
          <w:szCs w:val="28"/>
        </w:rPr>
        <w:t>Приложении № 4,5,</w:t>
      </w:r>
      <w:proofErr w:type="gramStart"/>
      <w:r w:rsidRPr="002E7AA0">
        <w:rPr>
          <w:sz w:val="28"/>
          <w:szCs w:val="28"/>
        </w:rPr>
        <w:t>6  к</w:t>
      </w:r>
      <w:proofErr w:type="gramEnd"/>
      <w:r w:rsidRPr="002E7AA0">
        <w:rPr>
          <w:sz w:val="28"/>
          <w:szCs w:val="28"/>
        </w:rPr>
        <w:t xml:space="preserve"> Административному</w:t>
      </w:r>
      <w:r w:rsidRPr="002E7AA0">
        <w:rPr>
          <w:color w:val="000000"/>
          <w:sz w:val="28"/>
          <w:szCs w:val="28"/>
        </w:rPr>
        <w:t xml:space="preserve"> регламенту.</w:t>
      </w:r>
    </w:p>
    <w:p w:rsidR="002E7AA0" w:rsidRPr="002E7AA0" w:rsidRDefault="002E7AA0" w:rsidP="002E7AA0">
      <w:pPr>
        <w:ind w:firstLine="900"/>
        <w:jc w:val="both"/>
        <w:rPr>
          <w:color w:val="000000"/>
          <w:sz w:val="28"/>
          <w:szCs w:val="28"/>
        </w:rPr>
      </w:pPr>
      <w:r w:rsidRPr="002E7AA0">
        <w:rPr>
          <w:color w:val="000000"/>
          <w:sz w:val="28"/>
          <w:szCs w:val="28"/>
        </w:rPr>
        <w:t xml:space="preserve">3.7. </w:t>
      </w:r>
      <w:r w:rsidRPr="002E7AA0">
        <w:rPr>
          <w:sz w:val="28"/>
          <w:szCs w:val="28"/>
        </w:rPr>
        <w:t>Оказание муниципальной услуги в электронном виде осуществляется в следующем порядке:</w:t>
      </w:r>
    </w:p>
    <w:p w:rsidR="002E7AA0" w:rsidRPr="002E7AA0" w:rsidRDefault="002E7AA0" w:rsidP="002E7AA0">
      <w:pPr>
        <w:autoSpaceDE w:val="0"/>
        <w:autoSpaceDN w:val="0"/>
        <w:adjustRightInd w:val="0"/>
        <w:ind w:firstLine="540"/>
        <w:jc w:val="both"/>
        <w:rPr>
          <w:sz w:val="28"/>
          <w:szCs w:val="28"/>
        </w:rPr>
      </w:pPr>
      <w:r w:rsidRPr="002E7AA0">
        <w:rPr>
          <w:sz w:val="28"/>
          <w:szCs w:val="28"/>
        </w:rPr>
        <w:t>1) предоставление информации гражданам и обеспечение доступа граждан к сведениям о муниципальной услуге на официальном сайте муниципального образования Чукотский муниципальный район, едином портале государственных и муниципальных услуг и региональном портале государственных и муниципальных услуг;</w:t>
      </w:r>
    </w:p>
    <w:p w:rsidR="002E7AA0" w:rsidRPr="002E7AA0" w:rsidRDefault="002E7AA0" w:rsidP="002E7AA0">
      <w:pPr>
        <w:autoSpaceDE w:val="0"/>
        <w:autoSpaceDN w:val="0"/>
        <w:adjustRightInd w:val="0"/>
        <w:ind w:firstLine="540"/>
        <w:jc w:val="both"/>
        <w:rPr>
          <w:sz w:val="28"/>
          <w:szCs w:val="28"/>
        </w:rPr>
      </w:pPr>
      <w:r w:rsidRPr="002E7AA0">
        <w:rPr>
          <w:sz w:val="28"/>
          <w:szCs w:val="28"/>
        </w:rPr>
        <w:t xml:space="preserve">2) подача гражданами запросов и иных документов, необходимых для предоставления муниципальной услуги, и прием таких запросов и документов </w:t>
      </w:r>
      <w:r w:rsidRPr="002E7AA0">
        <w:rPr>
          <w:sz w:val="28"/>
          <w:szCs w:val="28"/>
        </w:rPr>
        <w:lastRenderedPageBreak/>
        <w:t>Управлением финансов, экономики и имущественных отношений Чукотского муниципального района,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регионального портала государственных и муниципальных услуг;</w:t>
      </w:r>
    </w:p>
    <w:p w:rsidR="002E7AA0" w:rsidRPr="002E7AA0" w:rsidRDefault="002E7AA0" w:rsidP="002E7AA0">
      <w:pPr>
        <w:autoSpaceDE w:val="0"/>
        <w:autoSpaceDN w:val="0"/>
        <w:adjustRightInd w:val="0"/>
        <w:ind w:firstLine="540"/>
        <w:jc w:val="both"/>
        <w:rPr>
          <w:sz w:val="28"/>
          <w:szCs w:val="28"/>
        </w:rPr>
      </w:pPr>
      <w:r w:rsidRPr="002E7AA0">
        <w:rPr>
          <w:sz w:val="28"/>
          <w:szCs w:val="28"/>
        </w:rPr>
        <w:t>3) получение заявителем сведений о ходе выполнения запроса о предоставлении муниципальной услуги;</w:t>
      </w:r>
    </w:p>
    <w:p w:rsidR="002E7AA0" w:rsidRPr="002E7AA0" w:rsidRDefault="002E7AA0" w:rsidP="002E7AA0">
      <w:pPr>
        <w:autoSpaceDE w:val="0"/>
        <w:autoSpaceDN w:val="0"/>
        <w:adjustRightInd w:val="0"/>
        <w:ind w:firstLine="540"/>
        <w:jc w:val="both"/>
        <w:rPr>
          <w:sz w:val="28"/>
          <w:szCs w:val="28"/>
        </w:rPr>
      </w:pPr>
      <w:r w:rsidRPr="002E7AA0">
        <w:rPr>
          <w:sz w:val="28"/>
          <w:szCs w:val="28"/>
        </w:rPr>
        <w:t>4) получение заявителем результата предоставления муниципальной услуги, за исключением случаев, когда такое получение запрещено федеральным законом.</w:t>
      </w:r>
    </w:p>
    <w:p w:rsidR="002E7AA0" w:rsidRPr="002E7AA0" w:rsidRDefault="002E7AA0" w:rsidP="002E7AA0">
      <w:pPr>
        <w:autoSpaceDE w:val="0"/>
        <w:autoSpaceDN w:val="0"/>
        <w:adjustRightInd w:val="0"/>
        <w:ind w:firstLine="540"/>
        <w:jc w:val="both"/>
        <w:rPr>
          <w:sz w:val="28"/>
          <w:szCs w:val="28"/>
        </w:rPr>
      </w:pPr>
      <w:r w:rsidRPr="002E7AA0">
        <w:rPr>
          <w:sz w:val="28"/>
          <w:szCs w:val="28"/>
        </w:rPr>
        <w:t>В целях предоставления муниципальной услуги в электронной форме с использованием единого портала государственных и муниципальных услуг основанием для начала предоставления муниципальной услуги является направление заявителем с использованием единого портала государственных и муниципальных услуг сведений из документов, указанных в пункте 2.6 настоящего регламента.</w:t>
      </w:r>
    </w:p>
    <w:p w:rsidR="002E7AA0" w:rsidRPr="002E7AA0" w:rsidRDefault="002E7AA0" w:rsidP="002E7AA0">
      <w:pPr>
        <w:autoSpaceDE w:val="0"/>
        <w:autoSpaceDN w:val="0"/>
        <w:adjustRightInd w:val="0"/>
        <w:ind w:firstLine="540"/>
        <w:jc w:val="both"/>
        <w:rPr>
          <w:sz w:val="28"/>
          <w:szCs w:val="28"/>
        </w:rPr>
      </w:pPr>
      <w:r w:rsidRPr="002E7AA0">
        <w:rPr>
          <w:sz w:val="28"/>
          <w:szCs w:val="28"/>
        </w:rPr>
        <w:t>Обращение за получением муниципальной услуги и предоставление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и требованиями Федерального закона «Об организации предоставления государственных и муниципальных услуг».</w:t>
      </w:r>
    </w:p>
    <w:p w:rsidR="002E7AA0" w:rsidRPr="002E7AA0" w:rsidRDefault="002E7AA0" w:rsidP="002E7AA0">
      <w:pPr>
        <w:autoSpaceDE w:val="0"/>
        <w:autoSpaceDN w:val="0"/>
        <w:adjustRightInd w:val="0"/>
        <w:ind w:firstLine="540"/>
        <w:jc w:val="both"/>
        <w:rPr>
          <w:sz w:val="28"/>
          <w:szCs w:val="28"/>
        </w:rPr>
      </w:pPr>
      <w:r w:rsidRPr="002E7AA0">
        <w:rPr>
          <w:sz w:val="28"/>
          <w:szCs w:val="28"/>
        </w:rPr>
        <w:t>Виды электронных подписей, использование которых допускается при обращении за получением муниципальной услуги, и порядок их использования устанавливаются Правительством Российской Федерации.</w:t>
      </w:r>
    </w:p>
    <w:p w:rsidR="002E7AA0" w:rsidRPr="002E7AA0" w:rsidRDefault="002E7AA0" w:rsidP="002E7AA0">
      <w:pPr>
        <w:ind w:firstLine="900"/>
        <w:jc w:val="both"/>
        <w:rPr>
          <w:color w:val="000000"/>
          <w:sz w:val="28"/>
          <w:szCs w:val="28"/>
        </w:rPr>
      </w:pPr>
      <w:r w:rsidRPr="002E7AA0">
        <w:rPr>
          <w:sz w:val="28"/>
          <w:szCs w:val="28"/>
        </w:rPr>
        <w:t>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Федерального закона «Об организации предоставления государственных и муниципальных услуг», признаются равнозначными запросу и иным документам, подписанным собственноручной подписью и представленным на бумажном носителе.</w:t>
      </w:r>
    </w:p>
    <w:p w:rsidR="002E7AA0" w:rsidRPr="002E7AA0" w:rsidRDefault="002E7AA0" w:rsidP="002E7AA0">
      <w:pPr>
        <w:widowControl w:val="0"/>
        <w:jc w:val="both"/>
        <w:rPr>
          <w:sz w:val="28"/>
          <w:szCs w:val="28"/>
          <w:lang w:eastAsia="ar-SA"/>
        </w:rPr>
      </w:pPr>
    </w:p>
    <w:p w:rsidR="002E7AA0" w:rsidRPr="002E7AA0" w:rsidRDefault="002E7AA0" w:rsidP="002E7AA0">
      <w:pPr>
        <w:numPr>
          <w:ilvl w:val="0"/>
          <w:numId w:val="5"/>
        </w:numPr>
        <w:tabs>
          <w:tab w:val="left" w:pos="709"/>
          <w:tab w:val="left" w:pos="851"/>
        </w:tabs>
        <w:suppressAutoHyphens/>
        <w:autoSpaceDE w:val="0"/>
        <w:autoSpaceDN w:val="0"/>
        <w:adjustRightInd w:val="0"/>
        <w:contextualSpacing/>
        <w:jc w:val="center"/>
        <w:rPr>
          <w:b/>
          <w:sz w:val="28"/>
          <w:szCs w:val="28"/>
        </w:rPr>
      </w:pPr>
      <w:r w:rsidRPr="002E7AA0">
        <w:rPr>
          <w:b/>
          <w:sz w:val="28"/>
          <w:szCs w:val="28"/>
        </w:rPr>
        <w:t>Порядок и форма контроля за предоставлением муниципальной услуги</w:t>
      </w:r>
    </w:p>
    <w:p w:rsidR="002E7AA0" w:rsidRPr="002E7AA0" w:rsidRDefault="002E7AA0" w:rsidP="002E7AA0">
      <w:pPr>
        <w:numPr>
          <w:ilvl w:val="1"/>
          <w:numId w:val="5"/>
        </w:numPr>
        <w:tabs>
          <w:tab w:val="left" w:pos="0"/>
        </w:tabs>
        <w:ind w:firstLine="709"/>
        <w:jc w:val="both"/>
        <w:rPr>
          <w:sz w:val="28"/>
          <w:szCs w:val="28"/>
          <w:lang w:eastAsia="ar-SA"/>
        </w:rPr>
      </w:pPr>
      <w:r w:rsidRPr="002E7AA0">
        <w:rPr>
          <w:sz w:val="28"/>
          <w:szCs w:val="28"/>
          <w:lang w:eastAsia="ar-SA"/>
        </w:rPr>
        <w:t>. Текущий контроль за исполнением административного регламента осуществляет начальник Управления финансов, экономики и имущественных отношений муниципального образования Чукотский муниципальный район.</w:t>
      </w:r>
    </w:p>
    <w:p w:rsidR="002E7AA0" w:rsidRPr="002E7AA0" w:rsidRDefault="002E7AA0" w:rsidP="002E7AA0">
      <w:pPr>
        <w:numPr>
          <w:ilvl w:val="1"/>
          <w:numId w:val="6"/>
        </w:numPr>
        <w:tabs>
          <w:tab w:val="left" w:pos="1134"/>
        </w:tabs>
        <w:ind w:firstLine="709"/>
        <w:jc w:val="both"/>
        <w:rPr>
          <w:sz w:val="28"/>
          <w:szCs w:val="28"/>
          <w:lang w:eastAsia="ar-SA"/>
        </w:rPr>
      </w:pPr>
      <w:r w:rsidRPr="002E7AA0">
        <w:rPr>
          <w:sz w:val="28"/>
          <w:szCs w:val="28"/>
          <w:lang w:eastAsia="ar-SA"/>
        </w:rPr>
        <w:t xml:space="preserve"> По результатам проведенных проверок, в случае выявления нарушений положений настоящего административного регламента, виновные лица привлекаются к ответственности в соответствии с законодательством российской Федерации.</w:t>
      </w:r>
    </w:p>
    <w:p w:rsidR="002E7AA0" w:rsidRPr="002E7AA0" w:rsidRDefault="002E7AA0" w:rsidP="002E7AA0">
      <w:pPr>
        <w:numPr>
          <w:ilvl w:val="1"/>
          <w:numId w:val="6"/>
        </w:numPr>
        <w:tabs>
          <w:tab w:val="left" w:pos="1134"/>
        </w:tabs>
        <w:ind w:firstLine="709"/>
        <w:jc w:val="both"/>
        <w:rPr>
          <w:sz w:val="28"/>
          <w:szCs w:val="28"/>
          <w:lang w:eastAsia="ar-SA"/>
        </w:rPr>
      </w:pPr>
      <w:r w:rsidRPr="002E7AA0">
        <w:rPr>
          <w:sz w:val="28"/>
          <w:szCs w:val="28"/>
          <w:lang w:eastAsia="ar-SA"/>
        </w:rPr>
        <w:t xml:space="preserve">Должностные лица, специалисты, ответственные за исполнение настоящего административного регламента, несут </w:t>
      </w:r>
      <w:r w:rsidRPr="002E7AA0">
        <w:rPr>
          <w:sz w:val="28"/>
          <w:szCs w:val="28"/>
          <w:lang w:eastAsia="ar-SA"/>
        </w:rPr>
        <w:lastRenderedPageBreak/>
        <w:t>персональную ответственность за соблюдение положений настоящего административного регламента.</w:t>
      </w:r>
    </w:p>
    <w:p w:rsidR="002E7AA0" w:rsidRPr="002E7AA0" w:rsidRDefault="002E7AA0" w:rsidP="002E7AA0">
      <w:pPr>
        <w:autoSpaceDE w:val="0"/>
        <w:autoSpaceDN w:val="0"/>
        <w:adjustRightInd w:val="0"/>
        <w:ind w:firstLine="709"/>
        <w:jc w:val="both"/>
        <w:rPr>
          <w:sz w:val="28"/>
          <w:szCs w:val="28"/>
        </w:rPr>
      </w:pPr>
    </w:p>
    <w:p w:rsidR="002E7AA0" w:rsidRPr="002E7AA0" w:rsidRDefault="002E7AA0" w:rsidP="002E7AA0">
      <w:pPr>
        <w:keepNext/>
        <w:shd w:val="clear" w:color="auto" w:fill="FFFFFF"/>
        <w:ind w:firstLine="709"/>
        <w:jc w:val="center"/>
        <w:outlineLvl w:val="0"/>
        <w:rPr>
          <w:b/>
          <w:sz w:val="28"/>
          <w:szCs w:val="28"/>
        </w:rPr>
      </w:pPr>
      <w:r w:rsidRPr="002E7AA0">
        <w:rPr>
          <w:b/>
          <w:sz w:val="28"/>
          <w:szCs w:val="28"/>
          <w:lang w:val="en-US"/>
        </w:rPr>
        <w:t>V</w:t>
      </w:r>
      <w:r w:rsidRPr="002E7AA0">
        <w:rPr>
          <w:b/>
          <w:sz w:val="28"/>
          <w:szCs w:val="28"/>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2E7AA0" w:rsidRPr="002E7AA0" w:rsidRDefault="002E7AA0" w:rsidP="002E7AA0">
      <w:pPr>
        <w:shd w:val="clear" w:color="auto" w:fill="FFFFFF"/>
        <w:ind w:firstLine="709"/>
        <w:jc w:val="both"/>
        <w:rPr>
          <w:sz w:val="28"/>
          <w:szCs w:val="28"/>
        </w:rPr>
      </w:pPr>
    </w:p>
    <w:p w:rsidR="002E7AA0" w:rsidRPr="002E7AA0" w:rsidRDefault="002E7AA0" w:rsidP="002E7AA0">
      <w:pPr>
        <w:shd w:val="clear" w:color="auto" w:fill="FFFFFF"/>
        <w:ind w:firstLine="709"/>
        <w:jc w:val="both"/>
        <w:rPr>
          <w:sz w:val="28"/>
          <w:szCs w:val="28"/>
        </w:rPr>
      </w:pPr>
      <w:r w:rsidRPr="002E7AA0">
        <w:rPr>
          <w:sz w:val="28"/>
          <w:szCs w:val="28"/>
        </w:rPr>
        <w:t>5.1. Предметом досудебного (внесудебного) обжалования является решение или действие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принятое или осуществленное ими в ходе предоставления муниципальной услуги.</w:t>
      </w:r>
    </w:p>
    <w:p w:rsidR="002E7AA0" w:rsidRPr="002E7AA0" w:rsidRDefault="002E7AA0" w:rsidP="002E7AA0">
      <w:pPr>
        <w:widowControl w:val="0"/>
        <w:spacing w:after="120"/>
        <w:ind w:firstLine="709"/>
        <w:jc w:val="both"/>
        <w:rPr>
          <w:rFonts w:eastAsia="Palatino Linotype"/>
          <w:sz w:val="28"/>
          <w:szCs w:val="28"/>
          <w:lang w:eastAsia="ja-JP"/>
        </w:rPr>
      </w:pPr>
      <w:r w:rsidRPr="002E7AA0">
        <w:rPr>
          <w:rFonts w:eastAsia="Palatino Linotype"/>
          <w:spacing w:val="5"/>
          <w:sz w:val="28"/>
          <w:szCs w:val="28"/>
          <w:lang w:eastAsia="ja-JP"/>
        </w:rPr>
        <w:t xml:space="preserve">5.2. </w:t>
      </w:r>
      <w:r w:rsidRPr="002E7AA0">
        <w:rPr>
          <w:rFonts w:eastAsia="Palatino Linotype"/>
          <w:sz w:val="28"/>
          <w:szCs w:val="28"/>
          <w:lang w:eastAsia="ja-JP"/>
        </w:rPr>
        <w:t>Заявитель может обратиться с жалобой в следующих случаях:</w:t>
      </w:r>
    </w:p>
    <w:p w:rsidR="002E7AA0" w:rsidRPr="002E7AA0" w:rsidRDefault="002E7AA0" w:rsidP="002E7AA0">
      <w:pPr>
        <w:widowControl w:val="0"/>
        <w:tabs>
          <w:tab w:val="left" w:pos="1074"/>
        </w:tabs>
        <w:spacing w:after="120"/>
        <w:ind w:firstLine="709"/>
        <w:jc w:val="both"/>
        <w:rPr>
          <w:rFonts w:eastAsia="Palatino Linotype"/>
          <w:sz w:val="28"/>
          <w:szCs w:val="28"/>
          <w:lang w:eastAsia="ja-JP"/>
        </w:rPr>
      </w:pPr>
      <w:r w:rsidRPr="002E7AA0">
        <w:rPr>
          <w:rFonts w:eastAsia="Palatino Linotype"/>
          <w:sz w:val="28"/>
          <w:szCs w:val="28"/>
          <w:lang w:eastAsia="ja-JP"/>
        </w:rPr>
        <w:t>1) нарушение срока регистрации запроса о предоставлении муниципальной услуги, запроса, указанного в статье 15.1 Федерального закона от 27.07.2010 г. № 210-Ф3 "Об организации предоставления государственных и муниципальных услуг";</w:t>
      </w:r>
    </w:p>
    <w:p w:rsidR="002E7AA0" w:rsidRPr="002E7AA0" w:rsidRDefault="002E7AA0" w:rsidP="002E7AA0">
      <w:pPr>
        <w:widowControl w:val="0"/>
        <w:tabs>
          <w:tab w:val="left" w:pos="1074"/>
        </w:tabs>
        <w:spacing w:after="120"/>
        <w:ind w:firstLine="709"/>
        <w:jc w:val="both"/>
        <w:rPr>
          <w:rFonts w:eastAsia="Palatino Linotype"/>
          <w:sz w:val="28"/>
          <w:szCs w:val="28"/>
          <w:lang w:eastAsia="ja-JP"/>
        </w:rPr>
      </w:pPr>
      <w:r w:rsidRPr="002E7AA0">
        <w:rPr>
          <w:rFonts w:eastAsia="Palatino Linotype"/>
          <w:sz w:val="28"/>
          <w:szCs w:val="28"/>
          <w:lang w:eastAsia="ja-JP"/>
        </w:rPr>
        <w:t>2) нарушение срока предоставления муниципальной услуги;</w:t>
      </w:r>
    </w:p>
    <w:p w:rsidR="002E7AA0" w:rsidRPr="002E7AA0" w:rsidRDefault="002E7AA0" w:rsidP="002E7AA0">
      <w:pPr>
        <w:widowControl w:val="0"/>
        <w:tabs>
          <w:tab w:val="left" w:pos="1074"/>
        </w:tabs>
        <w:spacing w:after="120"/>
        <w:ind w:firstLine="709"/>
        <w:jc w:val="both"/>
        <w:rPr>
          <w:rFonts w:eastAsia="Palatino Linotype"/>
          <w:sz w:val="28"/>
          <w:szCs w:val="28"/>
          <w:lang w:eastAsia="ja-JP"/>
        </w:rPr>
      </w:pPr>
      <w:r w:rsidRPr="002E7AA0">
        <w:rPr>
          <w:rFonts w:eastAsia="Palatino Linotype"/>
          <w:spacing w:val="5"/>
          <w:sz w:val="28"/>
          <w:szCs w:val="28"/>
          <w:lang w:eastAsia="ja-JP"/>
        </w:rPr>
        <w:t xml:space="preserve">3) требование у заявителя документов или информации либо осуществления действий, представление или осуществление </w:t>
      </w:r>
      <w:proofErr w:type="gramStart"/>
      <w:r w:rsidRPr="002E7AA0">
        <w:rPr>
          <w:rFonts w:eastAsia="Palatino Linotype"/>
          <w:spacing w:val="5"/>
          <w:sz w:val="28"/>
          <w:szCs w:val="28"/>
          <w:lang w:eastAsia="ja-JP"/>
        </w:rPr>
        <w:t>которых  не</w:t>
      </w:r>
      <w:proofErr w:type="gramEnd"/>
      <w:r w:rsidRPr="002E7AA0">
        <w:rPr>
          <w:rFonts w:eastAsia="Palatino Linotype"/>
          <w:spacing w:val="5"/>
          <w:sz w:val="28"/>
          <w:szCs w:val="28"/>
          <w:lang w:eastAsia="ja-JP"/>
        </w:rPr>
        <w:t xml:space="preserve"> предусмотрено нормативными правовыми актами Российской Федерации, нормативными правовыми актами Чукотского автономного округа, муниципальными правовыми актами для предоставления муниципальной услуги;</w:t>
      </w:r>
    </w:p>
    <w:p w:rsidR="002E7AA0" w:rsidRPr="002E7AA0" w:rsidRDefault="002E7AA0" w:rsidP="002E7AA0">
      <w:pPr>
        <w:widowControl w:val="0"/>
        <w:tabs>
          <w:tab w:val="left" w:pos="1074"/>
        </w:tabs>
        <w:spacing w:after="120"/>
        <w:ind w:firstLine="709"/>
        <w:jc w:val="both"/>
        <w:rPr>
          <w:rFonts w:eastAsia="Palatino Linotype"/>
          <w:sz w:val="28"/>
          <w:szCs w:val="28"/>
          <w:lang w:eastAsia="ja-JP"/>
        </w:rPr>
      </w:pPr>
      <w:r w:rsidRPr="002E7AA0">
        <w:rPr>
          <w:rFonts w:eastAsia="Palatino Linotype"/>
          <w:sz w:val="28"/>
          <w:szCs w:val="28"/>
          <w:lang w:eastAsia="ja-JP"/>
        </w:rPr>
        <w:t>4) отказ в</w:t>
      </w:r>
      <w:r w:rsidRPr="002E7AA0">
        <w:rPr>
          <w:rFonts w:eastAsia="MS Reference Sans Serif"/>
          <w:smallCaps/>
          <w:color w:val="000000"/>
          <w:sz w:val="28"/>
          <w:szCs w:val="28"/>
          <w:shd w:val="clear" w:color="auto" w:fill="FFFFFF"/>
          <w:lang w:eastAsia="ja-JP"/>
        </w:rPr>
        <w:t xml:space="preserve"> </w:t>
      </w:r>
      <w:r w:rsidRPr="002E7AA0">
        <w:rPr>
          <w:rFonts w:eastAsia="Palatino Linotype"/>
          <w:sz w:val="28"/>
          <w:szCs w:val="28"/>
          <w:lang w:eastAsia="ja-JP"/>
        </w:rPr>
        <w:t>приеме документов, предоставление которых предусмотрено нормативными правовыми актами Российской Федерации, нормативными правовыми актами Чукотского автономного округа, муниципальными правовыми актами для предоставления муниципальной услуги, у заявителя;</w:t>
      </w:r>
    </w:p>
    <w:p w:rsidR="002E7AA0" w:rsidRPr="002E7AA0" w:rsidRDefault="002E7AA0" w:rsidP="002E7AA0">
      <w:pPr>
        <w:widowControl w:val="0"/>
        <w:tabs>
          <w:tab w:val="left" w:pos="1074"/>
        </w:tabs>
        <w:spacing w:after="120"/>
        <w:ind w:firstLine="709"/>
        <w:jc w:val="both"/>
        <w:rPr>
          <w:rFonts w:eastAsia="Palatino Linotype"/>
          <w:sz w:val="28"/>
          <w:szCs w:val="28"/>
          <w:lang w:eastAsia="ja-JP"/>
        </w:rPr>
      </w:pPr>
      <w:r w:rsidRPr="002E7AA0">
        <w:rPr>
          <w:rFonts w:eastAsia="Palatino Linotype"/>
          <w:sz w:val="28"/>
          <w:szCs w:val="28"/>
          <w:lang w:eastAsia="ja-JP"/>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w:t>
      </w:r>
      <w:r w:rsidRPr="002E7AA0">
        <w:rPr>
          <w:rFonts w:eastAsia="MS Reference Sans Serif"/>
          <w:color w:val="000000"/>
          <w:sz w:val="28"/>
          <w:szCs w:val="28"/>
          <w:shd w:val="clear" w:color="auto" w:fill="FFFFFF"/>
          <w:lang w:eastAsia="ja-JP"/>
        </w:rPr>
        <w:t xml:space="preserve">иными </w:t>
      </w:r>
      <w:r w:rsidRPr="002E7AA0">
        <w:rPr>
          <w:rFonts w:eastAsia="Palatino Linotype"/>
          <w:sz w:val="28"/>
          <w:szCs w:val="28"/>
          <w:lang w:eastAsia="ja-JP"/>
        </w:rPr>
        <w:t>нормативными правовыми актами Чукотского автономного округа, муниципальными правовыми актами;</w:t>
      </w:r>
    </w:p>
    <w:p w:rsidR="002E7AA0" w:rsidRPr="002E7AA0" w:rsidRDefault="002E7AA0" w:rsidP="002E7AA0">
      <w:pPr>
        <w:widowControl w:val="0"/>
        <w:tabs>
          <w:tab w:val="left" w:pos="1093"/>
        </w:tabs>
        <w:spacing w:after="120"/>
        <w:ind w:firstLine="709"/>
        <w:jc w:val="both"/>
        <w:rPr>
          <w:rFonts w:eastAsia="Palatino Linotype"/>
          <w:sz w:val="28"/>
          <w:szCs w:val="28"/>
          <w:lang w:eastAsia="ja-JP"/>
        </w:rPr>
      </w:pPr>
      <w:r w:rsidRPr="002E7AA0">
        <w:rPr>
          <w:rFonts w:eastAsia="Palatino Linotype"/>
          <w:sz w:val="28"/>
          <w:szCs w:val="28"/>
          <w:lang w:eastAsia="ja-JP"/>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Чукотского автономного округа, муниципальными правовыми актами;</w:t>
      </w:r>
    </w:p>
    <w:p w:rsidR="002E7AA0" w:rsidRPr="002E7AA0" w:rsidRDefault="002E7AA0" w:rsidP="002E7AA0">
      <w:pPr>
        <w:widowControl w:val="0"/>
        <w:tabs>
          <w:tab w:val="left" w:pos="1093"/>
        </w:tabs>
        <w:spacing w:after="120"/>
        <w:ind w:firstLine="709"/>
        <w:jc w:val="both"/>
        <w:rPr>
          <w:rFonts w:eastAsia="Palatino Linotype"/>
          <w:sz w:val="28"/>
          <w:szCs w:val="28"/>
          <w:lang w:eastAsia="ja-JP"/>
        </w:rPr>
      </w:pPr>
      <w:r w:rsidRPr="002E7AA0">
        <w:rPr>
          <w:rFonts w:eastAsia="Palatino Linotype"/>
          <w:sz w:val="28"/>
          <w:szCs w:val="28"/>
          <w:lang w:eastAsia="ja-JP"/>
        </w:rPr>
        <w:t xml:space="preserve">7) отказ органа, предоставляющего муниципальную услугу, должностного лица органа, предоставляющего муниципальную услугу, в </w:t>
      </w:r>
      <w:r w:rsidRPr="002E7AA0">
        <w:rPr>
          <w:rFonts w:eastAsia="Palatino Linotype"/>
          <w:sz w:val="28"/>
          <w:szCs w:val="28"/>
          <w:lang w:eastAsia="ja-JP"/>
        </w:rPr>
        <w:lastRenderedPageBreak/>
        <w:t>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E7AA0" w:rsidRPr="002E7AA0" w:rsidRDefault="002E7AA0" w:rsidP="002E7AA0">
      <w:pPr>
        <w:widowControl w:val="0"/>
        <w:tabs>
          <w:tab w:val="left" w:pos="1093"/>
        </w:tabs>
        <w:spacing w:after="120"/>
        <w:ind w:firstLine="709"/>
        <w:jc w:val="both"/>
        <w:rPr>
          <w:rFonts w:eastAsia="Palatino Linotype"/>
          <w:sz w:val="28"/>
          <w:szCs w:val="28"/>
          <w:lang w:eastAsia="ja-JP"/>
        </w:rPr>
      </w:pPr>
      <w:r w:rsidRPr="002E7AA0">
        <w:rPr>
          <w:rFonts w:eastAsia="Palatino Linotype"/>
          <w:sz w:val="28"/>
          <w:szCs w:val="28"/>
          <w:lang w:eastAsia="ja-JP"/>
        </w:rPr>
        <w:t>8) нарушение срока или порядка выдачи документов по результатам предоставления муниципальной услуги;</w:t>
      </w:r>
    </w:p>
    <w:p w:rsidR="002E7AA0" w:rsidRPr="002E7AA0" w:rsidRDefault="002E7AA0" w:rsidP="002E7AA0">
      <w:pPr>
        <w:widowControl w:val="0"/>
        <w:tabs>
          <w:tab w:val="left" w:pos="1093"/>
        </w:tabs>
        <w:spacing w:after="120"/>
        <w:ind w:firstLine="709"/>
        <w:jc w:val="both"/>
        <w:rPr>
          <w:rFonts w:eastAsia="Palatino Linotype"/>
          <w:sz w:val="28"/>
          <w:szCs w:val="28"/>
          <w:lang w:eastAsia="ja-JP"/>
        </w:rPr>
      </w:pPr>
      <w:r w:rsidRPr="002E7AA0">
        <w:rPr>
          <w:rFonts w:eastAsia="Palatino Linotype"/>
          <w:sz w:val="28"/>
          <w:szCs w:val="28"/>
          <w:lang w:eastAsia="ja-JP"/>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Чукотского автономного округа, муниципальными правовыми актами.</w:t>
      </w:r>
    </w:p>
    <w:p w:rsidR="002E7AA0" w:rsidRPr="002E7AA0" w:rsidRDefault="002E7AA0" w:rsidP="002E7AA0">
      <w:pPr>
        <w:ind w:firstLine="709"/>
        <w:contextualSpacing/>
        <w:jc w:val="both"/>
        <w:rPr>
          <w:sz w:val="28"/>
          <w:szCs w:val="28"/>
        </w:rPr>
      </w:pPr>
      <w:r w:rsidRPr="002E7AA0">
        <w:rPr>
          <w:sz w:val="28"/>
          <w:szCs w:val="28"/>
        </w:rPr>
        <w:t xml:space="preserve">10) </w:t>
      </w:r>
      <w:r w:rsidRPr="002E7AA0">
        <w:rPr>
          <w:rFonts w:eastAsia="Batang"/>
          <w:sz w:val="28"/>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anchor="sub_7014" w:history="1">
        <w:r w:rsidRPr="002E7AA0">
          <w:rPr>
            <w:rFonts w:eastAsia="Batang"/>
            <w:color w:val="106BBE"/>
            <w:sz w:val="28"/>
            <w:szCs w:val="28"/>
          </w:rPr>
          <w:t>пунктом 4 части 1 статьи 7</w:t>
        </w:r>
      </w:hyperlink>
      <w:r w:rsidRPr="002E7AA0">
        <w:rPr>
          <w:rFonts w:eastAsia="Batang"/>
          <w:sz w:val="28"/>
          <w:szCs w:val="28"/>
        </w:rPr>
        <w:t xml:space="preserve"> </w:t>
      </w:r>
      <w:r w:rsidRPr="002E7AA0">
        <w:rPr>
          <w:sz w:val="28"/>
          <w:szCs w:val="28"/>
        </w:rPr>
        <w:t>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2E7AA0" w:rsidRPr="002E7AA0" w:rsidRDefault="002E7AA0" w:rsidP="002E7AA0">
      <w:pPr>
        <w:shd w:val="clear" w:color="auto" w:fill="FFFFFF"/>
        <w:ind w:firstLine="709"/>
        <w:jc w:val="both"/>
        <w:rPr>
          <w:sz w:val="28"/>
          <w:szCs w:val="28"/>
        </w:rPr>
      </w:pPr>
      <w:r w:rsidRPr="002E7AA0">
        <w:rPr>
          <w:sz w:val="28"/>
          <w:szCs w:val="28"/>
        </w:rPr>
        <w:t>В случаях, указанных в подпунктах 2, 5, 7 и 9 настоящего пункта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г. № 210-Ф3 «Об организации предоставления государственных и муниципальных услуг».</w:t>
      </w:r>
    </w:p>
    <w:p w:rsidR="002E7AA0" w:rsidRPr="002E7AA0" w:rsidRDefault="002E7AA0" w:rsidP="002E7AA0">
      <w:pPr>
        <w:widowControl w:val="0"/>
        <w:spacing w:after="120"/>
        <w:ind w:right="-1" w:firstLine="709"/>
        <w:jc w:val="both"/>
        <w:rPr>
          <w:rFonts w:eastAsia="Palatino Linotype"/>
          <w:sz w:val="28"/>
          <w:szCs w:val="28"/>
          <w:lang w:eastAsia="ja-JP"/>
        </w:rPr>
      </w:pPr>
      <w:r w:rsidRPr="002E7AA0">
        <w:rPr>
          <w:rFonts w:eastAsia="Palatino Linotype"/>
          <w:spacing w:val="5"/>
          <w:sz w:val="28"/>
          <w:szCs w:val="28"/>
          <w:lang w:eastAsia="ja-JP"/>
        </w:rPr>
        <w:t xml:space="preserve">5.3. </w:t>
      </w:r>
      <w:r w:rsidRPr="002E7AA0">
        <w:rPr>
          <w:rFonts w:eastAsia="Palatino Linotype"/>
          <w:sz w:val="28"/>
          <w:szCs w:val="28"/>
          <w:lang w:eastAsia="ja-JP"/>
        </w:rPr>
        <w:t xml:space="preserve">Основанием для начала процедуры досудебного (внесудебного) обжалования является поступление жалобы в письменной форме на бумажном носителе или в электронной форме в орган, </w:t>
      </w:r>
      <w:r w:rsidRPr="002E7AA0">
        <w:rPr>
          <w:rFonts w:eastAsia="Palatino Linotype"/>
          <w:spacing w:val="5"/>
          <w:sz w:val="28"/>
          <w:szCs w:val="28"/>
          <w:lang w:eastAsia="ja-JP"/>
        </w:rPr>
        <w:t>предоставляющий муниципальную услугу</w:t>
      </w:r>
      <w:r w:rsidRPr="002E7AA0">
        <w:rPr>
          <w:rFonts w:eastAsia="Palatino Linotype"/>
          <w:sz w:val="28"/>
          <w:szCs w:val="28"/>
          <w:lang w:eastAsia="ja-JP"/>
        </w:rPr>
        <w:t>, в многофункциональный центр, в Департамент социальной политики Чукотского автономного округа (далее - учредитель многофункционального центра).</w:t>
      </w:r>
    </w:p>
    <w:p w:rsidR="002E7AA0" w:rsidRPr="002E7AA0" w:rsidRDefault="002E7AA0" w:rsidP="002E7AA0">
      <w:pPr>
        <w:widowControl w:val="0"/>
        <w:spacing w:after="120"/>
        <w:ind w:right="-1" w:firstLine="709"/>
        <w:jc w:val="both"/>
        <w:rPr>
          <w:rFonts w:eastAsia="Palatino Linotype"/>
          <w:sz w:val="28"/>
          <w:szCs w:val="28"/>
          <w:lang w:eastAsia="ja-JP"/>
        </w:rPr>
      </w:pPr>
      <w:r w:rsidRPr="002E7AA0">
        <w:rPr>
          <w:rFonts w:eastAsia="Palatino Linotype"/>
          <w:sz w:val="28"/>
          <w:szCs w:val="28"/>
          <w:lang w:eastAsia="ja-JP"/>
        </w:rPr>
        <w:t>Заявитель имеет право подать жалобу:</w:t>
      </w:r>
    </w:p>
    <w:p w:rsidR="002E7AA0" w:rsidRPr="002E7AA0" w:rsidRDefault="002E7AA0" w:rsidP="002E7AA0">
      <w:pPr>
        <w:widowControl w:val="0"/>
        <w:tabs>
          <w:tab w:val="left" w:pos="1486"/>
          <w:tab w:val="left" w:leader="underscore" w:pos="5866"/>
          <w:tab w:val="left" w:pos="6404"/>
        </w:tabs>
        <w:spacing w:after="120"/>
        <w:ind w:right="-1" w:firstLine="709"/>
        <w:jc w:val="both"/>
        <w:rPr>
          <w:rFonts w:eastAsia="Palatino Linotype"/>
          <w:sz w:val="28"/>
          <w:szCs w:val="28"/>
          <w:lang w:eastAsia="ja-JP"/>
        </w:rPr>
      </w:pPr>
      <w:r w:rsidRPr="002E7AA0">
        <w:rPr>
          <w:rFonts w:eastAsia="Palatino Linotype"/>
          <w:sz w:val="28"/>
          <w:szCs w:val="28"/>
          <w:lang w:eastAsia="ja-JP"/>
        </w:rPr>
        <w:t xml:space="preserve">1) Руководителю органа, </w:t>
      </w:r>
      <w:r w:rsidRPr="002E7AA0">
        <w:rPr>
          <w:rFonts w:eastAsia="Palatino Linotype"/>
          <w:spacing w:val="5"/>
          <w:sz w:val="28"/>
          <w:szCs w:val="28"/>
          <w:lang w:eastAsia="ja-JP"/>
        </w:rPr>
        <w:t>предоставляющего муниципальную услугу</w:t>
      </w:r>
      <w:r w:rsidRPr="002E7AA0">
        <w:rPr>
          <w:rFonts w:eastAsia="Palatino Linotype"/>
          <w:sz w:val="28"/>
          <w:szCs w:val="28"/>
          <w:lang w:eastAsia="ja-JP"/>
        </w:rPr>
        <w:t xml:space="preserve">, в случае обжалования решений и действий (бездействия) его должностных лиц, либо муниципальных служащих. Жалобы на решения и действия (бездействие) </w:t>
      </w:r>
      <w:r w:rsidRPr="002E7AA0">
        <w:rPr>
          <w:rFonts w:eastAsia="Palatino Linotype"/>
          <w:sz w:val="28"/>
          <w:szCs w:val="28"/>
          <w:lang w:eastAsia="ja-JP"/>
        </w:rPr>
        <w:lastRenderedPageBreak/>
        <w:t xml:space="preserve">руководителя органа, </w:t>
      </w:r>
      <w:r w:rsidRPr="002E7AA0">
        <w:rPr>
          <w:rFonts w:eastAsia="Palatino Linotype"/>
          <w:spacing w:val="5"/>
          <w:sz w:val="28"/>
          <w:szCs w:val="28"/>
          <w:lang w:eastAsia="ja-JP"/>
        </w:rPr>
        <w:t>предоставляющего муниципальную услугу</w:t>
      </w:r>
      <w:r w:rsidRPr="002E7AA0">
        <w:rPr>
          <w:rFonts w:eastAsia="Palatino Linotype"/>
          <w:sz w:val="28"/>
          <w:szCs w:val="28"/>
          <w:lang w:eastAsia="ja-JP"/>
        </w:rPr>
        <w:t>, рассматриваются непосредственно руководителем органа.</w:t>
      </w:r>
    </w:p>
    <w:p w:rsidR="002E7AA0" w:rsidRPr="002E7AA0" w:rsidRDefault="002E7AA0" w:rsidP="002E7AA0">
      <w:pPr>
        <w:widowControl w:val="0"/>
        <w:tabs>
          <w:tab w:val="left" w:pos="1486"/>
          <w:tab w:val="left" w:leader="underscore" w:pos="5866"/>
          <w:tab w:val="left" w:pos="6404"/>
        </w:tabs>
        <w:spacing w:after="120"/>
        <w:ind w:right="-1" w:firstLine="709"/>
        <w:jc w:val="both"/>
        <w:rPr>
          <w:rFonts w:eastAsia="Palatino Linotype"/>
          <w:sz w:val="28"/>
          <w:szCs w:val="28"/>
          <w:lang w:eastAsia="ja-JP"/>
        </w:rPr>
      </w:pPr>
      <w:r w:rsidRPr="002E7AA0">
        <w:rPr>
          <w:rFonts w:eastAsia="Palatino Linotype"/>
          <w:sz w:val="28"/>
          <w:szCs w:val="28"/>
          <w:lang w:eastAsia="ja-JP"/>
        </w:rPr>
        <w:t>2) руководителю многофункционального центра, в случае обжалования решений и действий (бездействия) работника многофункционального центра;</w:t>
      </w:r>
    </w:p>
    <w:p w:rsidR="002E7AA0" w:rsidRPr="002E7AA0" w:rsidRDefault="002E7AA0" w:rsidP="002E7AA0">
      <w:pPr>
        <w:shd w:val="clear" w:color="auto" w:fill="FFFFFF"/>
        <w:ind w:right="-1" w:firstLine="709"/>
        <w:jc w:val="both"/>
        <w:rPr>
          <w:sz w:val="28"/>
          <w:szCs w:val="28"/>
        </w:rPr>
      </w:pPr>
      <w:r w:rsidRPr="002E7AA0">
        <w:rPr>
          <w:sz w:val="28"/>
          <w:szCs w:val="28"/>
        </w:rPr>
        <w:t>3) учредителю многофункционального центра, в случае обжалования решений и действий (бездействия) многофункционального центра.</w:t>
      </w:r>
    </w:p>
    <w:p w:rsidR="002E7AA0" w:rsidRPr="002E7AA0" w:rsidRDefault="002E7AA0" w:rsidP="002E7AA0">
      <w:pPr>
        <w:widowControl w:val="0"/>
        <w:spacing w:after="120"/>
        <w:ind w:firstLine="709"/>
        <w:jc w:val="both"/>
        <w:rPr>
          <w:rFonts w:eastAsia="Palatino Linotype"/>
          <w:sz w:val="28"/>
          <w:szCs w:val="28"/>
          <w:lang w:eastAsia="ja-JP"/>
        </w:rPr>
      </w:pPr>
      <w:r w:rsidRPr="002E7AA0">
        <w:rPr>
          <w:rFonts w:eastAsia="Palatino Linotype"/>
          <w:sz w:val="28"/>
          <w:szCs w:val="28"/>
          <w:lang w:eastAsia="ja-JP"/>
        </w:rPr>
        <w:t xml:space="preserve">5.4. Жалоба на решения и действия (бездействие) должностного лица органа, </w:t>
      </w:r>
      <w:r w:rsidRPr="002E7AA0">
        <w:rPr>
          <w:rFonts w:eastAsia="Palatino Linotype"/>
          <w:spacing w:val="5"/>
          <w:sz w:val="28"/>
          <w:szCs w:val="28"/>
          <w:lang w:eastAsia="ja-JP"/>
        </w:rPr>
        <w:t>предоставляющего муниципальную услугу</w:t>
      </w:r>
      <w:r w:rsidRPr="002E7AA0">
        <w:rPr>
          <w:rFonts w:eastAsia="Palatino Linotype"/>
          <w:sz w:val="28"/>
          <w:szCs w:val="28"/>
          <w:lang w:eastAsia="ja-JP"/>
        </w:rPr>
        <w:t xml:space="preserve">, муниципального служащего, руководителя органа, </w:t>
      </w:r>
      <w:r w:rsidRPr="002E7AA0">
        <w:rPr>
          <w:rFonts w:eastAsia="Palatino Linotype"/>
          <w:spacing w:val="5"/>
          <w:sz w:val="28"/>
          <w:szCs w:val="28"/>
          <w:lang w:eastAsia="ja-JP"/>
        </w:rPr>
        <w:t>предоставляющего муниципальную услугу</w:t>
      </w:r>
      <w:r w:rsidRPr="002E7AA0">
        <w:rPr>
          <w:rFonts w:eastAsia="Palatino Linotype"/>
          <w:sz w:val="28"/>
          <w:szCs w:val="28"/>
          <w:lang w:eastAsia="ja-JP"/>
        </w:rPr>
        <w:t>,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Чукотского муниципального района,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2E7AA0" w:rsidRPr="002E7AA0" w:rsidRDefault="002E7AA0" w:rsidP="002E7AA0">
      <w:pPr>
        <w:shd w:val="clear" w:color="auto" w:fill="FFFFFF"/>
        <w:ind w:firstLine="851"/>
        <w:jc w:val="both"/>
        <w:rPr>
          <w:sz w:val="28"/>
          <w:szCs w:val="28"/>
        </w:rPr>
      </w:pPr>
      <w:r w:rsidRPr="002E7AA0">
        <w:rPr>
          <w:sz w:val="28"/>
          <w:szCs w:val="28"/>
        </w:rP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2E7AA0" w:rsidRPr="002E7AA0" w:rsidRDefault="002E7AA0" w:rsidP="002E7AA0">
      <w:pPr>
        <w:shd w:val="clear" w:color="auto" w:fill="FFFFFF"/>
        <w:ind w:firstLine="851"/>
        <w:jc w:val="both"/>
        <w:rPr>
          <w:sz w:val="28"/>
          <w:szCs w:val="28"/>
        </w:rPr>
      </w:pPr>
      <w:r w:rsidRPr="002E7AA0">
        <w:rPr>
          <w:sz w:val="28"/>
          <w:szCs w:val="28"/>
        </w:rPr>
        <w:t>5.5. Особенности подачи и рассмотрения жалоб на решения и действия (бездействие) местного самоуправления и их должностных лиц, муниципальных служащих устанавливаются соответственно нормативными правовыми актами Чукотского автономного округа и муниципальными правовыми актами.</w:t>
      </w:r>
    </w:p>
    <w:p w:rsidR="002E7AA0" w:rsidRPr="002E7AA0" w:rsidRDefault="002E7AA0" w:rsidP="002E7AA0">
      <w:pPr>
        <w:shd w:val="clear" w:color="auto" w:fill="FFFFFF"/>
        <w:autoSpaceDE w:val="0"/>
        <w:autoSpaceDN w:val="0"/>
        <w:adjustRightInd w:val="0"/>
        <w:ind w:firstLine="720"/>
        <w:jc w:val="both"/>
        <w:rPr>
          <w:sz w:val="28"/>
          <w:szCs w:val="28"/>
        </w:rPr>
      </w:pPr>
      <w:r w:rsidRPr="002E7AA0">
        <w:rPr>
          <w:sz w:val="28"/>
          <w:szCs w:val="28"/>
        </w:rPr>
        <w:t>5.6. Жалоба должна содержать:</w:t>
      </w:r>
    </w:p>
    <w:p w:rsidR="002E7AA0" w:rsidRPr="002E7AA0" w:rsidRDefault="002E7AA0" w:rsidP="002E7AA0">
      <w:pPr>
        <w:widowControl w:val="0"/>
        <w:spacing w:after="120"/>
        <w:ind w:firstLine="709"/>
        <w:jc w:val="both"/>
        <w:rPr>
          <w:rFonts w:eastAsia="Palatino Linotype"/>
          <w:sz w:val="28"/>
          <w:szCs w:val="28"/>
          <w:lang w:eastAsia="ja-JP"/>
        </w:rPr>
      </w:pPr>
      <w:r w:rsidRPr="002E7AA0">
        <w:rPr>
          <w:rFonts w:eastAsia="Palatino Linotype"/>
          <w:sz w:val="28"/>
          <w:szCs w:val="28"/>
          <w:lang w:eastAsia="ja-JP"/>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
    <w:p w:rsidR="002E7AA0" w:rsidRPr="002E7AA0" w:rsidRDefault="002E7AA0" w:rsidP="002E7AA0">
      <w:pPr>
        <w:widowControl w:val="0"/>
        <w:spacing w:after="120"/>
        <w:ind w:firstLine="709"/>
        <w:jc w:val="both"/>
        <w:rPr>
          <w:rFonts w:eastAsia="Palatino Linotype"/>
          <w:sz w:val="28"/>
          <w:szCs w:val="28"/>
          <w:lang w:eastAsia="ja-JP"/>
        </w:rPr>
      </w:pPr>
      <w:r w:rsidRPr="002E7AA0">
        <w:rPr>
          <w:rFonts w:eastAsia="Palatino Linotype"/>
          <w:sz w:val="28"/>
          <w:szCs w:val="28"/>
          <w:lang w:eastAsia="ja-JP"/>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E7AA0" w:rsidRPr="002E7AA0" w:rsidRDefault="002E7AA0" w:rsidP="002E7AA0">
      <w:pPr>
        <w:widowControl w:val="0"/>
        <w:spacing w:after="120"/>
        <w:ind w:firstLine="709"/>
        <w:jc w:val="both"/>
        <w:rPr>
          <w:rFonts w:eastAsia="Palatino Linotype"/>
          <w:sz w:val="28"/>
          <w:szCs w:val="28"/>
          <w:lang w:eastAsia="ja-JP"/>
        </w:rPr>
      </w:pPr>
      <w:r w:rsidRPr="002E7AA0">
        <w:rPr>
          <w:rFonts w:eastAsia="Palatino Linotype"/>
          <w:sz w:val="28"/>
          <w:szCs w:val="28"/>
          <w:lang w:eastAsia="ja-JP"/>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2E7AA0" w:rsidRPr="002E7AA0" w:rsidRDefault="002E7AA0" w:rsidP="002E7AA0">
      <w:pPr>
        <w:widowControl w:val="0"/>
        <w:spacing w:after="120"/>
        <w:ind w:firstLine="709"/>
        <w:jc w:val="both"/>
        <w:rPr>
          <w:rFonts w:eastAsia="Palatino Linotype"/>
          <w:sz w:val="28"/>
          <w:szCs w:val="28"/>
          <w:lang w:eastAsia="ja-JP"/>
        </w:rPr>
      </w:pPr>
      <w:r w:rsidRPr="002E7AA0">
        <w:rPr>
          <w:rFonts w:eastAsia="Palatino Linotype"/>
          <w:sz w:val="28"/>
          <w:szCs w:val="28"/>
          <w:lang w:eastAsia="ja-JP"/>
        </w:rPr>
        <w:t xml:space="preserve">4) доводы, на основании которых заявитель не согласен с решением и </w:t>
      </w:r>
      <w:r w:rsidRPr="002E7AA0">
        <w:rPr>
          <w:rFonts w:eastAsia="Palatino Linotype"/>
          <w:sz w:val="28"/>
          <w:szCs w:val="28"/>
          <w:lang w:eastAsia="ja-JP"/>
        </w:rPr>
        <w:lastRenderedPageBreak/>
        <w:t>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2E7AA0" w:rsidRPr="002E7AA0" w:rsidRDefault="002E7AA0" w:rsidP="002E7AA0">
      <w:pPr>
        <w:shd w:val="clear" w:color="auto" w:fill="FFFFFF"/>
        <w:autoSpaceDE w:val="0"/>
        <w:autoSpaceDN w:val="0"/>
        <w:adjustRightInd w:val="0"/>
        <w:ind w:firstLine="720"/>
        <w:jc w:val="both"/>
        <w:rPr>
          <w:sz w:val="28"/>
          <w:szCs w:val="28"/>
        </w:rPr>
      </w:pPr>
      <w:r w:rsidRPr="002E7AA0">
        <w:rPr>
          <w:sz w:val="28"/>
          <w:szCs w:val="28"/>
        </w:rPr>
        <w:t>5.7. Жалоба, поступившая в орган, предоставляющий муниципальную услугу, многофункциональный центр, учредителю многофункционального центра подлежит рассмотрению в течение 15 рабочих дней со дня ее регистрации.</w:t>
      </w:r>
    </w:p>
    <w:p w:rsidR="002E7AA0" w:rsidRPr="002E7AA0" w:rsidRDefault="002E7AA0" w:rsidP="002E7AA0">
      <w:pPr>
        <w:shd w:val="clear" w:color="auto" w:fill="FFFFFF"/>
        <w:autoSpaceDE w:val="0"/>
        <w:autoSpaceDN w:val="0"/>
        <w:adjustRightInd w:val="0"/>
        <w:ind w:firstLine="709"/>
        <w:jc w:val="both"/>
        <w:rPr>
          <w:sz w:val="28"/>
          <w:szCs w:val="28"/>
        </w:rPr>
      </w:pPr>
      <w:r w:rsidRPr="002E7AA0">
        <w:rPr>
          <w:sz w:val="28"/>
          <w:szCs w:val="28"/>
        </w:rPr>
        <w:t>В случаях обжалования отказа в приеме документов у заявителя, исправлении допущенных опечаток и ошибок, обжалования нарушения установленного срока таких исправлений, жалоба подлежит рассмотрению в течении пяти рабочих дней со дня ее регистрации.</w:t>
      </w:r>
    </w:p>
    <w:p w:rsidR="002E7AA0" w:rsidRPr="002E7AA0" w:rsidRDefault="002E7AA0" w:rsidP="002E7AA0">
      <w:pPr>
        <w:shd w:val="clear" w:color="auto" w:fill="FFFFFF"/>
        <w:autoSpaceDE w:val="0"/>
        <w:autoSpaceDN w:val="0"/>
        <w:adjustRightInd w:val="0"/>
        <w:ind w:firstLine="720"/>
        <w:jc w:val="both"/>
        <w:rPr>
          <w:sz w:val="28"/>
          <w:szCs w:val="28"/>
        </w:rPr>
      </w:pPr>
      <w:r w:rsidRPr="002E7AA0">
        <w:rPr>
          <w:sz w:val="28"/>
          <w:szCs w:val="28"/>
        </w:rPr>
        <w:t>5.8. По результатам рассмотрения жалобы принимается одно из следующих решений:</w:t>
      </w:r>
    </w:p>
    <w:p w:rsidR="002E7AA0" w:rsidRPr="002E7AA0" w:rsidRDefault="002E7AA0" w:rsidP="002E7AA0">
      <w:pPr>
        <w:shd w:val="clear" w:color="auto" w:fill="FFFFFF"/>
        <w:autoSpaceDE w:val="0"/>
        <w:autoSpaceDN w:val="0"/>
        <w:adjustRightInd w:val="0"/>
        <w:ind w:firstLine="720"/>
        <w:jc w:val="both"/>
        <w:rPr>
          <w:sz w:val="28"/>
          <w:szCs w:val="28"/>
        </w:rPr>
      </w:pPr>
      <w:r w:rsidRPr="002E7AA0">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Чукотского автономного округа, муниципальными правовыми актами;</w:t>
      </w:r>
    </w:p>
    <w:p w:rsidR="002E7AA0" w:rsidRPr="002E7AA0" w:rsidRDefault="002E7AA0" w:rsidP="002E7AA0">
      <w:pPr>
        <w:shd w:val="clear" w:color="auto" w:fill="FFFFFF"/>
        <w:autoSpaceDE w:val="0"/>
        <w:autoSpaceDN w:val="0"/>
        <w:adjustRightInd w:val="0"/>
        <w:ind w:firstLine="720"/>
        <w:jc w:val="both"/>
        <w:rPr>
          <w:sz w:val="28"/>
          <w:szCs w:val="28"/>
        </w:rPr>
      </w:pPr>
      <w:r w:rsidRPr="002E7AA0">
        <w:rPr>
          <w:sz w:val="28"/>
          <w:szCs w:val="28"/>
        </w:rPr>
        <w:t>2) в удовлетворении жалобы отказывается.</w:t>
      </w:r>
    </w:p>
    <w:p w:rsidR="002E7AA0" w:rsidRPr="002E7AA0" w:rsidRDefault="002E7AA0" w:rsidP="002E7AA0">
      <w:pPr>
        <w:ind w:firstLine="709"/>
        <w:jc w:val="both"/>
        <w:rPr>
          <w:rFonts w:eastAsia="Batang"/>
          <w:sz w:val="28"/>
          <w:szCs w:val="28"/>
        </w:rPr>
      </w:pPr>
      <w:r w:rsidRPr="002E7AA0">
        <w:rPr>
          <w:sz w:val="28"/>
          <w:szCs w:val="28"/>
        </w:rPr>
        <w:t xml:space="preserve">5.9. </w:t>
      </w:r>
      <w:r w:rsidRPr="002E7AA0">
        <w:rPr>
          <w:rFonts w:eastAsia="Batang"/>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E7AA0" w:rsidRPr="002E7AA0" w:rsidRDefault="002E7AA0" w:rsidP="002E7AA0">
      <w:pPr>
        <w:autoSpaceDE w:val="0"/>
        <w:autoSpaceDN w:val="0"/>
        <w:adjustRightInd w:val="0"/>
        <w:ind w:firstLine="709"/>
        <w:jc w:val="both"/>
        <w:rPr>
          <w:rFonts w:eastAsia="Batang"/>
          <w:sz w:val="28"/>
          <w:szCs w:val="28"/>
        </w:rPr>
      </w:pPr>
      <w:r w:rsidRPr="002E7AA0">
        <w:rPr>
          <w:rFonts w:eastAsia="Batang"/>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E7AA0" w:rsidRPr="002E7AA0" w:rsidRDefault="002E7AA0" w:rsidP="002E7AA0">
      <w:pPr>
        <w:shd w:val="clear" w:color="auto" w:fill="FFFFFF"/>
        <w:autoSpaceDE w:val="0"/>
        <w:autoSpaceDN w:val="0"/>
        <w:adjustRightInd w:val="0"/>
        <w:ind w:firstLine="720"/>
        <w:jc w:val="both"/>
        <w:rPr>
          <w:sz w:val="28"/>
          <w:szCs w:val="28"/>
        </w:rPr>
      </w:pPr>
      <w:r w:rsidRPr="002E7AA0">
        <w:rPr>
          <w:sz w:val="28"/>
          <w:szCs w:val="28"/>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2E7AA0" w:rsidRPr="002E7AA0" w:rsidRDefault="002E7AA0" w:rsidP="002E7AA0">
      <w:pPr>
        <w:shd w:val="clear" w:color="auto" w:fill="FFFFFF"/>
        <w:autoSpaceDE w:val="0"/>
        <w:autoSpaceDN w:val="0"/>
        <w:adjustRightInd w:val="0"/>
        <w:ind w:firstLine="720"/>
        <w:jc w:val="both"/>
        <w:rPr>
          <w:sz w:val="28"/>
          <w:szCs w:val="28"/>
        </w:rPr>
      </w:pPr>
      <w:r w:rsidRPr="002E7AA0">
        <w:rPr>
          <w:sz w:val="28"/>
          <w:szCs w:val="28"/>
        </w:rPr>
        <w:t xml:space="preserve">5.11. Положения настоящего раздела, устанавливающие порядок рассмотрения жалоб на нарушения прав граждан и организаций при предоставлении муниципальных услуг, не распространяются на отношения, регулируемые </w:t>
      </w:r>
      <w:hyperlink r:id="rId12" w:history="1">
        <w:r w:rsidRPr="002E7AA0">
          <w:rPr>
            <w:sz w:val="28"/>
            <w:szCs w:val="28"/>
          </w:rPr>
          <w:t>Федеральным законом</w:t>
        </w:r>
      </w:hyperlink>
      <w:r w:rsidRPr="002E7AA0">
        <w:rPr>
          <w:sz w:val="28"/>
          <w:szCs w:val="28"/>
        </w:rPr>
        <w:t xml:space="preserve"> от 2 мая 2006 года № 59-ФЗ «О порядке рассмотрения обращений граждан Российской Федерации».</w:t>
      </w:r>
    </w:p>
    <w:p w:rsidR="002E7AA0" w:rsidRPr="002E7AA0" w:rsidRDefault="002E7AA0" w:rsidP="002E7AA0">
      <w:pPr>
        <w:spacing w:before="100" w:beforeAutospacing="1" w:after="100" w:afterAutospacing="1"/>
        <w:ind w:firstLine="540"/>
        <w:contextualSpacing/>
        <w:jc w:val="both"/>
        <w:rPr>
          <w:sz w:val="28"/>
          <w:szCs w:val="28"/>
        </w:rPr>
        <w:sectPr w:rsidR="002E7AA0" w:rsidRPr="002E7AA0" w:rsidSect="00D607EE">
          <w:headerReference w:type="default" r:id="rId13"/>
          <w:pgSz w:w="11906" w:h="16838"/>
          <w:pgMar w:top="1134" w:right="567" w:bottom="1134" w:left="1701" w:header="709" w:footer="709" w:gutter="0"/>
          <w:cols w:space="708"/>
          <w:docGrid w:linePitch="360"/>
        </w:sectPr>
      </w:pPr>
      <w:r w:rsidRPr="002E7AA0">
        <w:rPr>
          <w:sz w:val="28"/>
          <w:szCs w:val="28"/>
        </w:rPr>
        <w:lastRenderedPageBreak/>
        <w:t xml:space="preserve">5.12. </w:t>
      </w:r>
      <w:r w:rsidRPr="002E7AA0">
        <w:rPr>
          <w:sz w:val="28"/>
          <w:szCs w:val="28"/>
          <w:shd w:val="clear" w:color="auto" w:fill="FFFFFF"/>
        </w:rPr>
        <w:t xml:space="preserve">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sub_160013" w:history="1">
        <w:r w:rsidRPr="002E7AA0">
          <w:rPr>
            <w:sz w:val="28"/>
            <w:szCs w:val="28"/>
            <w:shd w:val="clear" w:color="auto" w:fill="FFFFFF"/>
          </w:rPr>
          <w:t>частью 1.3 статьи 16</w:t>
        </w:r>
      </w:hyperlink>
      <w:r w:rsidRPr="002E7AA0">
        <w:rPr>
          <w:sz w:val="28"/>
          <w:szCs w:val="28"/>
          <w:shd w:val="clear" w:color="auto" w:fill="FFFFFF"/>
        </w:rPr>
        <w:t xml:space="preserve"> Федерального закона от 27 июля 2010 г. № 210-ФЗ «Об организации предоставления государственных и муниципальных услуг», и  регулируется главой 2.1 названного Федерального закона. </w:t>
      </w:r>
    </w:p>
    <w:p w:rsidR="002E7AA0" w:rsidRPr="002E7AA0" w:rsidRDefault="002E7AA0" w:rsidP="002E7AA0">
      <w:pPr>
        <w:widowControl w:val="0"/>
        <w:ind w:firstLine="4820"/>
        <w:jc w:val="right"/>
        <w:rPr>
          <w:sz w:val="28"/>
          <w:szCs w:val="28"/>
        </w:rPr>
      </w:pPr>
      <w:r w:rsidRPr="002E7AA0">
        <w:rPr>
          <w:sz w:val="28"/>
          <w:szCs w:val="28"/>
        </w:rPr>
        <w:lastRenderedPageBreak/>
        <w:t>ПРИЛОЖЕНИЕ № 1</w:t>
      </w:r>
    </w:p>
    <w:p w:rsidR="002E7AA0" w:rsidRPr="002E7AA0" w:rsidRDefault="002E7AA0" w:rsidP="002E7AA0">
      <w:pPr>
        <w:widowControl w:val="0"/>
        <w:ind w:left="4820"/>
        <w:jc w:val="right"/>
        <w:rPr>
          <w:sz w:val="28"/>
          <w:szCs w:val="28"/>
        </w:rPr>
      </w:pPr>
      <w:r w:rsidRPr="002E7AA0">
        <w:rPr>
          <w:sz w:val="28"/>
          <w:szCs w:val="28"/>
        </w:rPr>
        <w:t xml:space="preserve">к Административному регламенту </w:t>
      </w:r>
    </w:p>
    <w:p w:rsidR="002E7AA0" w:rsidRPr="002E7AA0" w:rsidRDefault="002E7AA0" w:rsidP="002E7AA0">
      <w:pPr>
        <w:widowControl w:val="0"/>
        <w:autoSpaceDE w:val="0"/>
        <w:autoSpaceDN w:val="0"/>
        <w:adjustRightInd w:val="0"/>
        <w:jc w:val="center"/>
        <w:rPr>
          <w:b/>
          <w:sz w:val="28"/>
          <w:szCs w:val="28"/>
        </w:rPr>
      </w:pPr>
    </w:p>
    <w:p w:rsidR="002E7AA0" w:rsidRPr="002E7AA0" w:rsidRDefault="002E7AA0" w:rsidP="002E7AA0">
      <w:pPr>
        <w:widowControl w:val="0"/>
        <w:autoSpaceDE w:val="0"/>
        <w:autoSpaceDN w:val="0"/>
        <w:adjustRightInd w:val="0"/>
        <w:jc w:val="center"/>
        <w:rPr>
          <w:b/>
          <w:sz w:val="28"/>
          <w:szCs w:val="28"/>
        </w:rPr>
      </w:pPr>
      <w:r w:rsidRPr="002E7AA0">
        <w:rPr>
          <w:b/>
          <w:sz w:val="28"/>
          <w:szCs w:val="28"/>
        </w:rPr>
        <w:t>ЗАЯВЛЕНИЕ</w:t>
      </w:r>
    </w:p>
    <w:p w:rsidR="002E7AA0" w:rsidRPr="002E7AA0" w:rsidRDefault="002E7AA0" w:rsidP="002E7AA0">
      <w:pPr>
        <w:widowControl w:val="0"/>
        <w:autoSpaceDE w:val="0"/>
        <w:autoSpaceDN w:val="0"/>
        <w:adjustRightInd w:val="0"/>
        <w:jc w:val="center"/>
        <w:rPr>
          <w:b/>
          <w:sz w:val="28"/>
          <w:szCs w:val="28"/>
        </w:rPr>
      </w:pPr>
      <w:r w:rsidRPr="002E7AA0">
        <w:rPr>
          <w:b/>
          <w:sz w:val="28"/>
          <w:szCs w:val="28"/>
        </w:rPr>
        <w:t>о реализации преимущественного права</w:t>
      </w:r>
    </w:p>
    <w:p w:rsidR="002E7AA0" w:rsidRPr="002E7AA0" w:rsidRDefault="002E7AA0" w:rsidP="002E7AA0">
      <w:pPr>
        <w:widowControl w:val="0"/>
        <w:autoSpaceDE w:val="0"/>
        <w:autoSpaceDN w:val="0"/>
        <w:adjustRightInd w:val="0"/>
        <w:jc w:val="center"/>
        <w:rPr>
          <w:b/>
          <w:sz w:val="28"/>
          <w:szCs w:val="28"/>
        </w:rPr>
      </w:pPr>
      <w:r w:rsidRPr="002E7AA0">
        <w:rPr>
          <w:b/>
          <w:sz w:val="28"/>
          <w:szCs w:val="28"/>
        </w:rPr>
        <w:t>на приобретение арендуемого муниципального имущества</w:t>
      </w:r>
    </w:p>
    <w:p w:rsidR="002E7AA0" w:rsidRPr="002E7AA0" w:rsidRDefault="002E7AA0" w:rsidP="002E7AA0">
      <w:pPr>
        <w:widowControl w:val="0"/>
        <w:autoSpaceDE w:val="0"/>
        <w:autoSpaceDN w:val="0"/>
        <w:adjustRightInd w:val="0"/>
        <w:ind w:left="4500"/>
        <w:rPr>
          <w:sz w:val="28"/>
          <w:szCs w:val="28"/>
        </w:rPr>
      </w:pPr>
    </w:p>
    <w:p w:rsidR="002E7AA0" w:rsidRPr="002E7AA0" w:rsidRDefault="002E7AA0" w:rsidP="002E7AA0">
      <w:pPr>
        <w:widowControl w:val="0"/>
        <w:autoSpaceDE w:val="0"/>
        <w:autoSpaceDN w:val="0"/>
        <w:adjustRightInd w:val="0"/>
        <w:ind w:left="3480"/>
        <w:rPr>
          <w:sz w:val="28"/>
          <w:szCs w:val="28"/>
        </w:rPr>
      </w:pPr>
      <w:r w:rsidRPr="002E7AA0">
        <w:rPr>
          <w:sz w:val="28"/>
          <w:szCs w:val="28"/>
        </w:rPr>
        <w:tab/>
      </w:r>
      <w:proofErr w:type="gramStart"/>
      <w:r w:rsidRPr="002E7AA0">
        <w:rPr>
          <w:sz w:val="28"/>
          <w:szCs w:val="28"/>
        </w:rPr>
        <w:t>от  _</w:t>
      </w:r>
      <w:proofErr w:type="gramEnd"/>
      <w:r w:rsidRPr="002E7AA0">
        <w:rPr>
          <w:sz w:val="28"/>
          <w:szCs w:val="28"/>
        </w:rPr>
        <w:t>________________________________________________</w:t>
      </w:r>
    </w:p>
    <w:p w:rsidR="002E7AA0" w:rsidRPr="002E7AA0" w:rsidRDefault="002E7AA0" w:rsidP="002E7AA0">
      <w:pPr>
        <w:widowControl w:val="0"/>
        <w:autoSpaceDE w:val="0"/>
        <w:autoSpaceDN w:val="0"/>
        <w:adjustRightInd w:val="0"/>
        <w:ind w:left="3480"/>
        <w:rPr>
          <w:sz w:val="28"/>
          <w:szCs w:val="28"/>
        </w:rPr>
      </w:pPr>
      <w:r w:rsidRPr="002E7AA0">
        <w:rPr>
          <w:sz w:val="28"/>
          <w:szCs w:val="28"/>
        </w:rPr>
        <w:t xml:space="preserve"> (для юридических лиц – полное наименование, организационно-правовая форма – официальный бланк организации; </w:t>
      </w:r>
    </w:p>
    <w:p w:rsidR="002E7AA0" w:rsidRPr="002E7AA0" w:rsidRDefault="002E7AA0" w:rsidP="002E7AA0">
      <w:pPr>
        <w:widowControl w:val="0"/>
        <w:autoSpaceDE w:val="0"/>
        <w:autoSpaceDN w:val="0"/>
        <w:adjustRightInd w:val="0"/>
        <w:ind w:left="3480"/>
        <w:rPr>
          <w:sz w:val="28"/>
          <w:szCs w:val="28"/>
        </w:rPr>
      </w:pPr>
      <w:r w:rsidRPr="002E7AA0">
        <w:rPr>
          <w:sz w:val="28"/>
          <w:szCs w:val="28"/>
        </w:rPr>
        <w:t>для индивидуальных предпринимателей – Ф.И.О., паспортные данные), находящегося (зарегистрированного) по адресу: _____________________________________________________</w:t>
      </w:r>
    </w:p>
    <w:p w:rsidR="002E7AA0" w:rsidRPr="002E7AA0" w:rsidRDefault="002E7AA0" w:rsidP="002E7AA0">
      <w:pPr>
        <w:widowControl w:val="0"/>
        <w:autoSpaceDE w:val="0"/>
        <w:autoSpaceDN w:val="0"/>
        <w:adjustRightInd w:val="0"/>
        <w:ind w:left="3480"/>
        <w:jc w:val="center"/>
        <w:rPr>
          <w:sz w:val="28"/>
          <w:szCs w:val="28"/>
        </w:rPr>
      </w:pPr>
      <w:r w:rsidRPr="002E7AA0">
        <w:rPr>
          <w:sz w:val="28"/>
          <w:szCs w:val="28"/>
        </w:rPr>
        <w:t xml:space="preserve">(местонахождение юридического лица; место регистрации индивидуального </w:t>
      </w:r>
    </w:p>
    <w:p w:rsidR="002E7AA0" w:rsidRPr="002E7AA0" w:rsidRDefault="002E7AA0" w:rsidP="002E7AA0">
      <w:pPr>
        <w:widowControl w:val="0"/>
        <w:autoSpaceDE w:val="0"/>
        <w:autoSpaceDN w:val="0"/>
        <w:adjustRightInd w:val="0"/>
        <w:ind w:left="3480"/>
        <w:jc w:val="center"/>
        <w:rPr>
          <w:sz w:val="28"/>
          <w:szCs w:val="28"/>
        </w:rPr>
      </w:pPr>
      <w:r w:rsidRPr="002E7AA0">
        <w:rPr>
          <w:sz w:val="28"/>
          <w:szCs w:val="28"/>
        </w:rPr>
        <w:t>предпринимателя; телефон, факс, иные сведения)</w:t>
      </w:r>
    </w:p>
    <w:p w:rsidR="002E7AA0" w:rsidRPr="002E7AA0" w:rsidRDefault="002E7AA0" w:rsidP="002E7AA0">
      <w:pPr>
        <w:widowControl w:val="0"/>
        <w:autoSpaceDE w:val="0"/>
        <w:autoSpaceDN w:val="0"/>
        <w:adjustRightInd w:val="0"/>
        <w:rPr>
          <w:bCs/>
          <w:sz w:val="28"/>
          <w:szCs w:val="28"/>
        </w:rPr>
      </w:pPr>
    </w:p>
    <w:p w:rsidR="002E7AA0" w:rsidRPr="002E7AA0" w:rsidRDefault="002E7AA0" w:rsidP="002E7AA0">
      <w:pPr>
        <w:widowControl w:val="0"/>
        <w:autoSpaceDE w:val="0"/>
        <w:autoSpaceDN w:val="0"/>
        <w:adjustRightInd w:val="0"/>
        <w:rPr>
          <w:bCs/>
          <w:sz w:val="28"/>
          <w:szCs w:val="28"/>
        </w:rPr>
      </w:pPr>
    </w:p>
    <w:p w:rsidR="002E7AA0" w:rsidRPr="002E7AA0" w:rsidRDefault="002E7AA0" w:rsidP="002E7AA0">
      <w:pPr>
        <w:widowControl w:val="0"/>
        <w:autoSpaceDE w:val="0"/>
        <w:autoSpaceDN w:val="0"/>
        <w:adjustRightInd w:val="0"/>
        <w:ind w:firstLine="567"/>
        <w:jc w:val="both"/>
        <w:rPr>
          <w:bCs/>
          <w:sz w:val="28"/>
          <w:szCs w:val="28"/>
        </w:rPr>
      </w:pPr>
      <w:r w:rsidRPr="002E7AA0">
        <w:rPr>
          <w:bCs/>
          <w:sz w:val="28"/>
          <w:szCs w:val="28"/>
        </w:rPr>
        <w:t xml:space="preserve">Прошу реализовать преимущественное право на приобретение арендуемого по договору       аренды от________________№__ (от__ №____) муниципального имущества общей площадью ______ </w:t>
      </w:r>
      <w:proofErr w:type="gramStart"/>
      <w:r w:rsidRPr="002E7AA0">
        <w:rPr>
          <w:bCs/>
          <w:sz w:val="28"/>
          <w:szCs w:val="28"/>
        </w:rPr>
        <w:t>кв.м</w:t>
      </w:r>
      <w:proofErr w:type="gramEnd"/>
      <w:r w:rsidRPr="002E7AA0">
        <w:rPr>
          <w:bCs/>
          <w:sz w:val="28"/>
          <w:szCs w:val="28"/>
        </w:rPr>
        <w:t>, расположенного по адресу: __________________ (полный адрес), по цене, равной его рыночной стоимости и определённой независимым оценщиком. по следующему порядку оплаты:</w:t>
      </w:r>
    </w:p>
    <w:p w:rsidR="002E7AA0" w:rsidRPr="002E7AA0" w:rsidRDefault="002E7AA0" w:rsidP="002E7AA0">
      <w:pPr>
        <w:widowControl w:val="0"/>
        <w:autoSpaceDE w:val="0"/>
        <w:autoSpaceDN w:val="0"/>
        <w:adjustRightInd w:val="0"/>
        <w:ind w:firstLine="540"/>
        <w:jc w:val="both"/>
        <w:rPr>
          <w:bCs/>
          <w:sz w:val="28"/>
          <w:szCs w:val="28"/>
          <w:u w:val="single"/>
        </w:rPr>
      </w:pPr>
      <w:r w:rsidRPr="002E7AA0">
        <w:rPr>
          <w:bCs/>
          <w:sz w:val="28"/>
          <w:szCs w:val="28"/>
          <w:u w:val="single"/>
        </w:rPr>
        <w:sym w:font="Wingdings" w:char="F0F9"/>
      </w:r>
      <w:r w:rsidRPr="002E7AA0">
        <w:rPr>
          <w:bCs/>
          <w:sz w:val="28"/>
          <w:szCs w:val="28"/>
          <w:u w:val="single"/>
        </w:rPr>
        <w:t xml:space="preserve"> единовременно</w:t>
      </w:r>
      <w:r w:rsidRPr="002E7AA0">
        <w:rPr>
          <w:bCs/>
          <w:sz w:val="28"/>
          <w:szCs w:val="28"/>
          <w:u w:val="single"/>
        </w:rPr>
        <w:tab/>
      </w:r>
      <w:r w:rsidRPr="002E7AA0">
        <w:rPr>
          <w:bCs/>
          <w:sz w:val="28"/>
          <w:szCs w:val="28"/>
          <w:u w:val="single"/>
        </w:rPr>
        <w:sym w:font="Wingdings" w:char="F0F9"/>
      </w:r>
      <w:r w:rsidRPr="002E7AA0">
        <w:rPr>
          <w:bCs/>
          <w:sz w:val="28"/>
          <w:szCs w:val="28"/>
          <w:u w:val="single"/>
        </w:rPr>
        <w:t xml:space="preserve"> в рассрочку  в течение </w:t>
      </w:r>
      <w:r w:rsidRPr="002E7AA0">
        <w:rPr>
          <w:bCs/>
          <w:sz w:val="28"/>
          <w:szCs w:val="28"/>
          <w:u w:val="single"/>
        </w:rPr>
        <w:sym w:font="Wingdings" w:char="F0A8"/>
      </w:r>
      <w:r w:rsidRPr="002E7AA0">
        <w:rPr>
          <w:bCs/>
          <w:sz w:val="28"/>
          <w:szCs w:val="28"/>
          <w:u w:val="single"/>
        </w:rPr>
        <w:t xml:space="preserve"> лет,</w:t>
      </w:r>
    </w:p>
    <w:p w:rsidR="002E7AA0" w:rsidRPr="002E7AA0" w:rsidRDefault="002E7AA0" w:rsidP="002E7AA0">
      <w:pPr>
        <w:widowControl w:val="0"/>
        <w:autoSpaceDE w:val="0"/>
        <w:autoSpaceDN w:val="0"/>
        <w:adjustRightInd w:val="0"/>
        <w:ind w:firstLine="540"/>
        <w:jc w:val="both"/>
        <w:rPr>
          <w:bCs/>
          <w:sz w:val="28"/>
          <w:szCs w:val="28"/>
        </w:rPr>
      </w:pPr>
      <w:r w:rsidRPr="002E7AA0">
        <w:rPr>
          <w:bCs/>
          <w:sz w:val="28"/>
          <w:szCs w:val="28"/>
        </w:rPr>
        <w:t xml:space="preserve">                                    (нужное отметить </w:t>
      </w:r>
      <w:r w:rsidRPr="002E7AA0">
        <w:rPr>
          <w:bCs/>
          <w:sz w:val="28"/>
          <w:szCs w:val="28"/>
          <w:lang w:val="en-US"/>
        </w:rPr>
        <w:t>V</w:t>
      </w:r>
      <w:r w:rsidRPr="002E7AA0">
        <w:rPr>
          <w:bCs/>
          <w:sz w:val="28"/>
          <w:szCs w:val="28"/>
        </w:rPr>
        <w:t>)</w:t>
      </w:r>
    </w:p>
    <w:p w:rsidR="002E7AA0" w:rsidRPr="002E7AA0" w:rsidRDefault="002E7AA0" w:rsidP="002E7AA0">
      <w:pPr>
        <w:widowControl w:val="0"/>
        <w:autoSpaceDE w:val="0"/>
        <w:autoSpaceDN w:val="0"/>
        <w:adjustRightInd w:val="0"/>
        <w:ind w:firstLine="540"/>
        <w:jc w:val="both"/>
        <w:rPr>
          <w:bCs/>
          <w:sz w:val="28"/>
          <w:szCs w:val="28"/>
          <w:u w:val="single"/>
        </w:rPr>
      </w:pPr>
      <w:r w:rsidRPr="002E7AA0">
        <w:rPr>
          <w:bCs/>
          <w:sz w:val="28"/>
          <w:szCs w:val="28"/>
          <w:u w:val="single"/>
        </w:rPr>
        <w:t xml:space="preserve"> </w:t>
      </w:r>
      <w:r w:rsidRPr="002E7AA0">
        <w:rPr>
          <w:bCs/>
          <w:sz w:val="28"/>
          <w:szCs w:val="28"/>
          <w:u w:val="single"/>
        </w:rPr>
        <w:sym w:font="Wingdings" w:char="F0F9"/>
      </w:r>
      <w:r w:rsidRPr="002E7AA0">
        <w:rPr>
          <w:bCs/>
          <w:sz w:val="28"/>
          <w:szCs w:val="28"/>
          <w:u w:val="single"/>
        </w:rPr>
        <w:t xml:space="preserve"> ежеквартально равными частями либо </w:t>
      </w:r>
      <w:r w:rsidRPr="002E7AA0">
        <w:rPr>
          <w:bCs/>
          <w:sz w:val="28"/>
          <w:szCs w:val="28"/>
          <w:u w:val="single"/>
        </w:rPr>
        <w:sym w:font="Wingdings" w:char="F0F9"/>
      </w:r>
      <w:r w:rsidRPr="002E7AA0">
        <w:rPr>
          <w:bCs/>
          <w:sz w:val="28"/>
          <w:szCs w:val="28"/>
          <w:u w:val="single"/>
        </w:rPr>
        <w:t xml:space="preserve"> ежегодно равными частями.</w:t>
      </w:r>
    </w:p>
    <w:p w:rsidR="002E7AA0" w:rsidRPr="002E7AA0" w:rsidRDefault="002E7AA0" w:rsidP="002E7AA0">
      <w:pPr>
        <w:widowControl w:val="0"/>
        <w:autoSpaceDE w:val="0"/>
        <w:autoSpaceDN w:val="0"/>
        <w:adjustRightInd w:val="0"/>
        <w:ind w:firstLine="540"/>
        <w:jc w:val="both"/>
        <w:rPr>
          <w:bCs/>
          <w:sz w:val="28"/>
          <w:szCs w:val="28"/>
        </w:rPr>
      </w:pPr>
      <w:r w:rsidRPr="002E7AA0">
        <w:rPr>
          <w:bCs/>
          <w:sz w:val="28"/>
          <w:szCs w:val="28"/>
        </w:rPr>
        <w:t xml:space="preserve">                                    (нужное отметить </w:t>
      </w:r>
      <w:r w:rsidRPr="002E7AA0">
        <w:rPr>
          <w:bCs/>
          <w:sz w:val="28"/>
          <w:szCs w:val="28"/>
          <w:lang w:val="en-US"/>
        </w:rPr>
        <w:t>V</w:t>
      </w:r>
      <w:r w:rsidRPr="002E7AA0">
        <w:rPr>
          <w:bCs/>
          <w:sz w:val="28"/>
          <w:szCs w:val="28"/>
        </w:rPr>
        <w:t>)</w:t>
      </w:r>
    </w:p>
    <w:p w:rsidR="002E7AA0" w:rsidRPr="002E7AA0" w:rsidRDefault="002E7AA0" w:rsidP="002E7AA0">
      <w:pPr>
        <w:widowControl w:val="0"/>
        <w:autoSpaceDE w:val="0"/>
        <w:autoSpaceDN w:val="0"/>
        <w:adjustRightInd w:val="0"/>
        <w:ind w:firstLine="540"/>
        <w:jc w:val="both"/>
        <w:rPr>
          <w:bCs/>
          <w:sz w:val="28"/>
          <w:szCs w:val="28"/>
        </w:rPr>
      </w:pPr>
      <w:r w:rsidRPr="002E7AA0">
        <w:rPr>
          <w:bCs/>
          <w:sz w:val="28"/>
          <w:szCs w:val="28"/>
        </w:rPr>
        <w:tab/>
        <w:t xml:space="preserve">Указанное имущество арендуется непрерывно с ______________ по настоящее время, </w:t>
      </w:r>
      <w:r w:rsidRPr="002E7AA0">
        <w:rPr>
          <w:sz w:val="28"/>
          <w:szCs w:val="28"/>
        </w:rPr>
        <w:t>задолженность по арендной плате за арендуемое имущество, неустойкам (штрафам, пеням) на день подачи настоящего заявления отсутствует</w:t>
      </w:r>
      <w:r w:rsidRPr="002E7AA0">
        <w:rPr>
          <w:bCs/>
          <w:sz w:val="28"/>
          <w:szCs w:val="28"/>
        </w:rPr>
        <w:t xml:space="preserve">. </w:t>
      </w:r>
    </w:p>
    <w:p w:rsidR="002E7AA0" w:rsidRPr="002E7AA0" w:rsidRDefault="002E7AA0" w:rsidP="002E7AA0">
      <w:pPr>
        <w:widowControl w:val="0"/>
        <w:autoSpaceDE w:val="0"/>
        <w:autoSpaceDN w:val="0"/>
        <w:adjustRightInd w:val="0"/>
        <w:jc w:val="both"/>
        <w:rPr>
          <w:bCs/>
          <w:sz w:val="28"/>
          <w:szCs w:val="28"/>
        </w:rPr>
      </w:pPr>
      <w:r w:rsidRPr="002E7AA0">
        <w:rPr>
          <w:bCs/>
          <w:sz w:val="28"/>
          <w:szCs w:val="28"/>
        </w:rPr>
        <w:tab/>
        <w:t>Соответствую условиям отнесения к категории субъектов малого и среднего предпринимательства, установленным статьёй 4 Федерального закона от 24 июля 2007 года № 209-ФЗ «О развитии малого и среднего предпринимательства в Российской Федерации»:</w:t>
      </w:r>
    </w:p>
    <w:p w:rsidR="002E7AA0" w:rsidRPr="002E7AA0" w:rsidRDefault="002E7AA0" w:rsidP="002E7AA0">
      <w:pPr>
        <w:widowControl w:val="0"/>
        <w:numPr>
          <w:ilvl w:val="0"/>
          <w:numId w:val="1"/>
        </w:numPr>
        <w:tabs>
          <w:tab w:val="clear" w:pos="1710"/>
          <w:tab w:val="num" w:pos="0"/>
          <w:tab w:val="left" w:pos="960"/>
        </w:tabs>
        <w:autoSpaceDE w:val="0"/>
        <w:autoSpaceDN w:val="0"/>
        <w:adjustRightInd w:val="0"/>
        <w:ind w:left="0" w:firstLine="709"/>
        <w:jc w:val="both"/>
        <w:rPr>
          <w:sz w:val="28"/>
          <w:szCs w:val="28"/>
        </w:rPr>
      </w:pPr>
      <w:r w:rsidRPr="002E7AA0">
        <w:rPr>
          <w:sz w:val="28"/>
          <w:szCs w:val="28"/>
        </w:rPr>
        <w:t xml:space="preserve">Суммарная доля участия Российской Федерации, субъектов Российской Федерации, муниципальных образований, иностранных </w:t>
      </w:r>
      <w:r w:rsidRPr="002E7AA0">
        <w:rPr>
          <w:sz w:val="28"/>
          <w:szCs w:val="28"/>
        </w:rPr>
        <w:lastRenderedPageBreak/>
        <w:t xml:space="preserve">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юридического </w:t>
      </w:r>
      <w:proofErr w:type="gramStart"/>
      <w:r w:rsidRPr="002E7AA0">
        <w:rPr>
          <w:sz w:val="28"/>
          <w:szCs w:val="28"/>
        </w:rPr>
        <w:t>лица  составляет</w:t>
      </w:r>
      <w:proofErr w:type="gramEnd"/>
      <w:r w:rsidRPr="002E7AA0">
        <w:rPr>
          <w:sz w:val="28"/>
          <w:szCs w:val="28"/>
        </w:rPr>
        <w:t xml:space="preserve"> __% (или отсутствует) .</w:t>
      </w:r>
    </w:p>
    <w:p w:rsidR="002E7AA0" w:rsidRPr="002E7AA0" w:rsidRDefault="002E7AA0" w:rsidP="002E7AA0">
      <w:pPr>
        <w:widowControl w:val="0"/>
        <w:numPr>
          <w:ilvl w:val="0"/>
          <w:numId w:val="1"/>
        </w:numPr>
        <w:tabs>
          <w:tab w:val="clear" w:pos="1710"/>
          <w:tab w:val="num" w:pos="0"/>
          <w:tab w:val="left" w:pos="960"/>
          <w:tab w:val="left" w:pos="1200"/>
        </w:tabs>
        <w:autoSpaceDE w:val="0"/>
        <w:autoSpaceDN w:val="0"/>
        <w:adjustRightInd w:val="0"/>
        <w:ind w:left="0" w:firstLine="709"/>
        <w:jc w:val="both"/>
        <w:rPr>
          <w:sz w:val="28"/>
          <w:szCs w:val="28"/>
        </w:rPr>
      </w:pPr>
      <w:r w:rsidRPr="002E7AA0">
        <w:rPr>
          <w:sz w:val="28"/>
          <w:szCs w:val="28"/>
        </w:rPr>
        <w:t>Доля участия юридических лиц, не являющихся субъектами малого и среднего предпринимательства составляет ____________%.</w:t>
      </w:r>
    </w:p>
    <w:p w:rsidR="002E7AA0" w:rsidRPr="002E7AA0" w:rsidRDefault="002E7AA0" w:rsidP="002E7AA0">
      <w:pPr>
        <w:widowControl w:val="0"/>
        <w:numPr>
          <w:ilvl w:val="0"/>
          <w:numId w:val="1"/>
        </w:numPr>
        <w:tabs>
          <w:tab w:val="clear" w:pos="1710"/>
          <w:tab w:val="num" w:pos="720"/>
          <w:tab w:val="left" w:pos="960"/>
        </w:tabs>
        <w:autoSpaceDE w:val="0"/>
        <w:autoSpaceDN w:val="0"/>
        <w:adjustRightInd w:val="0"/>
        <w:ind w:left="720" w:firstLine="0"/>
        <w:jc w:val="both"/>
        <w:rPr>
          <w:sz w:val="28"/>
          <w:szCs w:val="28"/>
        </w:rPr>
      </w:pPr>
      <w:r w:rsidRPr="002E7AA0">
        <w:rPr>
          <w:sz w:val="28"/>
          <w:szCs w:val="28"/>
        </w:rPr>
        <w:t>Средняя численность работников за предшествующий календарный год</w:t>
      </w:r>
      <w:r w:rsidRPr="002E7AA0">
        <w:rPr>
          <w:bCs/>
          <w:sz w:val="28"/>
          <w:szCs w:val="28"/>
        </w:rPr>
        <w:t xml:space="preserve">, в том числе работников, работающих по гражданско-правовым договорам или по совместительству с учётом реально отработанного времени, работников представительств, филиалов и других обособленных подразделений, </w:t>
      </w:r>
      <w:r w:rsidRPr="002E7AA0">
        <w:rPr>
          <w:sz w:val="28"/>
          <w:szCs w:val="28"/>
        </w:rPr>
        <w:t>составляет _______ человек.</w:t>
      </w:r>
    </w:p>
    <w:p w:rsidR="002E7AA0" w:rsidRPr="002E7AA0" w:rsidRDefault="002E7AA0" w:rsidP="002E7AA0">
      <w:pPr>
        <w:widowControl w:val="0"/>
        <w:numPr>
          <w:ilvl w:val="0"/>
          <w:numId w:val="1"/>
        </w:numPr>
        <w:tabs>
          <w:tab w:val="clear" w:pos="1710"/>
          <w:tab w:val="num" w:pos="720"/>
          <w:tab w:val="left" w:pos="960"/>
        </w:tabs>
        <w:autoSpaceDE w:val="0"/>
        <w:autoSpaceDN w:val="0"/>
        <w:adjustRightInd w:val="0"/>
        <w:ind w:left="720" w:firstLine="0"/>
        <w:jc w:val="both"/>
        <w:rPr>
          <w:sz w:val="28"/>
          <w:szCs w:val="28"/>
        </w:rPr>
      </w:pPr>
      <w:r w:rsidRPr="002E7AA0">
        <w:rPr>
          <w:sz w:val="28"/>
          <w:szCs w:val="28"/>
        </w:rPr>
        <w:t xml:space="preserve">Выручка от реализации товаров (работ, услуг) без учёта налога на добавленную стоимость составляет _______ (________) </w:t>
      </w:r>
      <w:proofErr w:type="spellStart"/>
      <w:proofErr w:type="gramStart"/>
      <w:r w:rsidRPr="002E7AA0">
        <w:rPr>
          <w:sz w:val="28"/>
          <w:szCs w:val="28"/>
        </w:rPr>
        <w:t>тыс.рублей</w:t>
      </w:r>
      <w:proofErr w:type="spellEnd"/>
      <w:proofErr w:type="gramEnd"/>
      <w:r w:rsidRPr="002E7AA0">
        <w:rPr>
          <w:sz w:val="28"/>
          <w:szCs w:val="28"/>
        </w:rPr>
        <w:t xml:space="preserve">, балансовая стоимость активов (остаточная стоимость основных средств и нематериальных активов) за предшествующий календарный год составляет _______ (_________) </w:t>
      </w:r>
      <w:proofErr w:type="spellStart"/>
      <w:r w:rsidRPr="002E7AA0">
        <w:rPr>
          <w:sz w:val="28"/>
          <w:szCs w:val="28"/>
        </w:rPr>
        <w:t>тыс.рублей</w:t>
      </w:r>
      <w:proofErr w:type="spellEnd"/>
      <w:r w:rsidRPr="002E7AA0">
        <w:rPr>
          <w:sz w:val="28"/>
          <w:szCs w:val="28"/>
        </w:rPr>
        <w:t>.</w:t>
      </w:r>
      <w:r w:rsidRPr="002E7AA0">
        <w:rPr>
          <w:sz w:val="28"/>
          <w:szCs w:val="28"/>
        </w:rPr>
        <w:tab/>
      </w:r>
    </w:p>
    <w:p w:rsidR="002E7AA0" w:rsidRPr="002E7AA0" w:rsidRDefault="002E7AA0" w:rsidP="002E7AA0">
      <w:pPr>
        <w:widowControl w:val="0"/>
        <w:tabs>
          <w:tab w:val="left" w:pos="960"/>
        </w:tabs>
        <w:autoSpaceDE w:val="0"/>
        <w:autoSpaceDN w:val="0"/>
        <w:adjustRightInd w:val="0"/>
        <w:jc w:val="both"/>
        <w:rPr>
          <w:sz w:val="28"/>
          <w:szCs w:val="28"/>
        </w:rPr>
      </w:pPr>
    </w:p>
    <w:p w:rsidR="002E7AA0" w:rsidRPr="002E7AA0" w:rsidRDefault="002E7AA0" w:rsidP="002E7AA0">
      <w:pPr>
        <w:widowControl w:val="0"/>
        <w:autoSpaceDE w:val="0"/>
        <w:autoSpaceDN w:val="0"/>
        <w:adjustRightInd w:val="0"/>
        <w:jc w:val="both"/>
        <w:rPr>
          <w:sz w:val="28"/>
          <w:szCs w:val="28"/>
        </w:rPr>
      </w:pPr>
      <w:r w:rsidRPr="002E7AA0">
        <w:rPr>
          <w:sz w:val="28"/>
          <w:szCs w:val="28"/>
        </w:rPr>
        <w:tab/>
        <w:t>_____________________________                                         _______________</w:t>
      </w:r>
    </w:p>
    <w:p w:rsidR="002E7AA0" w:rsidRPr="002E7AA0" w:rsidRDefault="002E7AA0" w:rsidP="002E7AA0">
      <w:pPr>
        <w:widowControl w:val="0"/>
        <w:autoSpaceDE w:val="0"/>
        <w:autoSpaceDN w:val="0"/>
        <w:adjustRightInd w:val="0"/>
        <w:jc w:val="both"/>
        <w:rPr>
          <w:sz w:val="28"/>
          <w:szCs w:val="28"/>
        </w:rPr>
      </w:pPr>
      <w:r w:rsidRPr="002E7AA0">
        <w:rPr>
          <w:sz w:val="28"/>
          <w:szCs w:val="28"/>
        </w:rPr>
        <w:tab/>
      </w:r>
      <w:r w:rsidRPr="002E7AA0">
        <w:rPr>
          <w:sz w:val="28"/>
          <w:szCs w:val="28"/>
        </w:rPr>
        <w:tab/>
      </w:r>
      <w:r w:rsidRPr="002E7AA0">
        <w:rPr>
          <w:sz w:val="28"/>
          <w:szCs w:val="28"/>
        </w:rPr>
        <w:tab/>
        <w:t>(Ф.И.О.)</w:t>
      </w:r>
      <w:r w:rsidRPr="002E7AA0">
        <w:rPr>
          <w:sz w:val="28"/>
          <w:szCs w:val="28"/>
        </w:rPr>
        <w:tab/>
      </w:r>
      <w:r w:rsidRPr="002E7AA0">
        <w:rPr>
          <w:sz w:val="28"/>
          <w:szCs w:val="28"/>
        </w:rPr>
        <w:tab/>
      </w:r>
      <w:r w:rsidRPr="002E7AA0">
        <w:rPr>
          <w:sz w:val="28"/>
          <w:szCs w:val="28"/>
        </w:rPr>
        <w:tab/>
      </w:r>
      <w:r w:rsidRPr="002E7AA0">
        <w:rPr>
          <w:sz w:val="28"/>
          <w:szCs w:val="28"/>
        </w:rPr>
        <w:tab/>
      </w:r>
      <w:r w:rsidRPr="002E7AA0">
        <w:rPr>
          <w:sz w:val="28"/>
          <w:szCs w:val="28"/>
        </w:rPr>
        <w:tab/>
      </w:r>
      <w:r w:rsidRPr="002E7AA0">
        <w:rPr>
          <w:sz w:val="28"/>
          <w:szCs w:val="28"/>
        </w:rPr>
        <w:tab/>
        <w:t xml:space="preserve"> (подпись)  </w:t>
      </w:r>
    </w:p>
    <w:p w:rsidR="002E7AA0" w:rsidRPr="002E7AA0" w:rsidRDefault="002E7AA0" w:rsidP="002E7AA0">
      <w:pPr>
        <w:widowControl w:val="0"/>
        <w:autoSpaceDE w:val="0"/>
        <w:autoSpaceDN w:val="0"/>
        <w:adjustRightInd w:val="0"/>
        <w:jc w:val="both"/>
        <w:rPr>
          <w:sz w:val="28"/>
          <w:szCs w:val="28"/>
        </w:rPr>
      </w:pPr>
    </w:p>
    <w:p w:rsidR="002E7AA0" w:rsidRPr="002E7AA0" w:rsidRDefault="002E7AA0" w:rsidP="002E7AA0">
      <w:pPr>
        <w:widowControl w:val="0"/>
        <w:autoSpaceDE w:val="0"/>
        <w:autoSpaceDN w:val="0"/>
        <w:adjustRightInd w:val="0"/>
        <w:jc w:val="both"/>
        <w:rPr>
          <w:sz w:val="28"/>
          <w:szCs w:val="28"/>
        </w:rPr>
      </w:pPr>
      <w:r w:rsidRPr="002E7AA0">
        <w:rPr>
          <w:sz w:val="28"/>
          <w:szCs w:val="28"/>
        </w:rPr>
        <w:t xml:space="preserve">(должность </w:t>
      </w:r>
      <w:proofErr w:type="gramStart"/>
      <w:r w:rsidRPr="002E7AA0">
        <w:rPr>
          <w:sz w:val="28"/>
          <w:szCs w:val="28"/>
        </w:rPr>
        <w:t>представителя  юридического</w:t>
      </w:r>
      <w:proofErr w:type="gramEnd"/>
      <w:r w:rsidRPr="002E7AA0">
        <w:rPr>
          <w:sz w:val="28"/>
          <w:szCs w:val="28"/>
        </w:rPr>
        <w:t xml:space="preserve"> лица или  Ф.И.О. индивидуального предпринимателя)  </w:t>
      </w:r>
    </w:p>
    <w:p w:rsidR="002E7AA0" w:rsidRPr="002E7AA0" w:rsidRDefault="002E7AA0" w:rsidP="002E7AA0">
      <w:pPr>
        <w:widowControl w:val="0"/>
        <w:autoSpaceDE w:val="0"/>
        <w:autoSpaceDN w:val="0"/>
        <w:adjustRightInd w:val="0"/>
        <w:jc w:val="both"/>
        <w:rPr>
          <w:sz w:val="28"/>
          <w:szCs w:val="28"/>
        </w:rPr>
      </w:pPr>
    </w:p>
    <w:p w:rsidR="002E7AA0" w:rsidRPr="002E7AA0" w:rsidRDefault="002E7AA0" w:rsidP="002E7AA0">
      <w:pPr>
        <w:widowControl w:val="0"/>
        <w:autoSpaceDE w:val="0"/>
        <w:autoSpaceDN w:val="0"/>
        <w:adjustRightInd w:val="0"/>
        <w:jc w:val="both"/>
        <w:rPr>
          <w:sz w:val="28"/>
          <w:szCs w:val="28"/>
        </w:rPr>
      </w:pPr>
      <w:r w:rsidRPr="002E7AA0">
        <w:rPr>
          <w:sz w:val="28"/>
          <w:szCs w:val="28"/>
        </w:rPr>
        <w:t>«____» _________________________ 20__г.</w:t>
      </w:r>
    </w:p>
    <w:p w:rsidR="002E7AA0" w:rsidRPr="002E7AA0" w:rsidRDefault="002E7AA0" w:rsidP="002E7AA0">
      <w:pPr>
        <w:widowControl w:val="0"/>
        <w:autoSpaceDE w:val="0"/>
        <w:autoSpaceDN w:val="0"/>
        <w:adjustRightInd w:val="0"/>
        <w:jc w:val="both"/>
        <w:rPr>
          <w:sz w:val="28"/>
          <w:szCs w:val="28"/>
        </w:rPr>
      </w:pPr>
      <w:r w:rsidRPr="002E7AA0">
        <w:rPr>
          <w:sz w:val="28"/>
          <w:szCs w:val="28"/>
        </w:rPr>
        <w:t xml:space="preserve">М.П. </w:t>
      </w:r>
    </w:p>
    <w:p w:rsidR="002E7AA0" w:rsidRPr="002E7AA0" w:rsidRDefault="002E7AA0" w:rsidP="002E7AA0">
      <w:pPr>
        <w:widowControl w:val="0"/>
        <w:autoSpaceDE w:val="0"/>
        <w:autoSpaceDN w:val="0"/>
        <w:adjustRightInd w:val="0"/>
        <w:jc w:val="both"/>
        <w:rPr>
          <w:sz w:val="28"/>
          <w:szCs w:val="28"/>
        </w:rPr>
      </w:pPr>
    </w:p>
    <w:p w:rsidR="002E7AA0" w:rsidRPr="002E7AA0" w:rsidRDefault="002E7AA0" w:rsidP="002E7AA0">
      <w:pPr>
        <w:widowControl w:val="0"/>
        <w:autoSpaceDE w:val="0"/>
        <w:autoSpaceDN w:val="0"/>
        <w:adjustRightInd w:val="0"/>
        <w:jc w:val="both"/>
        <w:rPr>
          <w:sz w:val="28"/>
          <w:szCs w:val="28"/>
        </w:rPr>
      </w:pPr>
    </w:p>
    <w:p w:rsidR="002E7AA0" w:rsidRPr="002E7AA0" w:rsidRDefault="002E7AA0" w:rsidP="002E7AA0">
      <w:pPr>
        <w:widowControl w:val="0"/>
        <w:autoSpaceDE w:val="0"/>
        <w:autoSpaceDN w:val="0"/>
        <w:adjustRightInd w:val="0"/>
        <w:jc w:val="both"/>
        <w:rPr>
          <w:sz w:val="28"/>
          <w:szCs w:val="28"/>
        </w:rPr>
      </w:pPr>
    </w:p>
    <w:p w:rsidR="002E7AA0" w:rsidRPr="002E7AA0" w:rsidRDefault="002E7AA0" w:rsidP="002E7AA0">
      <w:pPr>
        <w:widowControl w:val="0"/>
        <w:autoSpaceDE w:val="0"/>
        <w:autoSpaceDN w:val="0"/>
        <w:adjustRightInd w:val="0"/>
        <w:jc w:val="both"/>
      </w:pPr>
    </w:p>
    <w:p w:rsidR="002E7AA0" w:rsidRPr="002E7AA0" w:rsidRDefault="002E7AA0" w:rsidP="002E7AA0">
      <w:pPr>
        <w:widowControl w:val="0"/>
        <w:autoSpaceDE w:val="0"/>
        <w:autoSpaceDN w:val="0"/>
        <w:adjustRightInd w:val="0"/>
        <w:jc w:val="both"/>
      </w:pPr>
    </w:p>
    <w:p w:rsidR="002E7AA0" w:rsidRPr="002E7AA0" w:rsidRDefault="002E7AA0" w:rsidP="002E7AA0">
      <w:pPr>
        <w:widowControl w:val="0"/>
        <w:autoSpaceDE w:val="0"/>
        <w:autoSpaceDN w:val="0"/>
        <w:adjustRightInd w:val="0"/>
        <w:jc w:val="both"/>
      </w:pPr>
    </w:p>
    <w:p w:rsidR="002E7AA0" w:rsidRPr="002E7AA0" w:rsidRDefault="002E7AA0" w:rsidP="002E7AA0">
      <w:pPr>
        <w:widowControl w:val="0"/>
        <w:autoSpaceDE w:val="0"/>
        <w:autoSpaceDN w:val="0"/>
        <w:adjustRightInd w:val="0"/>
        <w:jc w:val="both"/>
      </w:pPr>
    </w:p>
    <w:p w:rsidR="002E7AA0" w:rsidRPr="002E7AA0" w:rsidRDefault="002E7AA0" w:rsidP="002E7AA0">
      <w:pPr>
        <w:widowControl w:val="0"/>
        <w:autoSpaceDE w:val="0"/>
        <w:autoSpaceDN w:val="0"/>
        <w:adjustRightInd w:val="0"/>
        <w:jc w:val="both"/>
      </w:pPr>
    </w:p>
    <w:p w:rsidR="002E7AA0" w:rsidRPr="002E7AA0" w:rsidRDefault="002E7AA0" w:rsidP="002E7AA0">
      <w:pPr>
        <w:widowControl w:val="0"/>
        <w:autoSpaceDE w:val="0"/>
        <w:autoSpaceDN w:val="0"/>
        <w:adjustRightInd w:val="0"/>
        <w:jc w:val="both"/>
      </w:pPr>
    </w:p>
    <w:p w:rsidR="002E7AA0" w:rsidRPr="002E7AA0" w:rsidRDefault="002E7AA0" w:rsidP="002E7AA0">
      <w:pPr>
        <w:widowControl w:val="0"/>
        <w:autoSpaceDE w:val="0"/>
        <w:autoSpaceDN w:val="0"/>
        <w:adjustRightInd w:val="0"/>
        <w:jc w:val="both"/>
      </w:pPr>
    </w:p>
    <w:p w:rsidR="002E7AA0" w:rsidRPr="002E7AA0" w:rsidRDefault="002E7AA0" w:rsidP="002E7AA0">
      <w:pPr>
        <w:widowControl w:val="0"/>
        <w:autoSpaceDE w:val="0"/>
        <w:autoSpaceDN w:val="0"/>
        <w:adjustRightInd w:val="0"/>
        <w:jc w:val="both"/>
      </w:pPr>
    </w:p>
    <w:p w:rsidR="002E7AA0" w:rsidRPr="002E7AA0" w:rsidRDefault="002E7AA0" w:rsidP="002E7AA0">
      <w:pPr>
        <w:widowControl w:val="0"/>
        <w:autoSpaceDE w:val="0"/>
        <w:autoSpaceDN w:val="0"/>
        <w:adjustRightInd w:val="0"/>
        <w:jc w:val="both"/>
      </w:pPr>
    </w:p>
    <w:p w:rsidR="002E7AA0" w:rsidRPr="002E7AA0" w:rsidRDefault="002E7AA0" w:rsidP="002E7AA0">
      <w:pPr>
        <w:widowControl w:val="0"/>
        <w:autoSpaceDE w:val="0"/>
        <w:autoSpaceDN w:val="0"/>
        <w:adjustRightInd w:val="0"/>
        <w:jc w:val="both"/>
      </w:pPr>
    </w:p>
    <w:p w:rsidR="002E7AA0" w:rsidRPr="002E7AA0" w:rsidRDefault="002E7AA0" w:rsidP="002E7AA0">
      <w:pPr>
        <w:widowControl w:val="0"/>
        <w:autoSpaceDE w:val="0"/>
        <w:autoSpaceDN w:val="0"/>
        <w:adjustRightInd w:val="0"/>
        <w:jc w:val="both"/>
      </w:pPr>
    </w:p>
    <w:p w:rsidR="002E7AA0" w:rsidRPr="002E7AA0" w:rsidRDefault="002E7AA0" w:rsidP="002E7AA0">
      <w:pPr>
        <w:widowControl w:val="0"/>
        <w:autoSpaceDE w:val="0"/>
        <w:autoSpaceDN w:val="0"/>
        <w:adjustRightInd w:val="0"/>
        <w:jc w:val="both"/>
      </w:pPr>
    </w:p>
    <w:p w:rsidR="002E7AA0" w:rsidRPr="002E7AA0" w:rsidRDefault="002E7AA0" w:rsidP="002E7AA0">
      <w:pPr>
        <w:widowControl w:val="0"/>
        <w:autoSpaceDE w:val="0"/>
        <w:autoSpaceDN w:val="0"/>
        <w:adjustRightInd w:val="0"/>
        <w:jc w:val="right"/>
      </w:pPr>
    </w:p>
    <w:p w:rsidR="002E7AA0" w:rsidRPr="002E7AA0" w:rsidRDefault="002E7AA0" w:rsidP="002E7AA0">
      <w:pPr>
        <w:widowControl w:val="0"/>
        <w:autoSpaceDE w:val="0"/>
        <w:autoSpaceDN w:val="0"/>
        <w:adjustRightInd w:val="0"/>
        <w:jc w:val="right"/>
      </w:pPr>
    </w:p>
    <w:p w:rsidR="002E7AA0" w:rsidRPr="002E7AA0" w:rsidRDefault="002E7AA0" w:rsidP="002E7AA0">
      <w:pPr>
        <w:widowControl w:val="0"/>
        <w:autoSpaceDE w:val="0"/>
        <w:autoSpaceDN w:val="0"/>
        <w:adjustRightInd w:val="0"/>
        <w:jc w:val="right"/>
      </w:pPr>
    </w:p>
    <w:p w:rsidR="002E7AA0" w:rsidRPr="002E7AA0" w:rsidRDefault="002E7AA0" w:rsidP="002E7AA0">
      <w:pPr>
        <w:widowControl w:val="0"/>
        <w:autoSpaceDE w:val="0"/>
        <w:autoSpaceDN w:val="0"/>
        <w:adjustRightInd w:val="0"/>
        <w:jc w:val="right"/>
      </w:pPr>
    </w:p>
    <w:p w:rsidR="002E7AA0" w:rsidRPr="002E7AA0" w:rsidRDefault="002E7AA0" w:rsidP="002E7AA0">
      <w:pPr>
        <w:widowControl w:val="0"/>
        <w:autoSpaceDE w:val="0"/>
        <w:autoSpaceDN w:val="0"/>
        <w:adjustRightInd w:val="0"/>
        <w:jc w:val="right"/>
      </w:pPr>
    </w:p>
    <w:p w:rsidR="002E7AA0" w:rsidRPr="002E7AA0" w:rsidRDefault="002E7AA0" w:rsidP="002E7AA0">
      <w:pPr>
        <w:widowControl w:val="0"/>
        <w:autoSpaceDE w:val="0"/>
        <w:autoSpaceDN w:val="0"/>
        <w:adjustRightInd w:val="0"/>
        <w:jc w:val="right"/>
      </w:pPr>
    </w:p>
    <w:p w:rsidR="002E7AA0" w:rsidRPr="002E7AA0" w:rsidRDefault="002E7AA0" w:rsidP="002E7AA0">
      <w:pPr>
        <w:widowControl w:val="0"/>
        <w:autoSpaceDE w:val="0"/>
        <w:autoSpaceDN w:val="0"/>
        <w:adjustRightInd w:val="0"/>
        <w:jc w:val="right"/>
        <w:rPr>
          <w:sz w:val="28"/>
          <w:szCs w:val="28"/>
        </w:rPr>
      </w:pPr>
      <w:r w:rsidRPr="002E7AA0">
        <w:rPr>
          <w:sz w:val="28"/>
          <w:szCs w:val="28"/>
        </w:rPr>
        <w:lastRenderedPageBreak/>
        <w:t>ПРИЛОЖЕНИЕ № 2</w:t>
      </w:r>
    </w:p>
    <w:p w:rsidR="002E7AA0" w:rsidRPr="002E7AA0" w:rsidRDefault="002E7AA0" w:rsidP="002E7AA0">
      <w:pPr>
        <w:widowControl w:val="0"/>
        <w:ind w:left="4820"/>
        <w:jc w:val="right"/>
        <w:rPr>
          <w:sz w:val="28"/>
          <w:szCs w:val="28"/>
        </w:rPr>
      </w:pPr>
      <w:r w:rsidRPr="002E7AA0">
        <w:rPr>
          <w:sz w:val="28"/>
          <w:szCs w:val="28"/>
        </w:rPr>
        <w:t xml:space="preserve">к Административному регламенту </w:t>
      </w:r>
    </w:p>
    <w:p w:rsidR="002E7AA0" w:rsidRPr="002E7AA0" w:rsidRDefault="002E7AA0" w:rsidP="002E7AA0">
      <w:pPr>
        <w:widowControl w:val="0"/>
        <w:autoSpaceDE w:val="0"/>
        <w:autoSpaceDN w:val="0"/>
        <w:adjustRightInd w:val="0"/>
        <w:jc w:val="right"/>
        <w:rPr>
          <w:sz w:val="28"/>
          <w:szCs w:val="28"/>
        </w:rPr>
      </w:pPr>
    </w:p>
    <w:p w:rsidR="002E7AA0" w:rsidRPr="002E7AA0" w:rsidRDefault="002E7AA0" w:rsidP="002E7AA0">
      <w:pPr>
        <w:jc w:val="center"/>
        <w:rPr>
          <w:b/>
          <w:sz w:val="28"/>
          <w:szCs w:val="28"/>
        </w:rPr>
      </w:pPr>
      <w:r w:rsidRPr="002E7AA0">
        <w:rPr>
          <w:b/>
          <w:sz w:val="28"/>
          <w:szCs w:val="28"/>
        </w:rPr>
        <w:t xml:space="preserve">Перечень документов, </w:t>
      </w:r>
    </w:p>
    <w:p w:rsidR="002E7AA0" w:rsidRPr="002E7AA0" w:rsidRDefault="002E7AA0" w:rsidP="002E7AA0">
      <w:pPr>
        <w:jc w:val="center"/>
        <w:rPr>
          <w:b/>
          <w:sz w:val="28"/>
          <w:szCs w:val="28"/>
        </w:rPr>
      </w:pPr>
      <w:r w:rsidRPr="002E7AA0">
        <w:rPr>
          <w:b/>
          <w:sz w:val="28"/>
          <w:szCs w:val="28"/>
        </w:rPr>
        <w:t xml:space="preserve">необходимых к представлению для рассмотрения заявления юридического лица </w:t>
      </w:r>
    </w:p>
    <w:p w:rsidR="002E7AA0" w:rsidRPr="002E7AA0" w:rsidRDefault="002E7AA0" w:rsidP="002E7AA0">
      <w:pPr>
        <w:jc w:val="center"/>
        <w:rPr>
          <w:b/>
          <w:sz w:val="28"/>
          <w:szCs w:val="28"/>
        </w:rPr>
      </w:pPr>
      <w:r w:rsidRPr="002E7AA0">
        <w:rPr>
          <w:b/>
          <w:sz w:val="28"/>
          <w:szCs w:val="28"/>
        </w:rPr>
        <w:t xml:space="preserve">на выкуп муниципального имущества </w:t>
      </w:r>
    </w:p>
    <w:p w:rsidR="002E7AA0" w:rsidRPr="002E7AA0" w:rsidRDefault="002E7AA0" w:rsidP="002E7AA0">
      <w:pPr>
        <w:jc w:val="center"/>
        <w:rPr>
          <w:b/>
          <w:sz w:val="28"/>
          <w:szCs w:val="28"/>
        </w:rPr>
      </w:pPr>
      <w:r w:rsidRPr="002E7AA0">
        <w:rPr>
          <w:b/>
          <w:sz w:val="28"/>
          <w:szCs w:val="28"/>
        </w:rPr>
        <w:t>по Федеральному закону РФ № 159-ФЗ от 22.07.2008г.</w:t>
      </w:r>
    </w:p>
    <w:p w:rsidR="002E7AA0" w:rsidRPr="002E7AA0" w:rsidRDefault="002E7AA0" w:rsidP="002E7AA0">
      <w:pPr>
        <w:rPr>
          <w:b/>
          <w:sz w:val="28"/>
          <w:szCs w:val="28"/>
        </w:rPr>
      </w:pPr>
    </w:p>
    <w:p w:rsidR="002E7AA0" w:rsidRPr="002E7AA0" w:rsidRDefault="002E7AA0" w:rsidP="002E7AA0">
      <w:pPr>
        <w:widowControl w:val="0"/>
        <w:numPr>
          <w:ilvl w:val="0"/>
          <w:numId w:val="3"/>
        </w:numPr>
        <w:tabs>
          <w:tab w:val="clear" w:pos="1260"/>
          <w:tab w:val="num" w:pos="-360"/>
          <w:tab w:val="left" w:pos="960"/>
        </w:tabs>
        <w:autoSpaceDE w:val="0"/>
        <w:autoSpaceDN w:val="0"/>
        <w:adjustRightInd w:val="0"/>
        <w:ind w:left="0" w:firstLine="900"/>
        <w:jc w:val="both"/>
        <w:rPr>
          <w:bCs/>
          <w:sz w:val="28"/>
          <w:szCs w:val="28"/>
        </w:rPr>
      </w:pPr>
      <w:r w:rsidRPr="002E7AA0">
        <w:rPr>
          <w:bCs/>
          <w:sz w:val="28"/>
          <w:szCs w:val="28"/>
        </w:rPr>
        <w:t>Копия свидетельства о государственной регистрации субъекта малого и среднего предпринимательства за основным государственным регистрационным номером (для оформления договора).</w:t>
      </w:r>
    </w:p>
    <w:p w:rsidR="002E7AA0" w:rsidRPr="002E7AA0" w:rsidRDefault="002E7AA0" w:rsidP="002E7AA0">
      <w:pPr>
        <w:widowControl w:val="0"/>
        <w:numPr>
          <w:ilvl w:val="0"/>
          <w:numId w:val="3"/>
        </w:numPr>
        <w:tabs>
          <w:tab w:val="clear" w:pos="1260"/>
          <w:tab w:val="num" w:pos="-360"/>
          <w:tab w:val="left" w:pos="960"/>
        </w:tabs>
        <w:autoSpaceDE w:val="0"/>
        <w:autoSpaceDN w:val="0"/>
        <w:adjustRightInd w:val="0"/>
        <w:ind w:left="0" w:firstLine="900"/>
        <w:jc w:val="both"/>
        <w:rPr>
          <w:bCs/>
          <w:sz w:val="28"/>
          <w:szCs w:val="28"/>
        </w:rPr>
      </w:pPr>
      <w:r w:rsidRPr="002E7AA0">
        <w:rPr>
          <w:bCs/>
          <w:sz w:val="28"/>
          <w:szCs w:val="28"/>
        </w:rPr>
        <w:t>Копия свидетельства о постановке субъекта малого и среднего предпринимательства на учёт в налоговом органе – ИНН (для оформления договора).</w:t>
      </w:r>
    </w:p>
    <w:p w:rsidR="002E7AA0" w:rsidRPr="002E7AA0" w:rsidRDefault="002E7AA0" w:rsidP="002E7AA0">
      <w:pPr>
        <w:widowControl w:val="0"/>
        <w:numPr>
          <w:ilvl w:val="0"/>
          <w:numId w:val="3"/>
        </w:numPr>
        <w:tabs>
          <w:tab w:val="clear" w:pos="1260"/>
          <w:tab w:val="num" w:pos="-360"/>
          <w:tab w:val="left" w:pos="960"/>
        </w:tabs>
        <w:autoSpaceDE w:val="0"/>
        <w:autoSpaceDN w:val="0"/>
        <w:adjustRightInd w:val="0"/>
        <w:ind w:left="0" w:firstLine="900"/>
        <w:jc w:val="both"/>
        <w:rPr>
          <w:bCs/>
          <w:sz w:val="28"/>
          <w:szCs w:val="28"/>
        </w:rPr>
      </w:pPr>
      <w:r w:rsidRPr="002E7AA0">
        <w:rPr>
          <w:bCs/>
          <w:sz w:val="28"/>
          <w:szCs w:val="28"/>
        </w:rPr>
        <w:t xml:space="preserve">Сведения о средней численности работников субъекта малого и среднего предпринимательства за предшествующий календарный год с отметкой налогового органа по месту учёта такого субъекта (копия такой справки – подтверждение отнесения к категории субъекта предпринимательства – </w:t>
      </w:r>
      <w:proofErr w:type="spellStart"/>
      <w:r w:rsidRPr="002E7AA0">
        <w:rPr>
          <w:bCs/>
          <w:sz w:val="28"/>
          <w:szCs w:val="28"/>
        </w:rPr>
        <w:t>пп</w:t>
      </w:r>
      <w:proofErr w:type="spellEnd"/>
      <w:r w:rsidRPr="002E7AA0">
        <w:rPr>
          <w:bCs/>
          <w:sz w:val="28"/>
          <w:szCs w:val="28"/>
        </w:rPr>
        <w:t>. 2 п. 1) ст.4 Федерального закона РФ № 209-ФЗ от 24.07.2007г.).</w:t>
      </w:r>
    </w:p>
    <w:p w:rsidR="002E7AA0" w:rsidRPr="002E7AA0" w:rsidRDefault="002E7AA0" w:rsidP="002E7AA0">
      <w:pPr>
        <w:widowControl w:val="0"/>
        <w:numPr>
          <w:ilvl w:val="0"/>
          <w:numId w:val="3"/>
        </w:numPr>
        <w:tabs>
          <w:tab w:val="clear" w:pos="1260"/>
          <w:tab w:val="num" w:pos="-360"/>
          <w:tab w:val="left" w:pos="960"/>
        </w:tabs>
        <w:autoSpaceDE w:val="0"/>
        <w:autoSpaceDN w:val="0"/>
        <w:adjustRightInd w:val="0"/>
        <w:ind w:left="0" w:firstLine="900"/>
        <w:jc w:val="both"/>
        <w:rPr>
          <w:bCs/>
          <w:sz w:val="28"/>
          <w:szCs w:val="28"/>
        </w:rPr>
      </w:pPr>
      <w:r w:rsidRPr="002E7AA0">
        <w:rPr>
          <w:bCs/>
          <w:sz w:val="28"/>
          <w:szCs w:val="28"/>
        </w:rPr>
        <w:t xml:space="preserve">Копия бухгалтерского баланса субъекта малого и среднего предпринимательства за предшествующий календарный год с отметкой налогового органа по месту учёта такого субъекта либо справки о выручке от реализации товаров (работ, услуг) без учёта налога на добавленную стоимость или балансовой стоимости активов (остаточной стоимости основных средств и нематериальных активов) за предшествующий календарный год, заверенная налоговым органом по месту учёта такого субъекта (подтверждение отнесения к категории субъекта предпринимательства – </w:t>
      </w:r>
      <w:proofErr w:type="spellStart"/>
      <w:r w:rsidRPr="002E7AA0">
        <w:rPr>
          <w:bCs/>
          <w:sz w:val="28"/>
          <w:szCs w:val="28"/>
        </w:rPr>
        <w:t>пп</w:t>
      </w:r>
      <w:proofErr w:type="spellEnd"/>
      <w:r w:rsidRPr="002E7AA0">
        <w:rPr>
          <w:bCs/>
          <w:sz w:val="28"/>
          <w:szCs w:val="28"/>
        </w:rPr>
        <w:t>. 3 п. 1) ст.4 Федерального закона РФ № 209-ФЗ от 24.07.2007г.).</w:t>
      </w:r>
    </w:p>
    <w:p w:rsidR="002E7AA0" w:rsidRPr="002E7AA0" w:rsidRDefault="002E7AA0" w:rsidP="002E7AA0">
      <w:pPr>
        <w:widowControl w:val="0"/>
        <w:numPr>
          <w:ilvl w:val="0"/>
          <w:numId w:val="3"/>
        </w:numPr>
        <w:tabs>
          <w:tab w:val="clear" w:pos="1260"/>
          <w:tab w:val="num" w:pos="-360"/>
        </w:tabs>
        <w:autoSpaceDE w:val="0"/>
        <w:autoSpaceDN w:val="0"/>
        <w:adjustRightInd w:val="0"/>
        <w:ind w:left="0" w:firstLine="900"/>
        <w:jc w:val="both"/>
        <w:rPr>
          <w:bCs/>
          <w:sz w:val="28"/>
          <w:szCs w:val="28"/>
        </w:rPr>
      </w:pPr>
      <w:r w:rsidRPr="002E7AA0">
        <w:rPr>
          <w:bCs/>
          <w:sz w:val="28"/>
          <w:szCs w:val="28"/>
        </w:rPr>
        <w:t>Выписка из государственного реестра юридических лиц заверенная налоговым органом по месту учёта такого субъекта, полученная не ранее одного месяца до дня подачи субъектом малого и среднего предпринимательства заявления о реализации преимущественного права выкупа (подтверждение статуса действия юридического лица на дату подачи заявления).</w:t>
      </w:r>
    </w:p>
    <w:p w:rsidR="002E7AA0" w:rsidRPr="002E7AA0" w:rsidRDefault="002E7AA0" w:rsidP="002E7AA0">
      <w:pPr>
        <w:widowControl w:val="0"/>
        <w:numPr>
          <w:ilvl w:val="0"/>
          <w:numId w:val="3"/>
        </w:numPr>
        <w:tabs>
          <w:tab w:val="clear" w:pos="1260"/>
          <w:tab w:val="num" w:pos="-360"/>
        </w:tabs>
        <w:autoSpaceDE w:val="0"/>
        <w:autoSpaceDN w:val="0"/>
        <w:adjustRightInd w:val="0"/>
        <w:ind w:left="0" w:firstLine="900"/>
        <w:jc w:val="both"/>
        <w:rPr>
          <w:bCs/>
          <w:sz w:val="28"/>
          <w:szCs w:val="28"/>
        </w:rPr>
      </w:pPr>
      <w:r w:rsidRPr="002E7AA0">
        <w:rPr>
          <w:sz w:val="28"/>
          <w:szCs w:val="28"/>
        </w:rPr>
        <w:t>Копия договоров (договора), подтверждающих право аренды в течении двух лет и более лет до вступления в силу Федерального закона РФ № 159-ФЗ от 22.07.2008г. (</w:t>
      </w:r>
      <w:r w:rsidRPr="002E7AA0">
        <w:rPr>
          <w:bCs/>
          <w:sz w:val="28"/>
          <w:szCs w:val="28"/>
        </w:rPr>
        <w:t>подтверждение выполнения условий п. 1), п. 2) ст. 3 Федерального закона РФ № 159-ФЗ</w:t>
      </w:r>
      <w:r w:rsidRPr="002E7AA0">
        <w:rPr>
          <w:sz w:val="28"/>
          <w:szCs w:val="28"/>
        </w:rPr>
        <w:t>).</w:t>
      </w:r>
    </w:p>
    <w:p w:rsidR="002E7AA0" w:rsidRPr="002E7AA0" w:rsidRDefault="002E7AA0" w:rsidP="002E7AA0">
      <w:pPr>
        <w:widowControl w:val="0"/>
        <w:numPr>
          <w:ilvl w:val="0"/>
          <w:numId w:val="3"/>
        </w:numPr>
        <w:tabs>
          <w:tab w:val="clear" w:pos="1260"/>
          <w:tab w:val="num" w:pos="-360"/>
          <w:tab w:val="num" w:pos="960"/>
        </w:tabs>
        <w:autoSpaceDE w:val="0"/>
        <w:autoSpaceDN w:val="0"/>
        <w:adjustRightInd w:val="0"/>
        <w:ind w:left="0" w:firstLine="900"/>
        <w:jc w:val="both"/>
        <w:rPr>
          <w:bCs/>
          <w:sz w:val="28"/>
          <w:szCs w:val="28"/>
        </w:rPr>
      </w:pPr>
      <w:r w:rsidRPr="002E7AA0">
        <w:rPr>
          <w:sz w:val="28"/>
          <w:szCs w:val="28"/>
        </w:rPr>
        <w:t xml:space="preserve">Копия решений о назначении руководителя и иные документы, подтверждающие полномочия руководителя либо исполняющего его обязанности, в том числе копии решений в случае правопреемства или </w:t>
      </w:r>
      <w:r w:rsidRPr="002E7AA0">
        <w:rPr>
          <w:sz w:val="28"/>
          <w:szCs w:val="28"/>
        </w:rPr>
        <w:lastRenderedPageBreak/>
        <w:t>слияния (сингулярное правопреемство -</w:t>
      </w:r>
      <w:r w:rsidRPr="002E7AA0">
        <w:rPr>
          <w:bCs/>
          <w:sz w:val="28"/>
          <w:szCs w:val="28"/>
        </w:rPr>
        <w:t xml:space="preserve"> подтверждение выполнения условий п. 1 ст. 3 Федерального закона РФ № 159-ФЗ</w:t>
      </w:r>
      <w:r w:rsidRPr="002E7AA0">
        <w:rPr>
          <w:sz w:val="28"/>
          <w:szCs w:val="28"/>
        </w:rPr>
        <w:t>).</w:t>
      </w:r>
    </w:p>
    <w:p w:rsidR="002E7AA0" w:rsidRPr="002E7AA0" w:rsidRDefault="002E7AA0" w:rsidP="002E7AA0">
      <w:pPr>
        <w:widowControl w:val="0"/>
        <w:numPr>
          <w:ilvl w:val="0"/>
          <w:numId w:val="3"/>
        </w:numPr>
        <w:tabs>
          <w:tab w:val="clear" w:pos="1260"/>
          <w:tab w:val="num" w:pos="-360"/>
          <w:tab w:val="num" w:pos="960"/>
        </w:tabs>
        <w:autoSpaceDE w:val="0"/>
        <w:autoSpaceDN w:val="0"/>
        <w:adjustRightInd w:val="0"/>
        <w:ind w:left="0" w:firstLine="900"/>
        <w:jc w:val="both"/>
        <w:rPr>
          <w:bCs/>
          <w:sz w:val="28"/>
          <w:szCs w:val="28"/>
        </w:rPr>
      </w:pPr>
      <w:r w:rsidRPr="002E7AA0">
        <w:rPr>
          <w:sz w:val="28"/>
          <w:szCs w:val="28"/>
        </w:rPr>
        <w:t>Надлежащим образом заверенные копии учредительных документов и изменений, внесенных в учредительные документы (устав, положения и иные документы</w:t>
      </w:r>
      <w:r w:rsidRPr="002E7AA0">
        <w:rPr>
          <w:bCs/>
          <w:sz w:val="28"/>
          <w:szCs w:val="28"/>
        </w:rPr>
        <w:t xml:space="preserve"> - для оформления договора и в подтверждение </w:t>
      </w:r>
      <w:proofErr w:type="spellStart"/>
      <w:r w:rsidRPr="002E7AA0">
        <w:rPr>
          <w:bCs/>
          <w:sz w:val="28"/>
          <w:szCs w:val="28"/>
        </w:rPr>
        <w:t>пп</w:t>
      </w:r>
      <w:proofErr w:type="spellEnd"/>
      <w:r w:rsidRPr="002E7AA0">
        <w:rPr>
          <w:bCs/>
          <w:sz w:val="28"/>
          <w:szCs w:val="28"/>
        </w:rPr>
        <w:t>. 1 п. 1 ст. 4 Федерального закона РФ № 209-ФЗ от 24.07.2007г. в части деятельности юридического лица).</w:t>
      </w:r>
    </w:p>
    <w:p w:rsidR="002E7AA0" w:rsidRPr="002E7AA0" w:rsidRDefault="002E7AA0" w:rsidP="002E7AA0">
      <w:pPr>
        <w:widowControl w:val="0"/>
        <w:numPr>
          <w:ilvl w:val="0"/>
          <w:numId w:val="3"/>
        </w:numPr>
        <w:tabs>
          <w:tab w:val="clear" w:pos="1260"/>
          <w:tab w:val="num" w:pos="-360"/>
          <w:tab w:val="num" w:pos="960"/>
        </w:tabs>
        <w:autoSpaceDE w:val="0"/>
        <w:autoSpaceDN w:val="0"/>
        <w:adjustRightInd w:val="0"/>
        <w:ind w:left="0" w:firstLine="900"/>
        <w:jc w:val="both"/>
        <w:rPr>
          <w:bCs/>
          <w:sz w:val="28"/>
          <w:szCs w:val="28"/>
        </w:rPr>
      </w:pPr>
      <w:r w:rsidRPr="002E7AA0">
        <w:rPr>
          <w:sz w:val="28"/>
          <w:szCs w:val="28"/>
        </w:rPr>
        <w:t xml:space="preserve">Решение (в письменной форме) соответствующего органа управления о приобретении объекта, </w:t>
      </w:r>
      <w:r w:rsidRPr="002E7AA0">
        <w:rPr>
          <w:sz w:val="28"/>
          <w:szCs w:val="28"/>
          <w:u w:val="single"/>
        </w:rPr>
        <w:t>если это необходимо</w:t>
      </w:r>
      <w:r w:rsidRPr="002E7AA0">
        <w:rPr>
          <w:sz w:val="28"/>
          <w:szCs w:val="28"/>
        </w:rPr>
        <w:t xml:space="preserve"> в соответствии с учредительными документами претендента и законодательством государства, в котором зарегистрирован претендент (для оформления договора).</w:t>
      </w:r>
    </w:p>
    <w:p w:rsidR="002E7AA0" w:rsidRPr="002E7AA0" w:rsidRDefault="002E7AA0" w:rsidP="002E7AA0">
      <w:pPr>
        <w:widowControl w:val="0"/>
        <w:numPr>
          <w:ilvl w:val="0"/>
          <w:numId w:val="3"/>
        </w:numPr>
        <w:tabs>
          <w:tab w:val="clear" w:pos="1260"/>
          <w:tab w:val="num" w:pos="-360"/>
          <w:tab w:val="num" w:pos="960"/>
        </w:tabs>
        <w:autoSpaceDE w:val="0"/>
        <w:autoSpaceDN w:val="0"/>
        <w:adjustRightInd w:val="0"/>
        <w:ind w:left="0" w:firstLine="900"/>
        <w:jc w:val="both"/>
        <w:rPr>
          <w:bCs/>
          <w:sz w:val="28"/>
          <w:szCs w:val="28"/>
        </w:rPr>
      </w:pPr>
      <w:r w:rsidRPr="002E7AA0">
        <w:rPr>
          <w:sz w:val="28"/>
          <w:szCs w:val="28"/>
        </w:rPr>
        <w:t>При условии, как наличия, так и отсутствия сведения о доле Российской Федерации, субъекта Российской Федерации, муниципального образования в уставном капитале юридического лица (</w:t>
      </w:r>
      <w:r w:rsidRPr="002E7AA0">
        <w:rPr>
          <w:bCs/>
          <w:sz w:val="28"/>
          <w:szCs w:val="28"/>
        </w:rPr>
        <w:t xml:space="preserve">в подтверждение </w:t>
      </w:r>
      <w:proofErr w:type="spellStart"/>
      <w:r w:rsidRPr="002E7AA0">
        <w:rPr>
          <w:bCs/>
          <w:sz w:val="28"/>
          <w:szCs w:val="28"/>
        </w:rPr>
        <w:t>пп</w:t>
      </w:r>
      <w:proofErr w:type="spellEnd"/>
      <w:r w:rsidRPr="002E7AA0">
        <w:rPr>
          <w:bCs/>
          <w:sz w:val="28"/>
          <w:szCs w:val="28"/>
        </w:rPr>
        <w:t>. 1 п. 1) ст. 4 Федерального закона РФ № 209-ФЗ от 24.07.2007г.) - необходимо указать данные в заявлении.</w:t>
      </w:r>
    </w:p>
    <w:p w:rsidR="002E7AA0" w:rsidRPr="002E7AA0" w:rsidRDefault="002E7AA0" w:rsidP="002E7AA0">
      <w:pPr>
        <w:widowControl w:val="0"/>
        <w:numPr>
          <w:ilvl w:val="0"/>
          <w:numId w:val="3"/>
        </w:numPr>
        <w:tabs>
          <w:tab w:val="clear" w:pos="1260"/>
          <w:tab w:val="num" w:pos="-360"/>
          <w:tab w:val="num" w:pos="960"/>
        </w:tabs>
        <w:autoSpaceDE w:val="0"/>
        <w:autoSpaceDN w:val="0"/>
        <w:adjustRightInd w:val="0"/>
        <w:ind w:left="0" w:firstLine="900"/>
        <w:jc w:val="both"/>
        <w:rPr>
          <w:bCs/>
          <w:sz w:val="28"/>
          <w:szCs w:val="28"/>
          <w:u w:val="single"/>
        </w:rPr>
      </w:pPr>
      <w:r w:rsidRPr="002E7AA0">
        <w:rPr>
          <w:sz w:val="28"/>
          <w:szCs w:val="28"/>
          <w:u w:val="single"/>
        </w:rPr>
        <w:t>Подписанная Претендентом опись представляемых документов либо перечисления наименования, даты и номера документов в заявлении.</w:t>
      </w:r>
    </w:p>
    <w:p w:rsidR="002E7AA0" w:rsidRPr="002E7AA0" w:rsidRDefault="002E7AA0" w:rsidP="002E7AA0">
      <w:pPr>
        <w:widowControl w:val="0"/>
        <w:tabs>
          <w:tab w:val="num" w:pos="1260"/>
        </w:tabs>
        <w:autoSpaceDE w:val="0"/>
        <w:autoSpaceDN w:val="0"/>
        <w:adjustRightInd w:val="0"/>
        <w:ind w:left="900"/>
        <w:rPr>
          <w:bCs/>
          <w:sz w:val="28"/>
          <w:szCs w:val="28"/>
          <w:u w:val="single"/>
        </w:rPr>
      </w:pPr>
    </w:p>
    <w:p w:rsidR="002E7AA0" w:rsidRPr="002E7AA0" w:rsidRDefault="002E7AA0" w:rsidP="002E7AA0">
      <w:pPr>
        <w:rPr>
          <w:sz w:val="28"/>
          <w:szCs w:val="28"/>
        </w:rPr>
      </w:pPr>
      <w:r w:rsidRPr="002E7AA0">
        <w:rPr>
          <w:sz w:val="28"/>
          <w:szCs w:val="28"/>
        </w:rPr>
        <w:t xml:space="preserve">Примечание: </w:t>
      </w:r>
    </w:p>
    <w:p w:rsidR="002E7AA0" w:rsidRPr="002E7AA0" w:rsidRDefault="002E7AA0" w:rsidP="002E7AA0">
      <w:pPr>
        <w:rPr>
          <w:sz w:val="28"/>
          <w:szCs w:val="28"/>
        </w:rPr>
      </w:pPr>
      <w:r w:rsidRPr="002E7AA0">
        <w:rPr>
          <w:sz w:val="28"/>
          <w:szCs w:val="28"/>
        </w:rPr>
        <w:t>копии документов должны быть читаемы.</w:t>
      </w:r>
    </w:p>
    <w:p w:rsidR="002E7AA0" w:rsidRPr="002E7AA0" w:rsidRDefault="002E7AA0" w:rsidP="002E7AA0">
      <w:pPr>
        <w:widowControl w:val="0"/>
        <w:autoSpaceDE w:val="0"/>
        <w:autoSpaceDN w:val="0"/>
        <w:adjustRightInd w:val="0"/>
        <w:jc w:val="right"/>
        <w:rPr>
          <w:sz w:val="28"/>
          <w:szCs w:val="28"/>
        </w:rPr>
      </w:pPr>
    </w:p>
    <w:p w:rsidR="002E7AA0" w:rsidRPr="002E7AA0" w:rsidRDefault="002E7AA0" w:rsidP="002E7AA0">
      <w:pPr>
        <w:widowControl w:val="0"/>
        <w:autoSpaceDE w:val="0"/>
        <w:autoSpaceDN w:val="0"/>
        <w:adjustRightInd w:val="0"/>
        <w:jc w:val="right"/>
        <w:rPr>
          <w:sz w:val="28"/>
          <w:szCs w:val="28"/>
        </w:rPr>
      </w:pPr>
    </w:p>
    <w:p w:rsidR="002E7AA0" w:rsidRPr="002E7AA0" w:rsidRDefault="002E7AA0" w:rsidP="002E7AA0">
      <w:pPr>
        <w:widowControl w:val="0"/>
        <w:autoSpaceDE w:val="0"/>
        <w:autoSpaceDN w:val="0"/>
        <w:adjustRightInd w:val="0"/>
        <w:jc w:val="right"/>
        <w:rPr>
          <w:sz w:val="28"/>
          <w:szCs w:val="28"/>
        </w:rPr>
      </w:pPr>
    </w:p>
    <w:p w:rsidR="002E7AA0" w:rsidRPr="002E7AA0" w:rsidRDefault="002E7AA0" w:rsidP="002E7AA0">
      <w:pPr>
        <w:widowControl w:val="0"/>
        <w:autoSpaceDE w:val="0"/>
        <w:autoSpaceDN w:val="0"/>
        <w:adjustRightInd w:val="0"/>
        <w:jc w:val="right"/>
        <w:rPr>
          <w:sz w:val="28"/>
          <w:szCs w:val="28"/>
        </w:rPr>
      </w:pPr>
    </w:p>
    <w:p w:rsidR="002E7AA0" w:rsidRPr="002E7AA0" w:rsidRDefault="002E7AA0" w:rsidP="002E7AA0">
      <w:pPr>
        <w:widowControl w:val="0"/>
        <w:autoSpaceDE w:val="0"/>
        <w:autoSpaceDN w:val="0"/>
        <w:adjustRightInd w:val="0"/>
        <w:jc w:val="right"/>
      </w:pPr>
    </w:p>
    <w:p w:rsidR="002E7AA0" w:rsidRPr="002E7AA0" w:rsidRDefault="002E7AA0" w:rsidP="002E7AA0">
      <w:pPr>
        <w:widowControl w:val="0"/>
        <w:autoSpaceDE w:val="0"/>
        <w:autoSpaceDN w:val="0"/>
        <w:adjustRightInd w:val="0"/>
        <w:jc w:val="right"/>
      </w:pPr>
    </w:p>
    <w:p w:rsidR="002E7AA0" w:rsidRPr="002E7AA0" w:rsidRDefault="002E7AA0" w:rsidP="002E7AA0">
      <w:pPr>
        <w:widowControl w:val="0"/>
        <w:autoSpaceDE w:val="0"/>
        <w:autoSpaceDN w:val="0"/>
        <w:adjustRightInd w:val="0"/>
        <w:jc w:val="right"/>
      </w:pPr>
    </w:p>
    <w:p w:rsidR="002E7AA0" w:rsidRPr="002E7AA0" w:rsidRDefault="002E7AA0" w:rsidP="002E7AA0">
      <w:pPr>
        <w:widowControl w:val="0"/>
        <w:autoSpaceDE w:val="0"/>
        <w:autoSpaceDN w:val="0"/>
        <w:adjustRightInd w:val="0"/>
        <w:jc w:val="right"/>
      </w:pPr>
    </w:p>
    <w:p w:rsidR="002E7AA0" w:rsidRPr="002E7AA0" w:rsidRDefault="002E7AA0" w:rsidP="002E7AA0">
      <w:pPr>
        <w:widowControl w:val="0"/>
        <w:autoSpaceDE w:val="0"/>
        <w:autoSpaceDN w:val="0"/>
        <w:adjustRightInd w:val="0"/>
        <w:jc w:val="right"/>
      </w:pPr>
    </w:p>
    <w:p w:rsidR="002E7AA0" w:rsidRPr="002E7AA0" w:rsidRDefault="002E7AA0" w:rsidP="002E7AA0">
      <w:pPr>
        <w:widowControl w:val="0"/>
        <w:autoSpaceDE w:val="0"/>
        <w:autoSpaceDN w:val="0"/>
        <w:adjustRightInd w:val="0"/>
        <w:jc w:val="right"/>
      </w:pPr>
    </w:p>
    <w:p w:rsidR="002E7AA0" w:rsidRPr="002E7AA0" w:rsidRDefault="002E7AA0" w:rsidP="002E7AA0">
      <w:pPr>
        <w:widowControl w:val="0"/>
        <w:autoSpaceDE w:val="0"/>
        <w:autoSpaceDN w:val="0"/>
        <w:adjustRightInd w:val="0"/>
        <w:jc w:val="right"/>
      </w:pPr>
    </w:p>
    <w:p w:rsidR="002E7AA0" w:rsidRPr="002E7AA0" w:rsidRDefault="002E7AA0" w:rsidP="002E7AA0">
      <w:pPr>
        <w:widowControl w:val="0"/>
        <w:autoSpaceDE w:val="0"/>
        <w:autoSpaceDN w:val="0"/>
        <w:adjustRightInd w:val="0"/>
        <w:jc w:val="right"/>
      </w:pPr>
    </w:p>
    <w:p w:rsidR="002E7AA0" w:rsidRPr="002E7AA0" w:rsidRDefault="002E7AA0" w:rsidP="002E7AA0">
      <w:pPr>
        <w:widowControl w:val="0"/>
        <w:autoSpaceDE w:val="0"/>
        <w:autoSpaceDN w:val="0"/>
        <w:adjustRightInd w:val="0"/>
        <w:jc w:val="right"/>
      </w:pPr>
    </w:p>
    <w:p w:rsidR="002E7AA0" w:rsidRPr="002E7AA0" w:rsidRDefault="002E7AA0" w:rsidP="002E7AA0">
      <w:pPr>
        <w:widowControl w:val="0"/>
        <w:autoSpaceDE w:val="0"/>
        <w:autoSpaceDN w:val="0"/>
        <w:adjustRightInd w:val="0"/>
        <w:jc w:val="right"/>
      </w:pPr>
    </w:p>
    <w:p w:rsidR="002E7AA0" w:rsidRPr="002E7AA0" w:rsidRDefault="002E7AA0" w:rsidP="002E7AA0">
      <w:pPr>
        <w:widowControl w:val="0"/>
        <w:autoSpaceDE w:val="0"/>
        <w:autoSpaceDN w:val="0"/>
        <w:adjustRightInd w:val="0"/>
        <w:jc w:val="right"/>
      </w:pPr>
    </w:p>
    <w:p w:rsidR="002E7AA0" w:rsidRPr="002E7AA0" w:rsidRDefault="002E7AA0" w:rsidP="002E7AA0">
      <w:pPr>
        <w:widowControl w:val="0"/>
        <w:autoSpaceDE w:val="0"/>
        <w:autoSpaceDN w:val="0"/>
        <w:adjustRightInd w:val="0"/>
        <w:jc w:val="right"/>
      </w:pPr>
    </w:p>
    <w:p w:rsidR="002E7AA0" w:rsidRPr="002E7AA0" w:rsidRDefault="002E7AA0" w:rsidP="002E7AA0">
      <w:pPr>
        <w:widowControl w:val="0"/>
        <w:autoSpaceDE w:val="0"/>
        <w:autoSpaceDN w:val="0"/>
        <w:adjustRightInd w:val="0"/>
        <w:jc w:val="right"/>
      </w:pPr>
    </w:p>
    <w:p w:rsidR="002E7AA0" w:rsidRPr="002E7AA0" w:rsidRDefault="002E7AA0" w:rsidP="002E7AA0">
      <w:pPr>
        <w:widowControl w:val="0"/>
        <w:autoSpaceDE w:val="0"/>
        <w:autoSpaceDN w:val="0"/>
        <w:adjustRightInd w:val="0"/>
        <w:jc w:val="right"/>
      </w:pPr>
    </w:p>
    <w:p w:rsidR="002E7AA0" w:rsidRPr="002E7AA0" w:rsidRDefault="002E7AA0" w:rsidP="002E7AA0">
      <w:pPr>
        <w:widowControl w:val="0"/>
        <w:autoSpaceDE w:val="0"/>
        <w:autoSpaceDN w:val="0"/>
        <w:adjustRightInd w:val="0"/>
        <w:jc w:val="right"/>
      </w:pPr>
    </w:p>
    <w:p w:rsidR="002E7AA0" w:rsidRPr="002E7AA0" w:rsidRDefault="002E7AA0" w:rsidP="002E7AA0">
      <w:pPr>
        <w:widowControl w:val="0"/>
        <w:autoSpaceDE w:val="0"/>
        <w:autoSpaceDN w:val="0"/>
        <w:adjustRightInd w:val="0"/>
        <w:jc w:val="right"/>
      </w:pPr>
    </w:p>
    <w:p w:rsidR="002E7AA0" w:rsidRPr="002E7AA0" w:rsidRDefault="002E7AA0" w:rsidP="002E7AA0">
      <w:pPr>
        <w:widowControl w:val="0"/>
        <w:autoSpaceDE w:val="0"/>
        <w:autoSpaceDN w:val="0"/>
        <w:adjustRightInd w:val="0"/>
        <w:jc w:val="right"/>
      </w:pPr>
    </w:p>
    <w:p w:rsidR="002E7AA0" w:rsidRPr="002E7AA0" w:rsidRDefault="002E7AA0" w:rsidP="002E7AA0">
      <w:pPr>
        <w:widowControl w:val="0"/>
        <w:autoSpaceDE w:val="0"/>
        <w:autoSpaceDN w:val="0"/>
        <w:adjustRightInd w:val="0"/>
        <w:jc w:val="right"/>
      </w:pPr>
    </w:p>
    <w:p w:rsidR="002E7AA0" w:rsidRPr="002E7AA0" w:rsidRDefault="002E7AA0" w:rsidP="002E7AA0">
      <w:pPr>
        <w:widowControl w:val="0"/>
        <w:autoSpaceDE w:val="0"/>
        <w:autoSpaceDN w:val="0"/>
        <w:adjustRightInd w:val="0"/>
        <w:jc w:val="right"/>
      </w:pPr>
    </w:p>
    <w:p w:rsidR="002E7AA0" w:rsidRPr="002E7AA0" w:rsidRDefault="002E7AA0" w:rsidP="002E7AA0">
      <w:pPr>
        <w:widowControl w:val="0"/>
        <w:autoSpaceDE w:val="0"/>
        <w:autoSpaceDN w:val="0"/>
        <w:adjustRightInd w:val="0"/>
        <w:jc w:val="right"/>
      </w:pPr>
    </w:p>
    <w:p w:rsidR="002E7AA0" w:rsidRPr="002E7AA0" w:rsidRDefault="002E7AA0" w:rsidP="002E7AA0">
      <w:pPr>
        <w:widowControl w:val="0"/>
        <w:autoSpaceDE w:val="0"/>
        <w:autoSpaceDN w:val="0"/>
        <w:adjustRightInd w:val="0"/>
        <w:jc w:val="right"/>
      </w:pPr>
    </w:p>
    <w:p w:rsidR="002E7AA0" w:rsidRPr="002E7AA0" w:rsidRDefault="002E7AA0" w:rsidP="002E7AA0">
      <w:pPr>
        <w:widowControl w:val="0"/>
        <w:autoSpaceDE w:val="0"/>
        <w:autoSpaceDN w:val="0"/>
        <w:adjustRightInd w:val="0"/>
        <w:jc w:val="right"/>
      </w:pPr>
    </w:p>
    <w:p w:rsidR="002E7AA0" w:rsidRPr="002E7AA0" w:rsidRDefault="002E7AA0" w:rsidP="002E7AA0">
      <w:pPr>
        <w:widowControl w:val="0"/>
        <w:autoSpaceDE w:val="0"/>
        <w:autoSpaceDN w:val="0"/>
        <w:adjustRightInd w:val="0"/>
        <w:jc w:val="right"/>
        <w:rPr>
          <w:sz w:val="28"/>
          <w:szCs w:val="28"/>
        </w:rPr>
      </w:pPr>
      <w:r w:rsidRPr="002E7AA0">
        <w:rPr>
          <w:sz w:val="28"/>
          <w:szCs w:val="28"/>
        </w:rPr>
        <w:t>ПРИЛОЖЕНИЕ № 3</w:t>
      </w:r>
    </w:p>
    <w:p w:rsidR="002E7AA0" w:rsidRPr="002E7AA0" w:rsidRDefault="002E7AA0" w:rsidP="002E7AA0">
      <w:pPr>
        <w:widowControl w:val="0"/>
        <w:ind w:left="4820"/>
        <w:jc w:val="right"/>
        <w:rPr>
          <w:sz w:val="28"/>
          <w:szCs w:val="28"/>
        </w:rPr>
      </w:pPr>
      <w:r w:rsidRPr="002E7AA0">
        <w:rPr>
          <w:sz w:val="28"/>
          <w:szCs w:val="28"/>
        </w:rPr>
        <w:lastRenderedPageBreak/>
        <w:t xml:space="preserve">к Административному регламенту </w:t>
      </w:r>
    </w:p>
    <w:p w:rsidR="002E7AA0" w:rsidRPr="002E7AA0" w:rsidRDefault="002E7AA0" w:rsidP="002E7AA0">
      <w:pPr>
        <w:widowControl w:val="0"/>
        <w:autoSpaceDE w:val="0"/>
        <w:autoSpaceDN w:val="0"/>
        <w:adjustRightInd w:val="0"/>
        <w:rPr>
          <w:sz w:val="28"/>
          <w:szCs w:val="28"/>
        </w:rPr>
      </w:pPr>
    </w:p>
    <w:p w:rsidR="002E7AA0" w:rsidRPr="002E7AA0" w:rsidRDefault="002E7AA0" w:rsidP="002E7AA0">
      <w:pPr>
        <w:widowControl w:val="0"/>
        <w:autoSpaceDE w:val="0"/>
        <w:autoSpaceDN w:val="0"/>
        <w:adjustRightInd w:val="0"/>
        <w:rPr>
          <w:sz w:val="28"/>
          <w:szCs w:val="28"/>
        </w:rPr>
      </w:pPr>
    </w:p>
    <w:p w:rsidR="002E7AA0" w:rsidRPr="002E7AA0" w:rsidRDefault="002E7AA0" w:rsidP="002E7AA0">
      <w:pPr>
        <w:jc w:val="center"/>
        <w:rPr>
          <w:b/>
          <w:sz w:val="28"/>
          <w:szCs w:val="28"/>
        </w:rPr>
      </w:pPr>
      <w:r w:rsidRPr="002E7AA0">
        <w:rPr>
          <w:b/>
          <w:sz w:val="28"/>
          <w:szCs w:val="28"/>
        </w:rPr>
        <w:t xml:space="preserve">Перечень документов, </w:t>
      </w:r>
    </w:p>
    <w:p w:rsidR="002E7AA0" w:rsidRPr="002E7AA0" w:rsidRDefault="002E7AA0" w:rsidP="002E7AA0">
      <w:pPr>
        <w:jc w:val="center"/>
        <w:rPr>
          <w:b/>
          <w:sz w:val="28"/>
          <w:szCs w:val="28"/>
        </w:rPr>
      </w:pPr>
      <w:r w:rsidRPr="002E7AA0">
        <w:rPr>
          <w:b/>
          <w:sz w:val="28"/>
          <w:szCs w:val="28"/>
        </w:rPr>
        <w:t>необходимых к представлению для рассмотрения заявления индивидуального предпринимателя на выкуп муниципального имущества</w:t>
      </w:r>
    </w:p>
    <w:p w:rsidR="002E7AA0" w:rsidRPr="002E7AA0" w:rsidRDefault="002E7AA0" w:rsidP="002E7AA0">
      <w:pPr>
        <w:jc w:val="center"/>
        <w:rPr>
          <w:b/>
          <w:sz w:val="28"/>
          <w:szCs w:val="28"/>
        </w:rPr>
      </w:pPr>
      <w:r w:rsidRPr="002E7AA0">
        <w:rPr>
          <w:b/>
          <w:sz w:val="28"/>
          <w:szCs w:val="28"/>
        </w:rPr>
        <w:t>по Федеральному закону РФ № 159-ФЗ от 22.07.2008г.</w:t>
      </w:r>
    </w:p>
    <w:p w:rsidR="002E7AA0" w:rsidRPr="002E7AA0" w:rsidRDefault="002E7AA0" w:rsidP="002E7AA0">
      <w:pPr>
        <w:rPr>
          <w:b/>
          <w:sz w:val="28"/>
          <w:szCs w:val="28"/>
        </w:rPr>
      </w:pPr>
    </w:p>
    <w:p w:rsidR="002E7AA0" w:rsidRPr="002E7AA0" w:rsidRDefault="002E7AA0" w:rsidP="002E7AA0">
      <w:pPr>
        <w:widowControl w:val="0"/>
        <w:numPr>
          <w:ilvl w:val="0"/>
          <w:numId w:val="4"/>
        </w:numPr>
        <w:tabs>
          <w:tab w:val="clear" w:pos="1260"/>
          <w:tab w:val="num" w:pos="0"/>
          <w:tab w:val="left" w:pos="960"/>
        </w:tabs>
        <w:autoSpaceDE w:val="0"/>
        <w:autoSpaceDN w:val="0"/>
        <w:adjustRightInd w:val="0"/>
        <w:ind w:left="0" w:firstLine="851"/>
        <w:jc w:val="both"/>
        <w:rPr>
          <w:bCs/>
          <w:sz w:val="28"/>
          <w:szCs w:val="28"/>
        </w:rPr>
      </w:pPr>
      <w:r w:rsidRPr="002E7AA0">
        <w:rPr>
          <w:bCs/>
          <w:sz w:val="28"/>
          <w:szCs w:val="28"/>
        </w:rPr>
        <w:t>Копия свидетельства о государственной регистрации субъекта малого и среднего предпринимательства за основным государственным регистрационным номером – ОГРН (для оформления договора).</w:t>
      </w:r>
    </w:p>
    <w:p w:rsidR="002E7AA0" w:rsidRPr="002E7AA0" w:rsidRDefault="002E7AA0" w:rsidP="002E7AA0">
      <w:pPr>
        <w:widowControl w:val="0"/>
        <w:numPr>
          <w:ilvl w:val="0"/>
          <w:numId w:val="4"/>
        </w:numPr>
        <w:tabs>
          <w:tab w:val="clear" w:pos="1260"/>
          <w:tab w:val="num" w:pos="-360"/>
          <w:tab w:val="left" w:pos="960"/>
        </w:tabs>
        <w:autoSpaceDE w:val="0"/>
        <w:autoSpaceDN w:val="0"/>
        <w:adjustRightInd w:val="0"/>
        <w:ind w:left="0" w:firstLine="900"/>
        <w:jc w:val="both"/>
        <w:rPr>
          <w:bCs/>
          <w:sz w:val="28"/>
          <w:szCs w:val="28"/>
        </w:rPr>
      </w:pPr>
      <w:r w:rsidRPr="002E7AA0">
        <w:rPr>
          <w:bCs/>
          <w:sz w:val="28"/>
          <w:szCs w:val="28"/>
        </w:rPr>
        <w:t>Копия свидетельства о постановке субъекта малого и среднего предпринимательства на учёт в налоговом органе – ИНН (для оформления договора).</w:t>
      </w:r>
    </w:p>
    <w:p w:rsidR="002E7AA0" w:rsidRPr="002E7AA0" w:rsidRDefault="002E7AA0" w:rsidP="002E7AA0">
      <w:pPr>
        <w:widowControl w:val="0"/>
        <w:numPr>
          <w:ilvl w:val="0"/>
          <w:numId w:val="4"/>
        </w:numPr>
        <w:tabs>
          <w:tab w:val="clear" w:pos="1260"/>
          <w:tab w:val="num" w:pos="-360"/>
          <w:tab w:val="left" w:pos="960"/>
        </w:tabs>
        <w:autoSpaceDE w:val="0"/>
        <w:autoSpaceDN w:val="0"/>
        <w:adjustRightInd w:val="0"/>
        <w:ind w:left="0" w:firstLine="900"/>
        <w:jc w:val="both"/>
        <w:rPr>
          <w:bCs/>
          <w:sz w:val="28"/>
          <w:szCs w:val="28"/>
        </w:rPr>
      </w:pPr>
      <w:r w:rsidRPr="002E7AA0">
        <w:rPr>
          <w:bCs/>
          <w:sz w:val="28"/>
          <w:szCs w:val="28"/>
        </w:rPr>
        <w:t xml:space="preserve">Сведения о средней численности работников субъекта малого и среднего предпринимательства за предшествующий календарный год с отметкой налогового органа по месту учёта такого субъекта (копия такой справки – подтверждение отнесения к категории субъекта предпринимательства – </w:t>
      </w:r>
      <w:proofErr w:type="spellStart"/>
      <w:r w:rsidRPr="002E7AA0">
        <w:rPr>
          <w:bCs/>
          <w:sz w:val="28"/>
          <w:szCs w:val="28"/>
        </w:rPr>
        <w:t>пп</w:t>
      </w:r>
      <w:proofErr w:type="spellEnd"/>
      <w:r w:rsidRPr="002E7AA0">
        <w:rPr>
          <w:bCs/>
          <w:sz w:val="28"/>
          <w:szCs w:val="28"/>
        </w:rPr>
        <w:t>. 2 п. 1) ст.4 Федерального закона РФ № 209-ФЗ от 24.07.2007г.).</w:t>
      </w:r>
    </w:p>
    <w:p w:rsidR="002E7AA0" w:rsidRPr="002E7AA0" w:rsidRDefault="002E7AA0" w:rsidP="002E7AA0">
      <w:pPr>
        <w:widowControl w:val="0"/>
        <w:numPr>
          <w:ilvl w:val="0"/>
          <w:numId w:val="4"/>
        </w:numPr>
        <w:tabs>
          <w:tab w:val="clear" w:pos="1260"/>
          <w:tab w:val="num" w:pos="-360"/>
          <w:tab w:val="left" w:pos="960"/>
        </w:tabs>
        <w:autoSpaceDE w:val="0"/>
        <w:autoSpaceDN w:val="0"/>
        <w:adjustRightInd w:val="0"/>
        <w:ind w:left="0" w:firstLine="900"/>
        <w:jc w:val="both"/>
        <w:rPr>
          <w:bCs/>
          <w:sz w:val="28"/>
          <w:szCs w:val="28"/>
        </w:rPr>
      </w:pPr>
      <w:r w:rsidRPr="002E7AA0">
        <w:rPr>
          <w:bCs/>
          <w:sz w:val="28"/>
          <w:szCs w:val="28"/>
        </w:rPr>
        <w:t xml:space="preserve">Копия бухгалтерского баланса субъекта малого и среднего предпринимательства за предшествующий календарный год с отметкой налогового органа по месту учёта такого субъекта либо справки о выручке от реализации товаров (работ, услуг) без учёта налога на добавленную стоимость или балансовой стоимости активов (остаточной стоимости основных средств и нематериальных активов) за предшествующий календарный год, заверенная налоговым органом по месту учёта такого субъекта (подтверждение отнесения к категории субъекта предпринимательства – </w:t>
      </w:r>
      <w:proofErr w:type="spellStart"/>
      <w:r w:rsidRPr="002E7AA0">
        <w:rPr>
          <w:bCs/>
          <w:sz w:val="28"/>
          <w:szCs w:val="28"/>
        </w:rPr>
        <w:t>пп</w:t>
      </w:r>
      <w:proofErr w:type="spellEnd"/>
      <w:r w:rsidRPr="002E7AA0">
        <w:rPr>
          <w:bCs/>
          <w:sz w:val="28"/>
          <w:szCs w:val="28"/>
        </w:rPr>
        <w:t>. 3 п. 1) ст.4 Федерального закона РФ № 209-ФЗ от 24.07.2007г.).</w:t>
      </w:r>
    </w:p>
    <w:p w:rsidR="002E7AA0" w:rsidRPr="002E7AA0" w:rsidRDefault="002E7AA0" w:rsidP="002E7AA0">
      <w:pPr>
        <w:widowControl w:val="0"/>
        <w:numPr>
          <w:ilvl w:val="0"/>
          <w:numId w:val="4"/>
        </w:numPr>
        <w:tabs>
          <w:tab w:val="clear" w:pos="1260"/>
          <w:tab w:val="num" w:pos="-360"/>
        </w:tabs>
        <w:autoSpaceDE w:val="0"/>
        <w:autoSpaceDN w:val="0"/>
        <w:adjustRightInd w:val="0"/>
        <w:ind w:left="0" w:firstLine="900"/>
        <w:jc w:val="both"/>
        <w:rPr>
          <w:bCs/>
          <w:sz w:val="28"/>
          <w:szCs w:val="28"/>
        </w:rPr>
      </w:pPr>
      <w:r w:rsidRPr="002E7AA0">
        <w:rPr>
          <w:bCs/>
          <w:sz w:val="28"/>
          <w:szCs w:val="28"/>
        </w:rPr>
        <w:t>Выписка из государственного реестра юридических лиц заверенная налоговым органом по месту учёта такого субъекта, полученная не ранее одного месяца до дня подачи субъектом малого и среднего предпринимательства заявления о реализации преимущественного права выкупа (подтверждение статуса действия юридического лица на дату подачи заявления).</w:t>
      </w:r>
    </w:p>
    <w:p w:rsidR="002E7AA0" w:rsidRPr="002E7AA0" w:rsidRDefault="002E7AA0" w:rsidP="002E7AA0">
      <w:pPr>
        <w:widowControl w:val="0"/>
        <w:numPr>
          <w:ilvl w:val="0"/>
          <w:numId w:val="4"/>
        </w:numPr>
        <w:tabs>
          <w:tab w:val="clear" w:pos="1260"/>
          <w:tab w:val="num" w:pos="-360"/>
        </w:tabs>
        <w:autoSpaceDE w:val="0"/>
        <w:autoSpaceDN w:val="0"/>
        <w:adjustRightInd w:val="0"/>
        <w:ind w:left="0" w:firstLine="900"/>
        <w:jc w:val="both"/>
        <w:rPr>
          <w:bCs/>
          <w:sz w:val="28"/>
          <w:szCs w:val="28"/>
        </w:rPr>
      </w:pPr>
      <w:r w:rsidRPr="002E7AA0">
        <w:rPr>
          <w:sz w:val="28"/>
          <w:szCs w:val="28"/>
        </w:rPr>
        <w:t>Копия договоров (договора), подтверждающих право аренды в течении двух лет и более лет до вступления в силу ФЗ РФ № 159-ФЗ от 22.07.2008г. – 05.08.2008г. (</w:t>
      </w:r>
      <w:r w:rsidRPr="002E7AA0">
        <w:rPr>
          <w:bCs/>
          <w:sz w:val="28"/>
          <w:szCs w:val="28"/>
        </w:rPr>
        <w:t>подтверждение выполнения условий п. 1), п. 2) ст. 3 Федерального закона РФ № 159-ФЗ</w:t>
      </w:r>
      <w:r w:rsidRPr="002E7AA0">
        <w:rPr>
          <w:sz w:val="28"/>
          <w:szCs w:val="28"/>
        </w:rPr>
        <w:t>).</w:t>
      </w:r>
    </w:p>
    <w:p w:rsidR="002E7AA0" w:rsidRPr="002E7AA0" w:rsidRDefault="002E7AA0" w:rsidP="002E7AA0">
      <w:pPr>
        <w:widowControl w:val="0"/>
        <w:numPr>
          <w:ilvl w:val="0"/>
          <w:numId w:val="4"/>
        </w:numPr>
        <w:tabs>
          <w:tab w:val="clear" w:pos="1260"/>
          <w:tab w:val="num" w:pos="-360"/>
          <w:tab w:val="num" w:pos="960"/>
        </w:tabs>
        <w:autoSpaceDE w:val="0"/>
        <w:autoSpaceDN w:val="0"/>
        <w:adjustRightInd w:val="0"/>
        <w:ind w:left="0" w:firstLine="900"/>
        <w:jc w:val="both"/>
        <w:rPr>
          <w:bCs/>
          <w:sz w:val="28"/>
          <w:szCs w:val="28"/>
        </w:rPr>
      </w:pPr>
      <w:r w:rsidRPr="002E7AA0">
        <w:rPr>
          <w:sz w:val="28"/>
          <w:szCs w:val="28"/>
        </w:rPr>
        <w:t>Копия паспорта гражданина (</w:t>
      </w:r>
      <w:r w:rsidRPr="002E7AA0">
        <w:rPr>
          <w:bCs/>
          <w:sz w:val="28"/>
          <w:szCs w:val="28"/>
        </w:rPr>
        <w:t>для оформления договора).</w:t>
      </w:r>
    </w:p>
    <w:p w:rsidR="002E7AA0" w:rsidRPr="002E7AA0" w:rsidRDefault="002E7AA0" w:rsidP="002E7AA0">
      <w:pPr>
        <w:widowControl w:val="0"/>
        <w:numPr>
          <w:ilvl w:val="0"/>
          <w:numId w:val="4"/>
        </w:numPr>
        <w:tabs>
          <w:tab w:val="clear" w:pos="1260"/>
          <w:tab w:val="num" w:pos="-360"/>
          <w:tab w:val="num" w:pos="960"/>
        </w:tabs>
        <w:autoSpaceDE w:val="0"/>
        <w:autoSpaceDN w:val="0"/>
        <w:adjustRightInd w:val="0"/>
        <w:ind w:left="0" w:firstLine="900"/>
        <w:jc w:val="both"/>
        <w:rPr>
          <w:bCs/>
          <w:sz w:val="28"/>
          <w:szCs w:val="28"/>
        </w:rPr>
      </w:pPr>
      <w:r w:rsidRPr="002E7AA0">
        <w:rPr>
          <w:sz w:val="28"/>
          <w:szCs w:val="28"/>
        </w:rPr>
        <w:t xml:space="preserve">При условии, как наличия, так и отсутствия сведения о доле Российской Федерации, субъекта Российской Федерации, муниципального </w:t>
      </w:r>
      <w:r w:rsidRPr="002E7AA0">
        <w:rPr>
          <w:sz w:val="28"/>
          <w:szCs w:val="28"/>
        </w:rPr>
        <w:lastRenderedPageBreak/>
        <w:t>образования (</w:t>
      </w:r>
      <w:r w:rsidRPr="002E7AA0">
        <w:rPr>
          <w:bCs/>
          <w:sz w:val="28"/>
          <w:szCs w:val="28"/>
        </w:rPr>
        <w:t xml:space="preserve">в подтверждение </w:t>
      </w:r>
      <w:proofErr w:type="spellStart"/>
      <w:r w:rsidRPr="002E7AA0">
        <w:rPr>
          <w:bCs/>
          <w:sz w:val="28"/>
          <w:szCs w:val="28"/>
        </w:rPr>
        <w:t>пп</w:t>
      </w:r>
      <w:proofErr w:type="spellEnd"/>
      <w:r w:rsidRPr="002E7AA0">
        <w:rPr>
          <w:bCs/>
          <w:sz w:val="28"/>
          <w:szCs w:val="28"/>
        </w:rPr>
        <w:t>. 1 п. 1) ст. 4 Федерального закона РФ № 209-ФЗ от 24.07.2007г.) - необходимо указать данные в заявлении.</w:t>
      </w:r>
    </w:p>
    <w:p w:rsidR="002E7AA0" w:rsidRPr="002E7AA0" w:rsidRDefault="002E7AA0" w:rsidP="002E7AA0">
      <w:pPr>
        <w:widowControl w:val="0"/>
        <w:numPr>
          <w:ilvl w:val="0"/>
          <w:numId w:val="4"/>
        </w:numPr>
        <w:tabs>
          <w:tab w:val="clear" w:pos="1260"/>
          <w:tab w:val="num" w:pos="-360"/>
          <w:tab w:val="num" w:pos="960"/>
        </w:tabs>
        <w:autoSpaceDE w:val="0"/>
        <w:autoSpaceDN w:val="0"/>
        <w:adjustRightInd w:val="0"/>
        <w:ind w:left="0" w:firstLine="900"/>
        <w:jc w:val="both"/>
        <w:rPr>
          <w:bCs/>
          <w:sz w:val="28"/>
          <w:szCs w:val="28"/>
          <w:u w:val="single"/>
        </w:rPr>
      </w:pPr>
      <w:r w:rsidRPr="002E7AA0">
        <w:rPr>
          <w:sz w:val="28"/>
          <w:szCs w:val="28"/>
          <w:u w:val="single"/>
        </w:rPr>
        <w:t>Подписанная Претендентом опись представляемых документов либо перечисления наименования, даты и номера документов в заявлении.</w:t>
      </w:r>
    </w:p>
    <w:p w:rsidR="002E7AA0" w:rsidRPr="002E7AA0" w:rsidRDefault="002E7AA0" w:rsidP="002E7AA0">
      <w:pPr>
        <w:widowControl w:val="0"/>
        <w:tabs>
          <w:tab w:val="num" w:pos="1260"/>
        </w:tabs>
        <w:autoSpaceDE w:val="0"/>
        <w:autoSpaceDN w:val="0"/>
        <w:adjustRightInd w:val="0"/>
        <w:rPr>
          <w:bCs/>
          <w:sz w:val="28"/>
          <w:szCs w:val="28"/>
          <w:u w:val="single"/>
        </w:rPr>
      </w:pPr>
    </w:p>
    <w:p w:rsidR="002E7AA0" w:rsidRPr="002E7AA0" w:rsidRDefault="002E7AA0" w:rsidP="002E7AA0">
      <w:pPr>
        <w:rPr>
          <w:b/>
          <w:sz w:val="28"/>
          <w:szCs w:val="28"/>
          <w:u w:val="single"/>
        </w:rPr>
      </w:pPr>
    </w:p>
    <w:p w:rsidR="002E7AA0" w:rsidRPr="002E7AA0" w:rsidRDefault="002E7AA0" w:rsidP="002E7AA0">
      <w:pPr>
        <w:rPr>
          <w:sz w:val="28"/>
          <w:szCs w:val="28"/>
        </w:rPr>
      </w:pPr>
      <w:r w:rsidRPr="002E7AA0">
        <w:rPr>
          <w:sz w:val="28"/>
          <w:szCs w:val="28"/>
        </w:rPr>
        <w:t xml:space="preserve">Примечание: </w:t>
      </w:r>
    </w:p>
    <w:p w:rsidR="002E7AA0" w:rsidRPr="002E7AA0" w:rsidRDefault="002E7AA0" w:rsidP="002E7AA0">
      <w:pPr>
        <w:rPr>
          <w:sz w:val="28"/>
          <w:szCs w:val="28"/>
        </w:rPr>
      </w:pPr>
      <w:r w:rsidRPr="002E7AA0">
        <w:rPr>
          <w:sz w:val="28"/>
          <w:szCs w:val="28"/>
        </w:rPr>
        <w:t>копии документов должны быть читаемы.</w:t>
      </w:r>
    </w:p>
    <w:p w:rsidR="002E7AA0" w:rsidRPr="002E7AA0" w:rsidRDefault="002E7AA0" w:rsidP="002E7AA0"/>
    <w:p w:rsidR="002E7AA0" w:rsidRPr="002E7AA0" w:rsidRDefault="002E7AA0" w:rsidP="002E7AA0"/>
    <w:p w:rsidR="002E7AA0" w:rsidRPr="002E7AA0" w:rsidRDefault="002E7AA0" w:rsidP="002E7AA0"/>
    <w:p w:rsidR="002E7AA0" w:rsidRPr="002E7AA0" w:rsidRDefault="002E7AA0" w:rsidP="002E7AA0"/>
    <w:p w:rsidR="002E7AA0" w:rsidRPr="002E7AA0" w:rsidRDefault="002E7AA0" w:rsidP="002E7AA0"/>
    <w:p w:rsidR="002E7AA0" w:rsidRPr="002E7AA0" w:rsidRDefault="002E7AA0" w:rsidP="002E7AA0"/>
    <w:p w:rsidR="002E7AA0" w:rsidRPr="002E7AA0" w:rsidRDefault="002E7AA0" w:rsidP="002E7AA0"/>
    <w:p w:rsidR="002E7AA0" w:rsidRPr="002E7AA0" w:rsidRDefault="002E7AA0" w:rsidP="002E7AA0"/>
    <w:p w:rsidR="002E7AA0" w:rsidRPr="002E7AA0" w:rsidRDefault="002E7AA0" w:rsidP="002E7AA0"/>
    <w:p w:rsidR="002E7AA0" w:rsidRPr="002E7AA0" w:rsidRDefault="002E7AA0" w:rsidP="002E7AA0"/>
    <w:p w:rsidR="002E7AA0" w:rsidRPr="002E7AA0" w:rsidRDefault="002E7AA0" w:rsidP="002E7AA0"/>
    <w:p w:rsidR="002E7AA0" w:rsidRPr="002E7AA0" w:rsidRDefault="002E7AA0" w:rsidP="002E7AA0"/>
    <w:p w:rsidR="002E7AA0" w:rsidRPr="002E7AA0" w:rsidRDefault="002E7AA0" w:rsidP="002E7AA0"/>
    <w:p w:rsidR="002E7AA0" w:rsidRPr="002E7AA0" w:rsidRDefault="002E7AA0" w:rsidP="002E7AA0"/>
    <w:p w:rsidR="002E7AA0" w:rsidRPr="002E7AA0" w:rsidRDefault="002E7AA0" w:rsidP="002E7AA0"/>
    <w:p w:rsidR="002E7AA0" w:rsidRPr="002E7AA0" w:rsidRDefault="002E7AA0" w:rsidP="002E7AA0"/>
    <w:p w:rsidR="002E7AA0" w:rsidRPr="002E7AA0" w:rsidRDefault="002E7AA0" w:rsidP="002E7AA0"/>
    <w:p w:rsidR="002E7AA0" w:rsidRPr="002E7AA0" w:rsidRDefault="002E7AA0" w:rsidP="002E7AA0"/>
    <w:p w:rsidR="002E7AA0" w:rsidRPr="002E7AA0" w:rsidRDefault="002E7AA0" w:rsidP="002E7AA0"/>
    <w:p w:rsidR="002E7AA0" w:rsidRPr="002E7AA0" w:rsidRDefault="002E7AA0" w:rsidP="002E7AA0"/>
    <w:p w:rsidR="002E7AA0" w:rsidRPr="002E7AA0" w:rsidRDefault="002E7AA0" w:rsidP="002E7AA0"/>
    <w:p w:rsidR="002E7AA0" w:rsidRPr="002E7AA0" w:rsidRDefault="002E7AA0" w:rsidP="002E7AA0"/>
    <w:p w:rsidR="002E7AA0" w:rsidRPr="002E7AA0" w:rsidRDefault="002E7AA0" w:rsidP="002E7AA0"/>
    <w:p w:rsidR="002E7AA0" w:rsidRPr="002E7AA0" w:rsidRDefault="002E7AA0" w:rsidP="002E7AA0"/>
    <w:p w:rsidR="002E7AA0" w:rsidRPr="002E7AA0" w:rsidRDefault="002E7AA0" w:rsidP="002E7AA0"/>
    <w:p w:rsidR="002E7AA0" w:rsidRPr="002E7AA0" w:rsidRDefault="002E7AA0" w:rsidP="002E7AA0"/>
    <w:p w:rsidR="002E7AA0" w:rsidRPr="002E7AA0" w:rsidRDefault="002E7AA0" w:rsidP="002E7AA0"/>
    <w:p w:rsidR="002E7AA0" w:rsidRPr="002E7AA0" w:rsidRDefault="002E7AA0" w:rsidP="002E7AA0"/>
    <w:p w:rsidR="002E7AA0" w:rsidRPr="002E7AA0" w:rsidRDefault="002E7AA0" w:rsidP="002E7AA0"/>
    <w:p w:rsidR="002E7AA0" w:rsidRPr="002E7AA0" w:rsidRDefault="002E7AA0" w:rsidP="002E7AA0"/>
    <w:p w:rsidR="002E7AA0" w:rsidRPr="002E7AA0" w:rsidRDefault="002E7AA0" w:rsidP="002E7AA0"/>
    <w:p w:rsidR="002E7AA0" w:rsidRPr="002E7AA0" w:rsidRDefault="002E7AA0" w:rsidP="002E7AA0"/>
    <w:p w:rsidR="002E7AA0" w:rsidRPr="002E7AA0" w:rsidRDefault="002E7AA0" w:rsidP="002E7AA0"/>
    <w:p w:rsidR="002E7AA0" w:rsidRPr="002E7AA0" w:rsidRDefault="002E7AA0" w:rsidP="002E7AA0"/>
    <w:p w:rsidR="002E7AA0" w:rsidRPr="002E7AA0" w:rsidRDefault="002E7AA0" w:rsidP="002E7AA0"/>
    <w:p w:rsidR="002E7AA0" w:rsidRPr="002E7AA0" w:rsidRDefault="002E7AA0" w:rsidP="002E7AA0"/>
    <w:p w:rsidR="002E7AA0" w:rsidRPr="002E7AA0" w:rsidRDefault="002E7AA0" w:rsidP="002E7AA0"/>
    <w:p w:rsidR="002E7AA0" w:rsidRPr="002E7AA0" w:rsidRDefault="002E7AA0" w:rsidP="002E7AA0"/>
    <w:p w:rsidR="002E7AA0" w:rsidRPr="002E7AA0" w:rsidRDefault="002E7AA0" w:rsidP="002E7AA0"/>
    <w:p w:rsidR="002E7AA0" w:rsidRPr="002E7AA0" w:rsidRDefault="002E7AA0" w:rsidP="002E7AA0">
      <w:pPr>
        <w:widowControl w:val="0"/>
        <w:ind w:firstLine="4820"/>
        <w:jc w:val="right"/>
        <w:rPr>
          <w:sz w:val="28"/>
          <w:szCs w:val="28"/>
        </w:rPr>
      </w:pPr>
      <w:r w:rsidRPr="002E7AA0">
        <w:rPr>
          <w:sz w:val="28"/>
          <w:szCs w:val="28"/>
        </w:rPr>
        <w:t>ПРИЛОЖЕНИЕ № 4</w:t>
      </w:r>
    </w:p>
    <w:p w:rsidR="002E7AA0" w:rsidRPr="002E7AA0" w:rsidRDefault="002E7AA0" w:rsidP="002E7AA0">
      <w:pPr>
        <w:widowControl w:val="0"/>
        <w:ind w:left="4820"/>
        <w:jc w:val="right"/>
        <w:rPr>
          <w:sz w:val="28"/>
          <w:szCs w:val="28"/>
        </w:rPr>
      </w:pPr>
      <w:r w:rsidRPr="002E7AA0">
        <w:rPr>
          <w:sz w:val="28"/>
          <w:szCs w:val="28"/>
        </w:rPr>
        <w:t xml:space="preserve">к Административному регламенту </w:t>
      </w:r>
    </w:p>
    <w:p w:rsidR="002E7AA0" w:rsidRPr="002E7AA0" w:rsidRDefault="002E7AA0" w:rsidP="002E7AA0">
      <w:pPr>
        <w:widowControl w:val="0"/>
        <w:autoSpaceDE w:val="0"/>
        <w:autoSpaceDN w:val="0"/>
        <w:adjustRightInd w:val="0"/>
        <w:jc w:val="right"/>
        <w:rPr>
          <w:sz w:val="28"/>
          <w:szCs w:val="28"/>
        </w:rPr>
      </w:pPr>
    </w:p>
    <w:p w:rsidR="002E7AA0" w:rsidRPr="002E7AA0" w:rsidRDefault="002E7AA0" w:rsidP="002E7AA0">
      <w:pPr>
        <w:widowControl w:val="0"/>
        <w:ind w:left="4820"/>
        <w:jc w:val="center"/>
        <w:rPr>
          <w:sz w:val="28"/>
          <w:szCs w:val="28"/>
        </w:rPr>
      </w:pPr>
    </w:p>
    <w:p w:rsidR="002E7AA0" w:rsidRPr="002E7AA0" w:rsidRDefault="002E7AA0" w:rsidP="002E7AA0">
      <w:pPr>
        <w:widowControl w:val="0"/>
        <w:ind w:left="4820"/>
        <w:jc w:val="center"/>
        <w:rPr>
          <w:sz w:val="28"/>
          <w:szCs w:val="28"/>
        </w:rPr>
      </w:pPr>
    </w:p>
    <w:p w:rsidR="002E7AA0" w:rsidRPr="002E7AA0" w:rsidRDefault="002E7AA0" w:rsidP="002E7AA0">
      <w:pPr>
        <w:jc w:val="center"/>
        <w:rPr>
          <w:b/>
          <w:color w:val="000000"/>
          <w:sz w:val="28"/>
          <w:szCs w:val="28"/>
        </w:rPr>
      </w:pPr>
      <w:r w:rsidRPr="002E7AA0">
        <w:rPr>
          <w:b/>
          <w:color w:val="000000"/>
          <w:sz w:val="28"/>
          <w:szCs w:val="28"/>
        </w:rPr>
        <w:t>Блок схема предоставления муниципальной услуги по заключению договоров купли-продажи муниципального имущества, отчуждаемого по результатам торгов</w:t>
      </w:r>
    </w:p>
    <w:p w:rsidR="002E7AA0" w:rsidRPr="002E7AA0" w:rsidRDefault="002E7AA0" w:rsidP="002E7AA0">
      <w:pPr>
        <w:jc w:val="center"/>
        <w:rPr>
          <w:color w:val="000000"/>
        </w:rPr>
      </w:pPr>
      <w:r w:rsidRPr="002E7AA0">
        <w:rPr>
          <w:noProof/>
          <w:color w:val="000000"/>
        </w:rPr>
        <mc:AlternateContent>
          <mc:Choice Requires="wps">
            <w:drawing>
              <wp:anchor distT="0" distB="0" distL="114300" distR="114300" simplePos="0" relativeHeight="251659264" behindDoc="0" locked="0" layoutInCell="1" allowOverlap="1" wp14:anchorId="245E4BD0" wp14:editId="508F22E8">
                <wp:simplePos x="0" y="0"/>
                <wp:positionH relativeFrom="column">
                  <wp:posOffset>1600200</wp:posOffset>
                </wp:positionH>
                <wp:positionV relativeFrom="paragraph">
                  <wp:posOffset>513080</wp:posOffset>
                </wp:positionV>
                <wp:extent cx="2400300" cy="504825"/>
                <wp:effectExtent l="9525" t="8255" r="9525" b="10795"/>
                <wp:wrapNone/>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04825"/>
                        </a:xfrm>
                        <a:prstGeom prst="rect">
                          <a:avLst/>
                        </a:prstGeom>
                        <a:solidFill>
                          <a:srgbClr val="FFFFFF"/>
                        </a:solidFill>
                        <a:ln w="9525">
                          <a:solidFill>
                            <a:srgbClr val="000000"/>
                          </a:solidFill>
                          <a:miter lim="800000"/>
                          <a:headEnd/>
                          <a:tailEnd/>
                        </a:ln>
                      </wps:spPr>
                      <wps:txbx>
                        <w:txbxContent>
                          <w:p w:rsidR="002E7AA0" w:rsidRPr="0059620E" w:rsidRDefault="002E7AA0" w:rsidP="002E7AA0">
                            <w:pPr>
                              <w:jc w:val="center"/>
                              <w:rPr>
                                <w:rFonts w:ascii="Arial Narrow" w:hAnsi="Arial Narrow"/>
                                <w:sz w:val="28"/>
                                <w:szCs w:val="28"/>
                              </w:rPr>
                            </w:pPr>
                            <w:r w:rsidRPr="0059620E">
                              <w:rPr>
                                <w:rFonts w:ascii="Arial Narrow" w:hAnsi="Arial Narrow"/>
                                <w:sz w:val="28"/>
                                <w:szCs w:val="28"/>
                              </w:rPr>
                              <w:t>Наличие протокола об итогах</w:t>
                            </w:r>
                            <w:r>
                              <w:rPr>
                                <w:rFonts w:ascii="Arial Narrow" w:hAnsi="Arial Narrow"/>
                              </w:rPr>
                              <w:t xml:space="preserve"> </w:t>
                            </w:r>
                            <w:r w:rsidRPr="0059620E">
                              <w:rPr>
                                <w:rFonts w:ascii="Arial Narrow" w:hAnsi="Arial Narrow"/>
                                <w:sz w:val="28"/>
                                <w:szCs w:val="28"/>
                              </w:rPr>
                              <w:t>проведения торгов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5E4BD0" id="_x0000_t202" coordsize="21600,21600" o:spt="202" path="m,l,21600r21600,l21600,xe">
                <v:stroke joinstyle="miter"/>
                <v:path gradientshapeok="t" o:connecttype="rect"/>
              </v:shapetype>
              <v:shape id="Text Box 2" o:spid="_x0000_s1026" type="#_x0000_t202" style="position:absolute;left:0;text-align:left;margin-left:126pt;margin-top:40.4pt;width:189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">
                <v:textbox>
                  <w:txbxContent>
                    <w:p w:rsidR="002E7AA0" w:rsidRPr="0059620E" w:rsidRDefault="002E7AA0" w:rsidP="002E7AA0">
                      <w:pPr>
                        <w:jc w:val="center"/>
                        <w:rPr>
                          <w:rFonts w:ascii="Arial Narrow" w:hAnsi="Arial Narrow"/>
                          <w:sz w:val="28"/>
                          <w:szCs w:val="28"/>
                        </w:rPr>
                      </w:pPr>
                      <w:r w:rsidRPr="0059620E">
                        <w:rPr>
                          <w:rFonts w:ascii="Arial Narrow" w:hAnsi="Arial Narrow"/>
                          <w:sz w:val="28"/>
                          <w:szCs w:val="28"/>
                        </w:rPr>
                        <w:t>Наличие протокола об итогах</w:t>
                      </w:r>
                      <w:r>
                        <w:rPr>
                          <w:rFonts w:ascii="Arial Narrow" w:hAnsi="Arial Narrow"/>
                        </w:rPr>
                        <w:t xml:space="preserve"> </w:t>
                      </w:r>
                      <w:r w:rsidRPr="0059620E">
                        <w:rPr>
                          <w:rFonts w:ascii="Arial Narrow" w:hAnsi="Arial Narrow"/>
                          <w:sz w:val="28"/>
                          <w:szCs w:val="28"/>
                        </w:rPr>
                        <w:t>проведения торгов</w:t>
                      </w:r>
                    </w:p>
                  </w:txbxContent>
                </v:textbox>
              </v:shape>
            </w:pict>
          </mc:Fallback>
        </mc:AlternateContent>
      </w:r>
    </w:p>
    <w:p w:rsidR="002E7AA0" w:rsidRPr="002E7AA0" w:rsidRDefault="002E7AA0" w:rsidP="002E7AA0"/>
    <w:p w:rsidR="002E7AA0" w:rsidRPr="002E7AA0" w:rsidRDefault="002E7AA0" w:rsidP="002E7AA0"/>
    <w:p w:rsidR="002E7AA0" w:rsidRPr="002E7AA0" w:rsidRDefault="002E7AA0" w:rsidP="002E7AA0"/>
    <w:p w:rsidR="002E7AA0" w:rsidRPr="002E7AA0" w:rsidRDefault="002E7AA0" w:rsidP="002E7AA0"/>
    <w:p w:rsidR="002E7AA0" w:rsidRPr="002E7AA0" w:rsidRDefault="002E7AA0" w:rsidP="002E7AA0"/>
    <w:p w:rsidR="002E7AA0" w:rsidRPr="002E7AA0" w:rsidRDefault="002E7AA0" w:rsidP="002E7AA0">
      <w:r w:rsidRPr="002E7AA0">
        <w:rPr>
          <w:noProof/>
          <w:color w:val="000000"/>
        </w:rPr>
        <mc:AlternateContent>
          <mc:Choice Requires="wps">
            <w:drawing>
              <wp:anchor distT="0" distB="0" distL="114300" distR="114300" simplePos="0" relativeHeight="251660288" behindDoc="0" locked="0" layoutInCell="1" allowOverlap="1" wp14:anchorId="1E3B0EE7" wp14:editId="5AB7679E">
                <wp:simplePos x="0" y="0"/>
                <wp:positionH relativeFrom="column">
                  <wp:posOffset>2806700</wp:posOffset>
                </wp:positionH>
                <wp:positionV relativeFrom="paragraph">
                  <wp:posOffset>64135</wp:posOffset>
                </wp:positionV>
                <wp:extent cx="0" cy="342900"/>
                <wp:effectExtent l="53975" t="6985" r="60325" b="21590"/>
                <wp:wrapNone/>
                <wp:docPr id="3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7A8115"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pt,5.05pt" to="221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">
                <v:stroke endarrow="block"/>
              </v:line>
            </w:pict>
          </mc:Fallback>
        </mc:AlternateContent>
      </w:r>
    </w:p>
    <w:p w:rsidR="002E7AA0" w:rsidRPr="002E7AA0" w:rsidRDefault="002E7AA0" w:rsidP="002E7AA0"/>
    <w:p w:rsidR="002E7AA0" w:rsidRPr="002E7AA0" w:rsidRDefault="002E7AA0" w:rsidP="002E7AA0">
      <w:r w:rsidRPr="002E7AA0">
        <w:rPr>
          <w:noProof/>
        </w:rPr>
        <mc:AlternateContent>
          <mc:Choice Requires="wps">
            <w:drawing>
              <wp:anchor distT="0" distB="0" distL="114300" distR="114300" simplePos="0" relativeHeight="251661312" behindDoc="0" locked="0" layoutInCell="1" allowOverlap="1" wp14:anchorId="490EFEFA" wp14:editId="5F5889D8">
                <wp:simplePos x="0" y="0"/>
                <wp:positionH relativeFrom="column">
                  <wp:posOffset>1600200</wp:posOffset>
                </wp:positionH>
                <wp:positionV relativeFrom="paragraph">
                  <wp:posOffset>133350</wp:posOffset>
                </wp:positionV>
                <wp:extent cx="2451100" cy="485775"/>
                <wp:effectExtent l="9525" t="9525" r="6350" b="9525"/>
                <wp:wrapNone/>
                <wp:docPr id="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0" cy="485775"/>
                        </a:xfrm>
                        <a:prstGeom prst="rect">
                          <a:avLst/>
                        </a:prstGeom>
                        <a:solidFill>
                          <a:srgbClr val="FFFFFF"/>
                        </a:solidFill>
                        <a:ln w="9525">
                          <a:solidFill>
                            <a:srgbClr val="000000"/>
                          </a:solidFill>
                          <a:miter lim="800000"/>
                          <a:headEnd/>
                          <a:tailEnd/>
                        </a:ln>
                      </wps:spPr>
                      <wps:txbx>
                        <w:txbxContent>
                          <w:p w:rsidR="002E7AA0" w:rsidRPr="0059620E" w:rsidRDefault="002E7AA0" w:rsidP="002E7AA0">
                            <w:pPr>
                              <w:jc w:val="center"/>
                              <w:rPr>
                                <w:rFonts w:ascii="Arial Narrow" w:hAnsi="Arial Narrow"/>
                                <w:sz w:val="28"/>
                                <w:szCs w:val="28"/>
                              </w:rPr>
                            </w:pPr>
                            <w:r w:rsidRPr="0059620E">
                              <w:rPr>
                                <w:rFonts w:ascii="Arial Narrow" w:hAnsi="Arial Narrow"/>
                                <w:sz w:val="28"/>
                                <w:szCs w:val="28"/>
                              </w:rPr>
                              <w:t>Опубликование информации об</w:t>
                            </w:r>
                            <w:r>
                              <w:rPr>
                                <w:rFonts w:ascii="Arial Narrow" w:hAnsi="Arial Narrow"/>
                              </w:rPr>
                              <w:t xml:space="preserve"> </w:t>
                            </w:r>
                            <w:r w:rsidRPr="0059620E">
                              <w:rPr>
                                <w:rFonts w:ascii="Arial Narrow" w:hAnsi="Arial Narrow"/>
                                <w:sz w:val="28"/>
                                <w:szCs w:val="28"/>
                              </w:rPr>
                              <w:t>итогах проведения торгов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0EFEFA" id="Text Box 4" o:spid="_x0000_s1027" type="#_x0000_t202" style="position:absolute;margin-left:126pt;margin-top:10.5pt;width:193pt;height:3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">
                <v:textbox>
                  <w:txbxContent>
                    <w:p w:rsidR="002E7AA0" w:rsidRPr="0059620E" w:rsidRDefault="002E7AA0" w:rsidP="002E7AA0">
                      <w:pPr>
                        <w:jc w:val="center"/>
                        <w:rPr>
                          <w:rFonts w:ascii="Arial Narrow" w:hAnsi="Arial Narrow"/>
                          <w:sz w:val="28"/>
                          <w:szCs w:val="28"/>
                        </w:rPr>
                      </w:pPr>
                      <w:r w:rsidRPr="0059620E">
                        <w:rPr>
                          <w:rFonts w:ascii="Arial Narrow" w:hAnsi="Arial Narrow"/>
                          <w:sz w:val="28"/>
                          <w:szCs w:val="28"/>
                        </w:rPr>
                        <w:t>Опубликование информации об</w:t>
                      </w:r>
                      <w:r>
                        <w:rPr>
                          <w:rFonts w:ascii="Arial Narrow" w:hAnsi="Arial Narrow"/>
                        </w:rPr>
                        <w:t xml:space="preserve"> </w:t>
                      </w:r>
                      <w:r w:rsidRPr="0059620E">
                        <w:rPr>
                          <w:rFonts w:ascii="Arial Narrow" w:hAnsi="Arial Narrow"/>
                          <w:sz w:val="28"/>
                          <w:szCs w:val="28"/>
                        </w:rPr>
                        <w:t>итогах проведения торгов</w:t>
                      </w:r>
                    </w:p>
                  </w:txbxContent>
                </v:textbox>
              </v:shape>
            </w:pict>
          </mc:Fallback>
        </mc:AlternateContent>
      </w:r>
    </w:p>
    <w:p w:rsidR="002E7AA0" w:rsidRPr="002E7AA0" w:rsidRDefault="002E7AA0" w:rsidP="002E7AA0"/>
    <w:p w:rsidR="002E7AA0" w:rsidRPr="002E7AA0" w:rsidRDefault="002E7AA0" w:rsidP="002E7AA0">
      <w:pPr>
        <w:tabs>
          <w:tab w:val="left" w:pos="1950"/>
          <w:tab w:val="left" w:pos="4305"/>
        </w:tabs>
      </w:pPr>
      <w:r w:rsidRPr="002E7AA0">
        <w:rPr>
          <w:noProof/>
        </w:rPr>
        <mc:AlternateContent>
          <mc:Choice Requires="wps">
            <w:drawing>
              <wp:anchor distT="0" distB="0" distL="114300" distR="114300" simplePos="0" relativeHeight="251662336" behindDoc="0" locked="0" layoutInCell="1" allowOverlap="1" wp14:anchorId="62AD192E" wp14:editId="25ABE144">
                <wp:simplePos x="0" y="0"/>
                <wp:positionH relativeFrom="column">
                  <wp:posOffset>796925</wp:posOffset>
                </wp:positionH>
                <wp:positionV relativeFrom="paragraph">
                  <wp:posOffset>31750</wp:posOffset>
                </wp:positionV>
                <wp:extent cx="0" cy="704215"/>
                <wp:effectExtent l="53975" t="12700" r="60325" b="16510"/>
                <wp:wrapNone/>
                <wp:docPr id="3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42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C258DA" id="Line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75pt,2.5pt" to="62.75pt,5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">
                <v:stroke endarrow="block"/>
              </v:line>
            </w:pict>
          </mc:Fallback>
        </mc:AlternateContent>
      </w:r>
      <w:r w:rsidRPr="002E7AA0">
        <w:rPr>
          <w:noProof/>
        </w:rPr>
        <mc:AlternateContent>
          <mc:Choice Requires="wps">
            <w:drawing>
              <wp:anchor distT="0" distB="0" distL="114300" distR="114300" simplePos="0" relativeHeight="251663360" behindDoc="0" locked="0" layoutInCell="1" allowOverlap="1" wp14:anchorId="4DEDA23A" wp14:editId="30757193">
                <wp:simplePos x="0" y="0"/>
                <wp:positionH relativeFrom="column">
                  <wp:posOffset>796925</wp:posOffset>
                </wp:positionH>
                <wp:positionV relativeFrom="paragraph">
                  <wp:posOffset>31750</wp:posOffset>
                </wp:positionV>
                <wp:extent cx="704850" cy="0"/>
                <wp:effectExtent l="6350" t="12700" r="12700" b="6350"/>
                <wp:wrapNone/>
                <wp:docPr id="3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672BD5" id="_x0000_t32" coordsize="21600,21600" o:spt="32" o:oned="t" path="m,l21600,21600e" filled="f">
                <v:path arrowok="t" fillok="f" o:connecttype="none"/>
                <o:lock v:ext="edit" shapetype="t"/>
              </v:shapetype>
              <v:shape id="AutoShape 8" o:spid="_x0000_s1026" type="#_x0000_t32" style="position:absolute;margin-left:62.75pt;margin-top:2.5pt;width:55.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f79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"/>
            </w:pict>
          </mc:Fallback>
        </mc:AlternateContent>
      </w:r>
      <w:r w:rsidRPr="002E7AA0">
        <w:tab/>
      </w:r>
      <w:r w:rsidRPr="002E7AA0">
        <w:tab/>
      </w:r>
    </w:p>
    <w:p w:rsidR="002E7AA0" w:rsidRPr="002E7AA0" w:rsidRDefault="002E7AA0" w:rsidP="002E7AA0"/>
    <w:p w:rsidR="002E7AA0" w:rsidRPr="002E7AA0" w:rsidRDefault="002E7AA0" w:rsidP="002E7AA0">
      <w:pPr>
        <w:tabs>
          <w:tab w:val="left" w:pos="4440"/>
        </w:tabs>
      </w:pPr>
      <w:r w:rsidRPr="002E7AA0">
        <w:rPr>
          <w:noProof/>
        </w:rPr>
        <mc:AlternateContent>
          <mc:Choice Requires="wps">
            <w:drawing>
              <wp:anchor distT="0" distB="0" distL="114300" distR="114300" simplePos="0" relativeHeight="251664384" behindDoc="0" locked="0" layoutInCell="1" allowOverlap="1" wp14:anchorId="2492DA76" wp14:editId="30D3B457">
                <wp:simplePos x="0" y="0"/>
                <wp:positionH relativeFrom="column">
                  <wp:posOffset>3149600</wp:posOffset>
                </wp:positionH>
                <wp:positionV relativeFrom="paragraph">
                  <wp:posOffset>43815</wp:posOffset>
                </wp:positionV>
                <wp:extent cx="0" cy="342900"/>
                <wp:effectExtent l="53975" t="5715" r="60325" b="22860"/>
                <wp:wrapNone/>
                <wp:docPr id="3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3EC9DB" id="Line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pt,3.45pt" to="248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">
                <v:stroke endarrow="block"/>
              </v:line>
            </w:pict>
          </mc:Fallback>
        </mc:AlternateContent>
      </w:r>
      <w:r w:rsidRPr="002E7AA0">
        <w:tab/>
      </w:r>
    </w:p>
    <w:p w:rsidR="002E7AA0" w:rsidRPr="002E7AA0" w:rsidRDefault="002E7AA0" w:rsidP="002E7AA0"/>
    <w:p w:rsidR="002E7AA0" w:rsidRPr="002E7AA0" w:rsidRDefault="002E7AA0" w:rsidP="002E7AA0">
      <w:r w:rsidRPr="002E7AA0">
        <w:rPr>
          <w:noProof/>
        </w:rPr>
        <mc:AlternateContent>
          <mc:Choice Requires="wps">
            <w:drawing>
              <wp:anchor distT="0" distB="0" distL="114300" distR="114300" simplePos="0" relativeHeight="251665408" behindDoc="0" locked="0" layoutInCell="1" allowOverlap="1" wp14:anchorId="44BA2E6B" wp14:editId="35939D48">
                <wp:simplePos x="0" y="0"/>
                <wp:positionH relativeFrom="column">
                  <wp:posOffset>2387600</wp:posOffset>
                </wp:positionH>
                <wp:positionV relativeFrom="paragraph">
                  <wp:posOffset>151130</wp:posOffset>
                </wp:positionV>
                <wp:extent cx="2524125" cy="657225"/>
                <wp:effectExtent l="6350" t="8255" r="12700" b="10795"/>
                <wp:wrapNone/>
                <wp:docPr id="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657225"/>
                        </a:xfrm>
                        <a:prstGeom prst="rect">
                          <a:avLst/>
                        </a:prstGeom>
                        <a:solidFill>
                          <a:srgbClr val="FFFFFF"/>
                        </a:solidFill>
                        <a:ln w="9525">
                          <a:solidFill>
                            <a:srgbClr val="000000"/>
                          </a:solidFill>
                          <a:miter lim="800000"/>
                          <a:headEnd/>
                          <a:tailEnd/>
                        </a:ln>
                      </wps:spPr>
                      <wps:txbx>
                        <w:txbxContent>
                          <w:p w:rsidR="002E7AA0" w:rsidRPr="0059620E" w:rsidRDefault="002E7AA0" w:rsidP="002E7AA0">
                            <w:pPr>
                              <w:jc w:val="center"/>
                              <w:rPr>
                                <w:rFonts w:ascii="Arial Narrow" w:hAnsi="Arial Narrow"/>
                                <w:sz w:val="28"/>
                                <w:szCs w:val="28"/>
                              </w:rPr>
                            </w:pPr>
                            <w:r w:rsidRPr="0059620E">
                              <w:rPr>
                                <w:rFonts w:ascii="Arial Narrow" w:hAnsi="Arial Narrow"/>
                                <w:sz w:val="28"/>
                                <w:szCs w:val="28"/>
                              </w:rPr>
                              <w:t>Направление победителю торгов проекта договора купли-продажи</w:t>
                            </w:r>
                            <w:r>
                              <w:rPr>
                                <w:rFonts w:ascii="Arial Narrow" w:hAnsi="Arial Narrow"/>
                              </w:rPr>
                              <w:t xml:space="preserve"> </w:t>
                            </w:r>
                            <w:r w:rsidRPr="0059620E">
                              <w:rPr>
                                <w:rFonts w:ascii="Arial Narrow" w:hAnsi="Arial Narrow"/>
                                <w:sz w:val="28"/>
                                <w:szCs w:val="28"/>
                              </w:rPr>
                              <w:t>муниципального имущества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BA2E6B" id="Text Box 6" o:spid="_x0000_s1028" type="#_x0000_t202" style="position:absolute;margin-left:188pt;margin-top:11.9pt;width:198.75pt;height:5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">
                <v:textbox>
                  <w:txbxContent>
                    <w:p w:rsidR="002E7AA0" w:rsidRPr="0059620E" w:rsidRDefault="002E7AA0" w:rsidP="002E7AA0">
                      <w:pPr>
                        <w:jc w:val="center"/>
                        <w:rPr>
                          <w:rFonts w:ascii="Arial Narrow" w:hAnsi="Arial Narrow"/>
                          <w:sz w:val="28"/>
                          <w:szCs w:val="28"/>
                        </w:rPr>
                      </w:pPr>
                      <w:r w:rsidRPr="0059620E">
                        <w:rPr>
                          <w:rFonts w:ascii="Arial Narrow" w:hAnsi="Arial Narrow"/>
                          <w:sz w:val="28"/>
                          <w:szCs w:val="28"/>
                        </w:rPr>
                        <w:t>Направление победителю торгов проекта договора купли-продажи</w:t>
                      </w:r>
                      <w:r>
                        <w:rPr>
                          <w:rFonts w:ascii="Arial Narrow" w:hAnsi="Arial Narrow"/>
                        </w:rPr>
                        <w:t xml:space="preserve"> </w:t>
                      </w:r>
                      <w:r w:rsidRPr="0059620E">
                        <w:rPr>
                          <w:rFonts w:ascii="Arial Narrow" w:hAnsi="Arial Narrow"/>
                          <w:sz w:val="28"/>
                          <w:szCs w:val="28"/>
                        </w:rPr>
                        <w:t>муниципального имущества</w:t>
                      </w:r>
                    </w:p>
                  </w:txbxContent>
                </v:textbox>
              </v:shape>
            </w:pict>
          </mc:Fallback>
        </mc:AlternateContent>
      </w:r>
      <w:r w:rsidRPr="002E7AA0">
        <w:rPr>
          <w:noProof/>
        </w:rPr>
        <mc:AlternateContent>
          <mc:Choice Requires="wps">
            <w:drawing>
              <wp:anchor distT="0" distB="0" distL="114300" distR="114300" simplePos="0" relativeHeight="251666432" behindDoc="0" locked="0" layoutInCell="1" allowOverlap="1" wp14:anchorId="7B05A7E6" wp14:editId="23070D1B">
                <wp:simplePos x="0" y="0"/>
                <wp:positionH relativeFrom="column">
                  <wp:posOffset>73025</wp:posOffset>
                </wp:positionH>
                <wp:positionV relativeFrom="paragraph">
                  <wp:posOffset>151130</wp:posOffset>
                </wp:positionV>
                <wp:extent cx="1527175" cy="657225"/>
                <wp:effectExtent l="6350" t="8255" r="9525" b="10795"/>
                <wp:wrapNone/>
                <wp:docPr id="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7175" cy="657225"/>
                        </a:xfrm>
                        <a:prstGeom prst="rect">
                          <a:avLst/>
                        </a:prstGeom>
                        <a:solidFill>
                          <a:srgbClr val="FFFFFF"/>
                        </a:solidFill>
                        <a:ln w="9525">
                          <a:solidFill>
                            <a:srgbClr val="000000"/>
                          </a:solidFill>
                          <a:miter lim="800000"/>
                          <a:headEnd/>
                          <a:tailEnd/>
                        </a:ln>
                      </wps:spPr>
                      <wps:txbx>
                        <w:txbxContent>
                          <w:p w:rsidR="002E7AA0" w:rsidRPr="0059620E" w:rsidRDefault="002E7AA0" w:rsidP="002E7AA0">
                            <w:pPr>
                              <w:jc w:val="center"/>
                              <w:rPr>
                                <w:rFonts w:ascii="Arial Narrow" w:hAnsi="Arial Narrow"/>
                                <w:sz w:val="28"/>
                                <w:szCs w:val="28"/>
                              </w:rPr>
                            </w:pPr>
                            <w:r w:rsidRPr="0059620E">
                              <w:rPr>
                                <w:rFonts w:ascii="Arial Narrow" w:hAnsi="Arial Narrow"/>
                                <w:sz w:val="28"/>
                                <w:szCs w:val="28"/>
                              </w:rPr>
                              <w:t>Уведомление победителя об итогах</w:t>
                            </w:r>
                            <w:r>
                              <w:rPr>
                                <w:rFonts w:ascii="Arial Narrow" w:hAnsi="Arial Narrow"/>
                              </w:rPr>
                              <w:t xml:space="preserve"> </w:t>
                            </w:r>
                            <w:r w:rsidRPr="0059620E">
                              <w:rPr>
                                <w:rFonts w:ascii="Arial Narrow" w:hAnsi="Arial Narrow"/>
                                <w:sz w:val="28"/>
                                <w:szCs w:val="28"/>
                              </w:rPr>
                              <w:t>проведения торгов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05A7E6" id="Text Box 9" o:spid="_x0000_s1029" type="#_x0000_t202" style="position:absolute;margin-left:5.75pt;margin-top:11.9pt;width:120.25pt;height:5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">
                <v:textbox>
                  <w:txbxContent>
                    <w:p w:rsidR="002E7AA0" w:rsidRPr="0059620E" w:rsidRDefault="002E7AA0" w:rsidP="002E7AA0">
                      <w:pPr>
                        <w:jc w:val="center"/>
                        <w:rPr>
                          <w:rFonts w:ascii="Arial Narrow" w:hAnsi="Arial Narrow"/>
                          <w:sz w:val="28"/>
                          <w:szCs w:val="28"/>
                        </w:rPr>
                      </w:pPr>
                      <w:r w:rsidRPr="0059620E">
                        <w:rPr>
                          <w:rFonts w:ascii="Arial Narrow" w:hAnsi="Arial Narrow"/>
                          <w:sz w:val="28"/>
                          <w:szCs w:val="28"/>
                        </w:rPr>
                        <w:t>Уведомление победителя об итогах</w:t>
                      </w:r>
                      <w:r>
                        <w:rPr>
                          <w:rFonts w:ascii="Arial Narrow" w:hAnsi="Arial Narrow"/>
                        </w:rPr>
                        <w:t xml:space="preserve"> </w:t>
                      </w:r>
                      <w:r w:rsidRPr="0059620E">
                        <w:rPr>
                          <w:rFonts w:ascii="Arial Narrow" w:hAnsi="Arial Narrow"/>
                          <w:sz w:val="28"/>
                          <w:szCs w:val="28"/>
                        </w:rPr>
                        <w:t>проведения торгов</w:t>
                      </w:r>
                    </w:p>
                  </w:txbxContent>
                </v:textbox>
              </v:shape>
            </w:pict>
          </mc:Fallback>
        </mc:AlternateContent>
      </w:r>
    </w:p>
    <w:p w:rsidR="002E7AA0" w:rsidRPr="002E7AA0" w:rsidRDefault="002E7AA0" w:rsidP="002E7AA0"/>
    <w:p w:rsidR="002E7AA0" w:rsidRPr="002E7AA0" w:rsidRDefault="002E7AA0" w:rsidP="002E7AA0">
      <w:pPr>
        <w:tabs>
          <w:tab w:val="left" w:pos="4245"/>
        </w:tabs>
        <w:rPr>
          <w:b/>
        </w:rPr>
      </w:pPr>
      <w:r w:rsidRPr="002E7AA0">
        <w:rPr>
          <w:noProof/>
        </w:rPr>
        <mc:AlternateContent>
          <mc:Choice Requires="wps">
            <w:drawing>
              <wp:anchor distT="0" distB="0" distL="114300" distR="114300" simplePos="0" relativeHeight="251667456" behindDoc="0" locked="0" layoutInCell="1" allowOverlap="1" wp14:anchorId="608E83AC" wp14:editId="565E4688">
                <wp:simplePos x="0" y="0"/>
                <wp:positionH relativeFrom="column">
                  <wp:posOffset>1381125</wp:posOffset>
                </wp:positionH>
                <wp:positionV relativeFrom="paragraph">
                  <wp:posOffset>934720</wp:posOffset>
                </wp:positionV>
                <wp:extent cx="2825750" cy="542925"/>
                <wp:effectExtent l="9525" t="10795" r="12700" b="8255"/>
                <wp:wrapNone/>
                <wp:docPr id="3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5750" cy="542925"/>
                        </a:xfrm>
                        <a:prstGeom prst="rect">
                          <a:avLst/>
                        </a:prstGeom>
                        <a:solidFill>
                          <a:srgbClr val="FFFFFF"/>
                        </a:solidFill>
                        <a:ln w="9525">
                          <a:solidFill>
                            <a:srgbClr val="000000"/>
                          </a:solidFill>
                          <a:miter lim="800000"/>
                          <a:headEnd/>
                          <a:tailEnd/>
                        </a:ln>
                      </wps:spPr>
                      <wps:txbx>
                        <w:txbxContent>
                          <w:p w:rsidR="002E7AA0" w:rsidRPr="0059620E" w:rsidRDefault="002E7AA0" w:rsidP="002E7AA0">
                            <w:pPr>
                              <w:jc w:val="center"/>
                              <w:rPr>
                                <w:rFonts w:ascii="Arial Narrow" w:hAnsi="Arial Narrow"/>
                                <w:sz w:val="28"/>
                                <w:szCs w:val="28"/>
                              </w:rPr>
                            </w:pPr>
                            <w:r w:rsidRPr="0059620E">
                              <w:rPr>
                                <w:rFonts w:ascii="Arial Narrow" w:hAnsi="Arial Narrow"/>
                                <w:sz w:val="28"/>
                                <w:szCs w:val="28"/>
                              </w:rPr>
                              <w:t>Заключение договора купли-продажи</w:t>
                            </w:r>
                            <w:r w:rsidRPr="00B96ECA">
                              <w:rPr>
                                <w:rFonts w:ascii="Arial Narrow" w:hAnsi="Arial Narrow"/>
                              </w:rPr>
                              <w:t xml:space="preserve"> </w:t>
                            </w:r>
                            <w:r w:rsidRPr="0059620E">
                              <w:rPr>
                                <w:rFonts w:ascii="Arial Narrow" w:hAnsi="Arial Narrow"/>
                                <w:sz w:val="28"/>
                                <w:szCs w:val="28"/>
                              </w:rPr>
                              <w:t>муниципального имущества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8E83AC" id="Text Box 12" o:spid="_x0000_s1030" type="#_x0000_t202" style="position:absolute;margin-left:108.75pt;margin-top:73.6pt;width:222.5pt;height:4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">
                <v:textbox>
                  <w:txbxContent>
                    <w:p w:rsidR="002E7AA0" w:rsidRPr="0059620E" w:rsidRDefault="002E7AA0" w:rsidP="002E7AA0">
                      <w:pPr>
                        <w:jc w:val="center"/>
                        <w:rPr>
                          <w:rFonts w:ascii="Arial Narrow" w:hAnsi="Arial Narrow"/>
                          <w:sz w:val="28"/>
                          <w:szCs w:val="28"/>
                        </w:rPr>
                      </w:pPr>
                      <w:r w:rsidRPr="0059620E">
                        <w:rPr>
                          <w:rFonts w:ascii="Arial Narrow" w:hAnsi="Arial Narrow"/>
                          <w:sz w:val="28"/>
                          <w:szCs w:val="28"/>
                        </w:rPr>
                        <w:t>Заключение договора купли-продажи</w:t>
                      </w:r>
                      <w:r w:rsidRPr="00B96ECA">
                        <w:rPr>
                          <w:rFonts w:ascii="Arial Narrow" w:hAnsi="Arial Narrow"/>
                        </w:rPr>
                        <w:t xml:space="preserve"> </w:t>
                      </w:r>
                      <w:r w:rsidRPr="0059620E">
                        <w:rPr>
                          <w:rFonts w:ascii="Arial Narrow" w:hAnsi="Arial Narrow"/>
                          <w:sz w:val="28"/>
                          <w:szCs w:val="28"/>
                        </w:rPr>
                        <w:t>муниципального имущества</w:t>
                      </w:r>
                    </w:p>
                  </w:txbxContent>
                </v:textbox>
              </v:shape>
            </w:pict>
          </mc:Fallback>
        </mc:AlternateContent>
      </w:r>
      <w:r w:rsidRPr="002E7AA0">
        <w:rPr>
          <w:noProof/>
        </w:rPr>
        <mc:AlternateContent>
          <mc:Choice Requires="wps">
            <w:drawing>
              <wp:anchor distT="0" distB="0" distL="114300" distR="114300" simplePos="0" relativeHeight="251668480" behindDoc="0" locked="0" layoutInCell="1" allowOverlap="1" wp14:anchorId="79C4C291" wp14:editId="0C693BDA">
                <wp:simplePos x="0" y="0"/>
                <wp:positionH relativeFrom="column">
                  <wp:posOffset>2968625</wp:posOffset>
                </wp:positionH>
                <wp:positionV relativeFrom="paragraph">
                  <wp:posOffset>544195</wp:posOffset>
                </wp:positionV>
                <wp:extent cx="0" cy="342900"/>
                <wp:effectExtent l="53975" t="10795" r="60325" b="17780"/>
                <wp:wrapNone/>
                <wp:docPr id="3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9BAD54" id="Line 1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75pt,42.85pt" to="233.75pt,6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">
                <v:stroke endarrow="block"/>
              </v:line>
            </w:pict>
          </mc:Fallback>
        </mc:AlternateContent>
      </w:r>
      <w:r w:rsidRPr="002E7AA0">
        <w:rPr>
          <w:noProof/>
        </w:rPr>
        <mc:AlternateContent>
          <mc:Choice Requires="wps">
            <w:drawing>
              <wp:anchor distT="0" distB="0" distL="114300" distR="114300" simplePos="0" relativeHeight="251669504" behindDoc="0" locked="0" layoutInCell="1" allowOverlap="1" wp14:anchorId="3C29C162" wp14:editId="28ECA65E">
                <wp:simplePos x="0" y="0"/>
                <wp:positionH relativeFrom="column">
                  <wp:posOffset>1676400</wp:posOffset>
                </wp:positionH>
                <wp:positionV relativeFrom="paragraph">
                  <wp:posOffset>105410</wp:posOffset>
                </wp:positionV>
                <wp:extent cx="644525" cy="0"/>
                <wp:effectExtent l="9525" t="57785" r="22225" b="56515"/>
                <wp:wrapNone/>
                <wp:docPr id="3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5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14B901" id="Line 1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pt,8.3pt" to="182.7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">
                <v:stroke endarrow="block"/>
              </v:line>
            </w:pict>
          </mc:Fallback>
        </mc:AlternateContent>
      </w:r>
      <w:r w:rsidRPr="002E7AA0">
        <w:tab/>
      </w:r>
    </w:p>
    <w:p w:rsidR="002E7AA0" w:rsidRPr="002E7AA0" w:rsidRDefault="002E7AA0" w:rsidP="002E7AA0"/>
    <w:p w:rsidR="002E7AA0" w:rsidRPr="002E7AA0" w:rsidRDefault="002E7AA0" w:rsidP="002E7AA0"/>
    <w:p w:rsidR="002E7AA0" w:rsidRPr="002E7AA0" w:rsidRDefault="002E7AA0" w:rsidP="002E7AA0"/>
    <w:p w:rsidR="002E7AA0" w:rsidRPr="002E7AA0" w:rsidRDefault="002E7AA0" w:rsidP="002E7AA0"/>
    <w:p w:rsidR="002E7AA0" w:rsidRPr="002E7AA0" w:rsidRDefault="002E7AA0" w:rsidP="002E7AA0"/>
    <w:p w:rsidR="002E7AA0" w:rsidRPr="002E7AA0" w:rsidRDefault="002E7AA0" w:rsidP="002E7AA0"/>
    <w:p w:rsidR="002E7AA0" w:rsidRPr="002E7AA0" w:rsidRDefault="002E7AA0" w:rsidP="002E7AA0"/>
    <w:p w:rsidR="002E7AA0" w:rsidRPr="002E7AA0" w:rsidRDefault="002E7AA0" w:rsidP="002E7AA0"/>
    <w:p w:rsidR="002E7AA0" w:rsidRPr="002E7AA0" w:rsidRDefault="002E7AA0" w:rsidP="002E7AA0"/>
    <w:p w:rsidR="002E7AA0" w:rsidRPr="002E7AA0" w:rsidRDefault="002E7AA0" w:rsidP="002E7AA0">
      <w:pPr>
        <w:tabs>
          <w:tab w:val="left" w:pos="3900"/>
        </w:tabs>
      </w:pPr>
    </w:p>
    <w:p w:rsidR="002E7AA0" w:rsidRPr="002E7AA0" w:rsidRDefault="002E7AA0" w:rsidP="002E7AA0">
      <w:pPr>
        <w:tabs>
          <w:tab w:val="left" w:pos="3900"/>
        </w:tabs>
      </w:pPr>
    </w:p>
    <w:p w:rsidR="002E7AA0" w:rsidRPr="002E7AA0" w:rsidRDefault="002E7AA0" w:rsidP="002E7AA0">
      <w:pPr>
        <w:tabs>
          <w:tab w:val="left" w:pos="3900"/>
        </w:tabs>
      </w:pPr>
    </w:p>
    <w:p w:rsidR="002E7AA0" w:rsidRPr="002E7AA0" w:rsidRDefault="002E7AA0" w:rsidP="002E7AA0">
      <w:pPr>
        <w:tabs>
          <w:tab w:val="left" w:pos="3900"/>
        </w:tabs>
      </w:pPr>
    </w:p>
    <w:p w:rsidR="002E7AA0" w:rsidRPr="002E7AA0" w:rsidRDefault="002E7AA0" w:rsidP="002E7AA0">
      <w:pPr>
        <w:tabs>
          <w:tab w:val="left" w:pos="3900"/>
        </w:tabs>
      </w:pPr>
    </w:p>
    <w:p w:rsidR="002E7AA0" w:rsidRPr="002E7AA0" w:rsidRDefault="002E7AA0" w:rsidP="002E7AA0">
      <w:pPr>
        <w:tabs>
          <w:tab w:val="left" w:pos="3900"/>
        </w:tabs>
      </w:pPr>
    </w:p>
    <w:p w:rsidR="002E7AA0" w:rsidRPr="002E7AA0" w:rsidRDefault="002E7AA0" w:rsidP="002E7AA0">
      <w:pPr>
        <w:tabs>
          <w:tab w:val="left" w:pos="3900"/>
        </w:tabs>
      </w:pPr>
    </w:p>
    <w:p w:rsidR="002E7AA0" w:rsidRPr="002E7AA0" w:rsidRDefault="002E7AA0" w:rsidP="002E7AA0">
      <w:pPr>
        <w:tabs>
          <w:tab w:val="left" w:pos="3900"/>
        </w:tabs>
      </w:pPr>
    </w:p>
    <w:p w:rsidR="002E7AA0" w:rsidRPr="002E7AA0" w:rsidRDefault="002E7AA0" w:rsidP="002E7AA0">
      <w:pPr>
        <w:tabs>
          <w:tab w:val="left" w:pos="3900"/>
        </w:tabs>
      </w:pPr>
    </w:p>
    <w:p w:rsidR="002E7AA0" w:rsidRPr="002E7AA0" w:rsidRDefault="002E7AA0" w:rsidP="002E7AA0">
      <w:pPr>
        <w:tabs>
          <w:tab w:val="left" w:pos="3900"/>
        </w:tabs>
      </w:pPr>
    </w:p>
    <w:p w:rsidR="002E7AA0" w:rsidRPr="002E7AA0" w:rsidRDefault="002E7AA0" w:rsidP="002E7AA0">
      <w:pPr>
        <w:tabs>
          <w:tab w:val="left" w:pos="3900"/>
        </w:tabs>
      </w:pPr>
    </w:p>
    <w:p w:rsidR="002E7AA0" w:rsidRPr="002E7AA0" w:rsidRDefault="002E7AA0" w:rsidP="002E7AA0">
      <w:pPr>
        <w:widowControl w:val="0"/>
        <w:autoSpaceDE w:val="0"/>
        <w:autoSpaceDN w:val="0"/>
        <w:adjustRightInd w:val="0"/>
        <w:jc w:val="right"/>
        <w:rPr>
          <w:sz w:val="28"/>
          <w:szCs w:val="28"/>
        </w:rPr>
      </w:pPr>
      <w:r w:rsidRPr="002E7AA0">
        <w:rPr>
          <w:sz w:val="28"/>
          <w:szCs w:val="28"/>
        </w:rPr>
        <w:t>ПРИЛОЖЕНИЕ № 5</w:t>
      </w:r>
    </w:p>
    <w:p w:rsidR="002E7AA0" w:rsidRPr="002E7AA0" w:rsidRDefault="002E7AA0" w:rsidP="002E7AA0">
      <w:pPr>
        <w:widowControl w:val="0"/>
        <w:ind w:left="4820"/>
        <w:jc w:val="right"/>
        <w:rPr>
          <w:sz w:val="28"/>
          <w:szCs w:val="28"/>
        </w:rPr>
      </w:pPr>
      <w:r w:rsidRPr="002E7AA0">
        <w:rPr>
          <w:sz w:val="28"/>
          <w:szCs w:val="28"/>
        </w:rPr>
        <w:t xml:space="preserve">к Административному регламенту </w:t>
      </w:r>
    </w:p>
    <w:p w:rsidR="002E7AA0" w:rsidRPr="002E7AA0" w:rsidRDefault="002E7AA0" w:rsidP="002E7AA0">
      <w:pPr>
        <w:widowControl w:val="0"/>
        <w:ind w:left="4820"/>
        <w:jc w:val="center"/>
        <w:rPr>
          <w:sz w:val="28"/>
          <w:szCs w:val="28"/>
        </w:rPr>
      </w:pPr>
    </w:p>
    <w:p w:rsidR="002E7AA0" w:rsidRPr="002E7AA0" w:rsidRDefault="002E7AA0" w:rsidP="002E7AA0">
      <w:pPr>
        <w:widowControl w:val="0"/>
        <w:ind w:left="4820"/>
        <w:jc w:val="center"/>
        <w:rPr>
          <w:sz w:val="28"/>
          <w:szCs w:val="28"/>
        </w:rPr>
      </w:pPr>
    </w:p>
    <w:p w:rsidR="002E7AA0" w:rsidRPr="002E7AA0" w:rsidRDefault="002E7AA0" w:rsidP="002E7AA0">
      <w:pPr>
        <w:jc w:val="center"/>
        <w:rPr>
          <w:b/>
          <w:color w:val="000000"/>
          <w:sz w:val="28"/>
          <w:szCs w:val="28"/>
        </w:rPr>
      </w:pPr>
      <w:r w:rsidRPr="002E7AA0">
        <w:rPr>
          <w:b/>
          <w:color w:val="000000"/>
          <w:sz w:val="28"/>
          <w:szCs w:val="28"/>
        </w:rPr>
        <w:t xml:space="preserve">Блок схема предоставления муниципальной услуги по заключению </w:t>
      </w:r>
    </w:p>
    <w:p w:rsidR="002E7AA0" w:rsidRPr="002E7AA0" w:rsidRDefault="002E7AA0" w:rsidP="002E7AA0">
      <w:pPr>
        <w:jc w:val="center"/>
        <w:rPr>
          <w:b/>
          <w:color w:val="000000"/>
          <w:sz w:val="28"/>
          <w:szCs w:val="28"/>
        </w:rPr>
      </w:pPr>
      <w:r w:rsidRPr="002E7AA0">
        <w:rPr>
          <w:b/>
          <w:color w:val="000000"/>
          <w:sz w:val="28"/>
          <w:szCs w:val="28"/>
        </w:rPr>
        <w:t xml:space="preserve">договоров купли-продажи муниципального имущества, по результатам </w:t>
      </w:r>
      <w:r w:rsidRPr="002E7AA0">
        <w:rPr>
          <w:b/>
          <w:sz w:val="28"/>
          <w:szCs w:val="28"/>
        </w:rPr>
        <w:t>реализации преимущественного права выкупа арендаторами на приобретение арендуемого имущества</w:t>
      </w:r>
    </w:p>
    <w:p w:rsidR="002E7AA0" w:rsidRPr="002E7AA0" w:rsidRDefault="002E7AA0" w:rsidP="002E7AA0">
      <w:pPr>
        <w:tabs>
          <w:tab w:val="left" w:pos="0"/>
        </w:tabs>
        <w:jc w:val="center"/>
        <w:rPr>
          <w:b/>
          <w:sz w:val="28"/>
          <w:szCs w:val="28"/>
        </w:rPr>
      </w:pPr>
      <w:r w:rsidRPr="002E7AA0">
        <w:rPr>
          <w:b/>
          <w:sz w:val="28"/>
          <w:szCs w:val="28"/>
        </w:rPr>
        <w:lastRenderedPageBreak/>
        <w:t>по заявлению субъектов</w:t>
      </w:r>
    </w:p>
    <w:p w:rsidR="002E7AA0" w:rsidRPr="002E7AA0" w:rsidRDefault="002E7AA0" w:rsidP="002E7AA0">
      <w:pPr>
        <w:tabs>
          <w:tab w:val="left" w:pos="4111"/>
        </w:tabs>
      </w:pPr>
      <w:r w:rsidRPr="002E7AA0">
        <w:rPr>
          <w:noProof/>
        </w:rPr>
        <mc:AlternateContent>
          <mc:Choice Requires="wps">
            <w:drawing>
              <wp:anchor distT="0" distB="0" distL="114300" distR="114300" simplePos="0" relativeHeight="251670528" behindDoc="0" locked="0" layoutInCell="1" allowOverlap="1" wp14:anchorId="19B72EDB" wp14:editId="238D3EB5">
                <wp:simplePos x="0" y="0"/>
                <wp:positionH relativeFrom="column">
                  <wp:posOffset>1416050</wp:posOffset>
                </wp:positionH>
                <wp:positionV relativeFrom="paragraph">
                  <wp:posOffset>1405255</wp:posOffset>
                </wp:positionV>
                <wp:extent cx="2828925" cy="552450"/>
                <wp:effectExtent l="6350" t="5080" r="12700" b="13970"/>
                <wp:wrapNone/>
                <wp:docPr id="2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8925" cy="552450"/>
                        </a:xfrm>
                        <a:prstGeom prst="rect">
                          <a:avLst/>
                        </a:prstGeom>
                        <a:solidFill>
                          <a:srgbClr val="FFFFFF"/>
                        </a:solidFill>
                        <a:ln w="9525">
                          <a:solidFill>
                            <a:srgbClr val="000000"/>
                          </a:solidFill>
                          <a:miter lim="800000"/>
                          <a:headEnd/>
                          <a:tailEnd/>
                        </a:ln>
                      </wps:spPr>
                      <wps:txbx>
                        <w:txbxContent>
                          <w:p w:rsidR="002E7AA0" w:rsidRPr="0059620E" w:rsidRDefault="002E7AA0" w:rsidP="002E7AA0">
                            <w:pPr>
                              <w:jc w:val="center"/>
                              <w:rPr>
                                <w:rFonts w:ascii="Arial Narrow" w:hAnsi="Arial Narrow"/>
                                <w:sz w:val="28"/>
                                <w:szCs w:val="28"/>
                              </w:rPr>
                            </w:pPr>
                            <w:r w:rsidRPr="0059620E">
                              <w:rPr>
                                <w:rFonts w:ascii="Arial Narrow" w:hAnsi="Arial Narrow"/>
                                <w:sz w:val="28"/>
                                <w:szCs w:val="28"/>
                              </w:rPr>
                              <w:t>Проверка пакета документов и наличия преимущественного права арендатора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B72EDB" id="Rectangle 15" o:spid="_x0000_s1031" style="position:absolute;margin-left:111.5pt;margin-top:110.65pt;width:222.75pt;height:4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">
                <v:textbox>
                  <w:txbxContent>
                    <w:p w:rsidR="002E7AA0" w:rsidRPr="0059620E" w:rsidRDefault="002E7AA0" w:rsidP="002E7AA0">
                      <w:pPr>
                        <w:jc w:val="center"/>
                        <w:rPr>
                          <w:rFonts w:ascii="Arial Narrow" w:hAnsi="Arial Narrow"/>
                          <w:sz w:val="28"/>
                          <w:szCs w:val="28"/>
                        </w:rPr>
                      </w:pPr>
                      <w:r w:rsidRPr="0059620E">
                        <w:rPr>
                          <w:rFonts w:ascii="Arial Narrow" w:hAnsi="Arial Narrow"/>
                          <w:sz w:val="28"/>
                          <w:szCs w:val="28"/>
                        </w:rPr>
                        <w:t>Проверка пакета документов и наличия преимущественного права арендатора</w:t>
                      </w:r>
                    </w:p>
                  </w:txbxContent>
                </v:textbox>
              </v:rect>
            </w:pict>
          </mc:Fallback>
        </mc:AlternateContent>
      </w:r>
      <w:r w:rsidRPr="002E7AA0">
        <w:rPr>
          <w:noProof/>
        </w:rPr>
        <mc:AlternateContent>
          <mc:Choice Requires="wps">
            <w:drawing>
              <wp:anchor distT="0" distB="0" distL="114300" distR="114300" simplePos="0" relativeHeight="251671552" behindDoc="0" locked="0" layoutInCell="1" allowOverlap="1" wp14:anchorId="7CAB739A" wp14:editId="587ED095">
                <wp:simplePos x="0" y="0"/>
                <wp:positionH relativeFrom="column">
                  <wp:posOffset>2673350</wp:posOffset>
                </wp:positionH>
                <wp:positionV relativeFrom="paragraph">
                  <wp:posOffset>948055</wp:posOffset>
                </wp:positionV>
                <wp:extent cx="0" cy="342900"/>
                <wp:effectExtent l="53975" t="5080" r="60325" b="23495"/>
                <wp:wrapNone/>
                <wp:docPr id="2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9B5B7" id="Line 1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5pt,74.65pt" to="210.5pt,10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">
                <v:stroke endarrow="block"/>
              </v:line>
            </w:pict>
          </mc:Fallback>
        </mc:AlternateContent>
      </w:r>
      <w:r w:rsidRPr="002E7AA0">
        <w:tab/>
      </w:r>
    </w:p>
    <w:p w:rsidR="002E7AA0" w:rsidRPr="002E7AA0" w:rsidRDefault="002E7AA0" w:rsidP="002E7AA0"/>
    <w:p w:rsidR="002E7AA0" w:rsidRPr="002E7AA0" w:rsidRDefault="002E7AA0" w:rsidP="002E7AA0">
      <w:r w:rsidRPr="002E7AA0">
        <w:rPr>
          <w:noProof/>
        </w:rPr>
        <mc:AlternateContent>
          <mc:Choice Requires="wps">
            <w:drawing>
              <wp:anchor distT="0" distB="0" distL="114300" distR="114300" simplePos="0" relativeHeight="251672576" behindDoc="0" locked="0" layoutInCell="1" allowOverlap="1" wp14:anchorId="1414C4DD" wp14:editId="7BD118DD">
                <wp:simplePos x="0" y="0"/>
                <wp:positionH relativeFrom="column">
                  <wp:posOffset>1987550</wp:posOffset>
                </wp:positionH>
                <wp:positionV relativeFrom="paragraph">
                  <wp:posOffset>132080</wp:posOffset>
                </wp:positionV>
                <wp:extent cx="1362075" cy="466725"/>
                <wp:effectExtent l="6350" t="8255" r="12700" b="10795"/>
                <wp:wrapNone/>
                <wp:docPr id="2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466725"/>
                        </a:xfrm>
                        <a:prstGeom prst="rect">
                          <a:avLst/>
                        </a:prstGeom>
                        <a:solidFill>
                          <a:srgbClr val="FFFFFF"/>
                        </a:solidFill>
                        <a:ln w="9525">
                          <a:solidFill>
                            <a:srgbClr val="000000"/>
                          </a:solidFill>
                          <a:miter lim="800000"/>
                          <a:headEnd/>
                          <a:tailEnd/>
                        </a:ln>
                      </wps:spPr>
                      <wps:txbx>
                        <w:txbxContent>
                          <w:p w:rsidR="002E7AA0" w:rsidRPr="0059620E" w:rsidRDefault="002E7AA0" w:rsidP="002E7AA0">
                            <w:pPr>
                              <w:jc w:val="center"/>
                              <w:rPr>
                                <w:rFonts w:ascii="Arial Narrow" w:hAnsi="Arial Narrow"/>
                                <w:sz w:val="28"/>
                                <w:szCs w:val="28"/>
                              </w:rPr>
                            </w:pPr>
                            <w:r w:rsidRPr="0059620E">
                              <w:rPr>
                                <w:rFonts w:ascii="Arial Narrow" w:hAnsi="Arial Narrow"/>
                                <w:sz w:val="28"/>
                                <w:szCs w:val="28"/>
                              </w:rPr>
                              <w:t>Поступление заявления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14C4DD" id="Rectangle 13" o:spid="_x0000_s1032" style="position:absolute;margin-left:156.5pt;margin-top:10.4pt;width:107.25pt;height:36.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">
                <v:textbox>
                  <w:txbxContent>
                    <w:p w:rsidR="002E7AA0" w:rsidRPr="0059620E" w:rsidRDefault="002E7AA0" w:rsidP="002E7AA0">
                      <w:pPr>
                        <w:jc w:val="center"/>
                        <w:rPr>
                          <w:rFonts w:ascii="Arial Narrow" w:hAnsi="Arial Narrow"/>
                          <w:sz w:val="28"/>
                          <w:szCs w:val="28"/>
                        </w:rPr>
                      </w:pPr>
                      <w:r w:rsidRPr="0059620E">
                        <w:rPr>
                          <w:rFonts w:ascii="Arial Narrow" w:hAnsi="Arial Narrow"/>
                          <w:sz w:val="28"/>
                          <w:szCs w:val="28"/>
                        </w:rPr>
                        <w:t>Поступление заявления</w:t>
                      </w:r>
                    </w:p>
                  </w:txbxContent>
                </v:textbox>
              </v:rect>
            </w:pict>
          </mc:Fallback>
        </mc:AlternateContent>
      </w:r>
    </w:p>
    <w:p w:rsidR="002E7AA0" w:rsidRPr="002E7AA0" w:rsidRDefault="002E7AA0" w:rsidP="002E7AA0"/>
    <w:p w:rsidR="002E7AA0" w:rsidRPr="002E7AA0" w:rsidRDefault="002E7AA0" w:rsidP="002E7AA0"/>
    <w:p w:rsidR="002E7AA0" w:rsidRPr="002E7AA0" w:rsidRDefault="002E7AA0" w:rsidP="002E7AA0"/>
    <w:p w:rsidR="002E7AA0" w:rsidRPr="002E7AA0" w:rsidRDefault="002E7AA0" w:rsidP="002E7AA0"/>
    <w:p w:rsidR="002E7AA0" w:rsidRPr="002E7AA0" w:rsidRDefault="002E7AA0" w:rsidP="002E7AA0"/>
    <w:p w:rsidR="002E7AA0" w:rsidRPr="002E7AA0" w:rsidRDefault="002E7AA0" w:rsidP="002E7AA0"/>
    <w:p w:rsidR="002E7AA0" w:rsidRPr="002E7AA0" w:rsidRDefault="002E7AA0" w:rsidP="002E7AA0">
      <w:r w:rsidRPr="002E7AA0">
        <w:rPr>
          <w:noProof/>
        </w:rPr>
        <mc:AlternateContent>
          <mc:Choice Requires="wps">
            <w:drawing>
              <wp:anchor distT="0" distB="0" distL="114300" distR="114300" simplePos="0" relativeHeight="251673600" behindDoc="0" locked="0" layoutInCell="1" allowOverlap="1" wp14:anchorId="1FB3DA89" wp14:editId="51D3842C">
                <wp:simplePos x="0" y="0"/>
                <wp:positionH relativeFrom="column">
                  <wp:posOffset>892175</wp:posOffset>
                </wp:positionH>
                <wp:positionV relativeFrom="paragraph">
                  <wp:posOffset>107315</wp:posOffset>
                </wp:positionV>
                <wp:extent cx="0" cy="676275"/>
                <wp:effectExtent l="53975" t="12065" r="60325" b="16510"/>
                <wp:wrapNone/>
                <wp:docPr id="26"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6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252C24" id="AutoShape 21" o:spid="_x0000_s1026" type="#_x0000_t32" style="position:absolute;margin-left:70.25pt;margin-top:8.45pt;width:0;height:53.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">
                <v:stroke endarrow="block"/>
              </v:shape>
            </w:pict>
          </mc:Fallback>
        </mc:AlternateContent>
      </w:r>
      <w:r w:rsidRPr="002E7AA0">
        <w:rPr>
          <w:noProof/>
        </w:rPr>
        <mc:AlternateContent>
          <mc:Choice Requires="wps">
            <w:drawing>
              <wp:anchor distT="0" distB="0" distL="114300" distR="114300" simplePos="0" relativeHeight="251674624" behindDoc="0" locked="0" layoutInCell="1" allowOverlap="1" wp14:anchorId="3A8273FC" wp14:editId="39A868E2">
                <wp:simplePos x="0" y="0"/>
                <wp:positionH relativeFrom="column">
                  <wp:posOffset>892175</wp:posOffset>
                </wp:positionH>
                <wp:positionV relativeFrom="paragraph">
                  <wp:posOffset>107315</wp:posOffset>
                </wp:positionV>
                <wp:extent cx="523875" cy="0"/>
                <wp:effectExtent l="6350" t="12065" r="12700" b="6985"/>
                <wp:wrapNone/>
                <wp:docPr id="25"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3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0AA6BA" id="AutoShape 20" o:spid="_x0000_s1026" type="#_x0000_t32" style="position:absolute;margin-left:70.25pt;margin-top:8.45pt;width:41.25pt;height:0;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"/>
            </w:pict>
          </mc:Fallback>
        </mc:AlternateContent>
      </w:r>
      <w:r w:rsidRPr="002E7AA0">
        <w:rPr>
          <w:noProof/>
        </w:rPr>
        <mc:AlternateContent>
          <mc:Choice Requires="wps">
            <w:drawing>
              <wp:anchor distT="0" distB="0" distL="114300" distR="114300" simplePos="0" relativeHeight="251675648" behindDoc="0" locked="0" layoutInCell="1" allowOverlap="1" wp14:anchorId="0CCC73E1" wp14:editId="1A86470C">
                <wp:simplePos x="0" y="0"/>
                <wp:positionH relativeFrom="column">
                  <wp:posOffset>5092700</wp:posOffset>
                </wp:positionH>
                <wp:positionV relativeFrom="paragraph">
                  <wp:posOffset>59690</wp:posOffset>
                </wp:positionV>
                <wp:extent cx="0" cy="723900"/>
                <wp:effectExtent l="53975" t="12065" r="60325" b="16510"/>
                <wp:wrapNone/>
                <wp:docPr id="24"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3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02C477" id="AutoShape 19" o:spid="_x0000_s1026" type="#_x0000_t32" style="position:absolute;margin-left:401pt;margin-top:4.7pt;width:0;height:5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">
                <v:stroke endarrow="block"/>
              </v:shape>
            </w:pict>
          </mc:Fallback>
        </mc:AlternateContent>
      </w:r>
      <w:r w:rsidRPr="002E7AA0">
        <w:rPr>
          <w:noProof/>
        </w:rPr>
        <mc:AlternateContent>
          <mc:Choice Requires="wps">
            <w:drawing>
              <wp:anchor distT="0" distB="0" distL="114300" distR="114300" simplePos="0" relativeHeight="251676672" behindDoc="0" locked="0" layoutInCell="1" allowOverlap="1" wp14:anchorId="2C6055B4" wp14:editId="06C492AA">
                <wp:simplePos x="0" y="0"/>
                <wp:positionH relativeFrom="column">
                  <wp:posOffset>4244975</wp:posOffset>
                </wp:positionH>
                <wp:positionV relativeFrom="paragraph">
                  <wp:posOffset>59690</wp:posOffset>
                </wp:positionV>
                <wp:extent cx="847725" cy="0"/>
                <wp:effectExtent l="6350" t="12065" r="12700" b="6985"/>
                <wp:wrapNone/>
                <wp:docPr id="2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7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B48C3A" id="AutoShape 18" o:spid="_x0000_s1026" type="#_x0000_t32" style="position:absolute;margin-left:334.25pt;margin-top:4.7pt;width:66.7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"/>
            </w:pict>
          </mc:Fallback>
        </mc:AlternateContent>
      </w:r>
    </w:p>
    <w:p w:rsidR="002E7AA0" w:rsidRPr="002E7AA0" w:rsidRDefault="002E7AA0" w:rsidP="002E7AA0"/>
    <w:p w:rsidR="002E7AA0" w:rsidRPr="002E7AA0" w:rsidRDefault="002E7AA0" w:rsidP="002E7AA0"/>
    <w:p w:rsidR="002E7AA0" w:rsidRPr="002E7AA0" w:rsidRDefault="002E7AA0" w:rsidP="002E7AA0"/>
    <w:p w:rsidR="002E7AA0" w:rsidRPr="002E7AA0" w:rsidRDefault="002E7AA0" w:rsidP="002E7AA0"/>
    <w:p w:rsidR="002E7AA0" w:rsidRPr="002E7AA0" w:rsidRDefault="002E7AA0" w:rsidP="002E7AA0">
      <w:r w:rsidRPr="002E7AA0">
        <w:rPr>
          <w:noProof/>
        </w:rPr>
        <mc:AlternateContent>
          <mc:Choice Requires="wps">
            <w:drawing>
              <wp:anchor distT="0" distB="0" distL="114300" distR="114300" simplePos="0" relativeHeight="251677696" behindDoc="0" locked="0" layoutInCell="1" allowOverlap="1" wp14:anchorId="3E3B470B" wp14:editId="03214F2F">
                <wp:simplePos x="0" y="0"/>
                <wp:positionH relativeFrom="column">
                  <wp:posOffset>558800</wp:posOffset>
                </wp:positionH>
                <wp:positionV relativeFrom="paragraph">
                  <wp:posOffset>80645</wp:posOffset>
                </wp:positionV>
                <wp:extent cx="733425" cy="381000"/>
                <wp:effectExtent l="6350" t="13970" r="12700" b="5080"/>
                <wp:wrapNone/>
                <wp:docPr id="2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381000"/>
                        </a:xfrm>
                        <a:prstGeom prst="rect">
                          <a:avLst/>
                        </a:prstGeom>
                        <a:solidFill>
                          <a:srgbClr val="FFFFFF"/>
                        </a:solidFill>
                        <a:ln w="9525">
                          <a:solidFill>
                            <a:srgbClr val="000000"/>
                          </a:solidFill>
                          <a:miter lim="800000"/>
                          <a:headEnd/>
                          <a:tailEnd/>
                        </a:ln>
                      </wps:spPr>
                      <wps:txbx>
                        <w:txbxContent>
                          <w:p w:rsidR="002E7AA0" w:rsidRPr="006F7D24" w:rsidRDefault="002E7AA0" w:rsidP="002E7AA0">
                            <w:pPr>
                              <w:jc w:val="center"/>
                              <w:rPr>
                                <w:rFonts w:ascii="Arial Narrow" w:hAnsi="Arial Narrow"/>
                              </w:rPr>
                            </w:pPr>
                            <w:r w:rsidRPr="006F7D24">
                              <w:rPr>
                                <w:rFonts w:ascii="Arial Narrow" w:hAnsi="Arial Narrow"/>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3B470B" id="Rectangle 17" o:spid="_x0000_s1033" style="position:absolute;margin-left:44pt;margin-top:6.35pt;width:57.75pt;height:30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">
                <v:textbox>
                  <w:txbxContent>
                    <w:p w:rsidR="002E7AA0" w:rsidRPr="006F7D24" w:rsidRDefault="002E7AA0" w:rsidP="002E7AA0">
                      <w:pPr>
                        <w:jc w:val="center"/>
                        <w:rPr>
                          <w:rFonts w:ascii="Arial Narrow" w:hAnsi="Arial Narrow"/>
                        </w:rPr>
                      </w:pPr>
                      <w:r w:rsidRPr="006F7D24">
                        <w:rPr>
                          <w:rFonts w:ascii="Arial Narrow" w:hAnsi="Arial Narrow"/>
                        </w:rPr>
                        <w:t>ДА</w:t>
                      </w:r>
                    </w:p>
                  </w:txbxContent>
                </v:textbox>
              </v:rect>
            </w:pict>
          </mc:Fallback>
        </mc:AlternateContent>
      </w:r>
      <w:r w:rsidRPr="002E7AA0">
        <w:rPr>
          <w:noProof/>
        </w:rPr>
        <mc:AlternateContent>
          <mc:Choice Requires="wps">
            <w:drawing>
              <wp:anchor distT="0" distB="0" distL="114300" distR="114300" simplePos="0" relativeHeight="251678720" behindDoc="0" locked="0" layoutInCell="1" allowOverlap="1" wp14:anchorId="2FE77DEA" wp14:editId="5ED64A8E">
                <wp:simplePos x="0" y="0"/>
                <wp:positionH relativeFrom="column">
                  <wp:posOffset>4702175</wp:posOffset>
                </wp:positionH>
                <wp:positionV relativeFrom="paragraph">
                  <wp:posOffset>80645</wp:posOffset>
                </wp:positionV>
                <wp:extent cx="733425" cy="381000"/>
                <wp:effectExtent l="6350" t="13970" r="12700" b="5080"/>
                <wp:wrapNone/>
                <wp:docPr id="2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381000"/>
                        </a:xfrm>
                        <a:prstGeom prst="rect">
                          <a:avLst/>
                        </a:prstGeom>
                        <a:solidFill>
                          <a:srgbClr val="FFFFFF"/>
                        </a:solidFill>
                        <a:ln w="9525">
                          <a:solidFill>
                            <a:srgbClr val="000000"/>
                          </a:solidFill>
                          <a:miter lim="800000"/>
                          <a:headEnd/>
                          <a:tailEnd/>
                        </a:ln>
                      </wps:spPr>
                      <wps:txbx>
                        <w:txbxContent>
                          <w:p w:rsidR="002E7AA0" w:rsidRPr="006F7D24" w:rsidRDefault="002E7AA0" w:rsidP="002E7AA0">
                            <w:pPr>
                              <w:jc w:val="center"/>
                              <w:rPr>
                                <w:rFonts w:ascii="Arial Narrow" w:hAnsi="Arial Narrow"/>
                              </w:rPr>
                            </w:pPr>
                            <w:r w:rsidRPr="006F7D24">
                              <w:rPr>
                                <w:rFonts w:ascii="Arial Narrow" w:hAnsi="Arial Narrow"/>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E77DEA" id="Rectangle 16" o:spid="_x0000_s1034" style="position:absolute;margin-left:370.25pt;margin-top:6.35pt;width:57.75pt;height:30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">
                <v:textbox>
                  <w:txbxContent>
                    <w:p w:rsidR="002E7AA0" w:rsidRPr="006F7D24" w:rsidRDefault="002E7AA0" w:rsidP="002E7AA0">
                      <w:pPr>
                        <w:jc w:val="center"/>
                        <w:rPr>
                          <w:rFonts w:ascii="Arial Narrow" w:hAnsi="Arial Narrow"/>
                        </w:rPr>
                      </w:pPr>
                      <w:r w:rsidRPr="006F7D24">
                        <w:rPr>
                          <w:rFonts w:ascii="Arial Narrow" w:hAnsi="Arial Narrow"/>
                        </w:rPr>
                        <w:t>НЕТ</w:t>
                      </w:r>
                    </w:p>
                  </w:txbxContent>
                </v:textbox>
              </v:rect>
            </w:pict>
          </mc:Fallback>
        </mc:AlternateContent>
      </w:r>
    </w:p>
    <w:p w:rsidR="002E7AA0" w:rsidRPr="002E7AA0" w:rsidRDefault="002E7AA0" w:rsidP="002E7AA0"/>
    <w:p w:rsidR="002E7AA0" w:rsidRPr="002E7AA0" w:rsidRDefault="002E7AA0" w:rsidP="002E7AA0"/>
    <w:p w:rsidR="002E7AA0" w:rsidRPr="002E7AA0" w:rsidRDefault="002E7AA0" w:rsidP="002E7AA0">
      <w:r w:rsidRPr="002E7AA0">
        <w:rPr>
          <w:noProof/>
        </w:rPr>
        <mc:AlternateContent>
          <mc:Choice Requires="wps">
            <w:drawing>
              <wp:anchor distT="0" distB="0" distL="114300" distR="114300" simplePos="0" relativeHeight="251679744" behindDoc="0" locked="0" layoutInCell="1" allowOverlap="1" wp14:anchorId="5DF7248B" wp14:editId="6D41C51B">
                <wp:simplePos x="0" y="0"/>
                <wp:positionH relativeFrom="column">
                  <wp:posOffset>4244975</wp:posOffset>
                </wp:positionH>
                <wp:positionV relativeFrom="paragraph">
                  <wp:posOffset>537210</wp:posOffset>
                </wp:positionV>
                <wp:extent cx="1771650" cy="962025"/>
                <wp:effectExtent l="6350" t="13335" r="12700" b="5715"/>
                <wp:wrapNone/>
                <wp:docPr id="20"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0" cy="962025"/>
                        </a:xfrm>
                        <a:prstGeom prst="rect">
                          <a:avLst/>
                        </a:prstGeom>
                        <a:solidFill>
                          <a:srgbClr val="FFFFFF"/>
                        </a:solidFill>
                        <a:ln w="9525">
                          <a:solidFill>
                            <a:srgbClr val="000000"/>
                          </a:solidFill>
                          <a:miter lim="800000"/>
                          <a:headEnd/>
                          <a:tailEnd/>
                        </a:ln>
                      </wps:spPr>
                      <wps:txbx>
                        <w:txbxContent>
                          <w:p w:rsidR="002E7AA0" w:rsidRPr="0059620E" w:rsidRDefault="002E7AA0" w:rsidP="002E7AA0">
                            <w:pPr>
                              <w:jc w:val="center"/>
                              <w:rPr>
                                <w:rFonts w:ascii="Arial Narrow" w:hAnsi="Arial Narrow"/>
                                <w:sz w:val="28"/>
                                <w:szCs w:val="28"/>
                              </w:rPr>
                            </w:pPr>
                            <w:r w:rsidRPr="0059620E">
                              <w:rPr>
                                <w:rFonts w:ascii="Arial Narrow" w:hAnsi="Arial Narrow"/>
                                <w:sz w:val="28"/>
                                <w:szCs w:val="28"/>
                              </w:rPr>
                              <w:t>Уведомление об отказе в реализации преимущественного права с указанием оснований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F7248B" id="Rectangle 27" o:spid="_x0000_s1035" style="position:absolute;margin-left:334.25pt;margin-top:42.3pt;width:139.5pt;height:7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">
                <v:textbox>
                  <w:txbxContent>
                    <w:p w:rsidR="002E7AA0" w:rsidRPr="0059620E" w:rsidRDefault="002E7AA0" w:rsidP="002E7AA0">
                      <w:pPr>
                        <w:jc w:val="center"/>
                        <w:rPr>
                          <w:rFonts w:ascii="Arial Narrow" w:hAnsi="Arial Narrow"/>
                          <w:sz w:val="28"/>
                          <w:szCs w:val="28"/>
                        </w:rPr>
                      </w:pPr>
                      <w:r w:rsidRPr="0059620E">
                        <w:rPr>
                          <w:rFonts w:ascii="Arial Narrow" w:hAnsi="Arial Narrow"/>
                          <w:sz w:val="28"/>
                          <w:szCs w:val="28"/>
                        </w:rPr>
                        <w:t>Уведомление об отказе в реализации преимущественного права с указанием оснований</w:t>
                      </w:r>
                    </w:p>
                  </w:txbxContent>
                </v:textbox>
              </v:rect>
            </w:pict>
          </mc:Fallback>
        </mc:AlternateContent>
      </w:r>
      <w:r w:rsidRPr="002E7AA0">
        <w:rPr>
          <w:noProof/>
        </w:rPr>
        <mc:AlternateContent>
          <mc:Choice Requires="wps">
            <w:drawing>
              <wp:anchor distT="0" distB="0" distL="114300" distR="114300" simplePos="0" relativeHeight="251680768" behindDoc="0" locked="0" layoutInCell="1" allowOverlap="1" wp14:anchorId="0F338A22" wp14:editId="4746EE6D">
                <wp:simplePos x="0" y="0"/>
                <wp:positionH relativeFrom="column">
                  <wp:posOffset>473075</wp:posOffset>
                </wp:positionH>
                <wp:positionV relativeFrom="paragraph">
                  <wp:posOffset>2146935</wp:posOffset>
                </wp:positionV>
                <wp:extent cx="1962150" cy="723900"/>
                <wp:effectExtent l="6350" t="13335" r="12700" b="5715"/>
                <wp:wrapNone/>
                <wp:docPr id="19"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0" cy="723900"/>
                        </a:xfrm>
                        <a:prstGeom prst="rect">
                          <a:avLst/>
                        </a:prstGeom>
                        <a:solidFill>
                          <a:srgbClr val="FFFFFF"/>
                        </a:solidFill>
                        <a:ln w="9525">
                          <a:solidFill>
                            <a:srgbClr val="000000"/>
                          </a:solidFill>
                          <a:miter lim="800000"/>
                          <a:headEnd/>
                          <a:tailEnd/>
                        </a:ln>
                      </wps:spPr>
                      <wps:txbx>
                        <w:txbxContent>
                          <w:p w:rsidR="002E7AA0" w:rsidRPr="0059620E" w:rsidRDefault="002E7AA0" w:rsidP="002E7AA0">
                            <w:pPr>
                              <w:rPr>
                                <w:rFonts w:ascii="Arial Narrow" w:hAnsi="Arial Narrow"/>
                                <w:sz w:val="28"/>
                                <w:szCs w:val="28"/>
                              </w:rPr>
                            </w:pPr>
                            <w:r w:rsidRPr="0059620E">
                              <w:rPr>
                                <w:rFonts w:ascii="Arial Narrow" w:hAnsi="Arial Narrow"/>
                                <w:sz w:val="28"/>
                                <w:szCs w:val="28"/>
                              </w:rPr>
                              <w:t>Направление проекта договора купли-продажи муниципального имущества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338A22" id="Rectangle 26" o:spid="_x0000_s1036" style="position:absolute;margin-left:37.25pt;margin-top:169.05pt;width:154.5pt;height:5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">
                <v:textbox>
                  <w:txbxContent>
                    <w:p w:rsidR="002E7AA0" w:rsidRPr="0059620E" w:rsidRDefault="002E7AA0" w:rsidP="002E7AA0">
                      <w:pPr>
                        <w:rPr>
                          <w:rFonts w:ascii="Arial Narrow" w:hAnsi="Arial Narrow"/>
                          <w:sz w:val="28"/>
                          <w:szCs w:val="28"/>
                        </w:rPr>
                      </w:pPr>
                      <w:r w:rsidRPr="0059620E">
                        <w:rPr>
                          <w:rFonts w:ascii="Arial Narrow" w:hAnsi="Arial Narrow"/>
                          <w:sz w:val="28"/>
                          <w:szCs w:val="28"/>
                        </w:rPr>
                        <w:t>Направление проекта договора купли-продажи муниципального имущества</w:t>
                      </w:r>
                    </w:p>
                  </w:txbxContent>
                </v:textbox>
              </v:rect>
            </w:pict>
          </mc:Fallback>
        </mc:AlternateContent>
      </w:r>
      <w:r w:rsidRPr="002E7AA0">
        <w:rPr>
          <w:noProof/>
        </w:rPr>
        <mc:AlternateContent>
          <mc:Choice Requires="wps">
            <w:drawing>
              <wp:anchor distT="0" distB="0" distL="114300" distR="114300" simplePos="0" relativeHeight="251681792" behindDoc="0" locked="0" layoutInCell="1" allowOverlap="1" wp14:anchorId="0735AEA8" wp14:editId="317A1B74">
                <wp:simplePos x="0" y="0"/>
                <wp:positionH relativeFrom="column">
                  <wp:posOffset>1406525</wp:posOffset>
                </wp:positionH>
                <wp:positionV relativeFrom="paragraph">
                  <wp:posOffset>1670685</wp:posOffset>
                </wp:positionV>
                <wp:extent cx="9525" cy="400050"/>
                <wp:effectExtent l="53975" t="13335" r="50800" b="24765"/>
                <wp:wrapNone/>
                <wp:docPr id="18"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400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3664D9" id="AutoShape 25" o:spid="_x0000_s1026" type="#_x0000_t32" style="position:absolute;margin-left:110.75pt;margin-top:131.55pt;width:.75pt;height:31.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">
                <v:stroke endarrow="block"/>
              </v:shape>
            </w:pict>
          </mc:Fallback>
        </mc:AlternateContent>
      </w:r>
      <w:r w:rsidRPr="002E7AA0">
        <w:rPr>
          <w:noProof/>
        </w:rPr>
        <mc:AlternateContent>
          <mc:Choice Requires="wps">
            <w:drawing>
              <wp:anchor distT="0" distB="0" distL="114300" distR="114300" simplePos="0" relativeHeight="251682816" behindDoc="0" locked="0" layoutInCell="1" allowOverlap="1" wp14:anchorId="347C025D" wp14:editId="14737FBB">
                <wp:simplePos x="0" y="0"/>
                <wp:positionH relativeFrom="column">
                  <wp:posOffset>473075</wp:posOffset>
                </wp:positionH>
                <wp:positionV relativeFrom="paragraph">
                  <wp:posOffset>641985</wp:posOffset>
                </wp:positionV>
                <wp:extent cx="1962150" cy="962025"/>
                <wp:effectExtent l="6350" t="13335" r="12700" b="5715"/>
                <wp:wrapNone/>
                <wp:docPr id="17"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0" cy="962025"/>
                        </a:xfrm>
                        <a:prstGeom prst="rect">
                          <a:avLst/>
                        </a:prstGeom>
                        <a:solidFill>
                          <a:srgbClr val="FFFFFF"/>
                        </a:solidFill>
                        <a:ln w="9525">
                          <a:solidFill>
                            <a:srgbClr val="000000"/>
                          </a:solidFill>
                          <a:miter lim="800000"/>
                          <a:headEnd/>
                          <a:tailEnd/>
                        </a:ln>
                      </wps:spPr>
                      <wps:txbx>
                        <w:txbxContent>
                          <w:p w:rsidR="002E7AA0" w:rsidRPr="006F7D24" w:rsidRDefault="002E7AA0" w:rsidP="002E7AA0">
                            <w:pPr>
                              <w:jc w:val="center"/>
                              <w:rPr>
                                <w:rFonts w:ascii="Arial Narrow" w:hAnsi="Arial Narrow"/>
                              </w:rPr>
                            </w:pPr>
                            <w:r w:rsidRPr="0059620E">
                              <w:rPr>
                                <w:rFonts w:ascii="Arial Narrow" w:hAnsi="Arial Narrow"/>
                                <w:sz w:val="28"/>
                                <w:szCs w:val="28"/>
                              </w:rPr>
                              <w:t>Принятие решения об условиях приватизации муниципального имущества, предусматривающего преимущественное право</w:t>
                            </w:r>
                            <w:r>
                              <w:rPr>
                                <w:rFonts w:ascii="Arial Narrow" w:hAnsi="Arial Narrow"/>
                              </w:rPr>
                              <w:t xml:space="preserve"> арендаторов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7C025D" id="Rectangle 24" o:spid="_x0000_s1037" style="position:absolute;margin-left:37.25pt;margin-top:50.55pt;width:154.5pt;height:75.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">
                <v:textbox>
                  <w:txbxContent>
                    <w:p w:rsidR="002E7AA0" w:rsidRPr="006F7D24" w:rsidRDefault="002E7AA0" w:rsidP="002E7AA0">
                      <w:pPr>
                        <w:jc w:val="center"/>
                        <w:rPr>
                          <w:rFonts w:ascii="Arial Narrow" w:hAnsi="Arial Narrow"/>
                        </w:rPr>
                      </w:pPr>
                      <w:r w:rsidRPr="0059620E">
                        <w:rPr>
                          <w:rFonts w:ascii="Arial Narrow" w:hAnsi="Arial Narrow"/>
                          <w:sz w:val="28"/>
                          <w:szCs w:val="28"/>
                        </w:rPr>
                        <w:t>Принятие решения об условиях приватизации муниципального имущества, предусматривающего преимущественное право</w:t>
                      </w:r>
                      <w:r>
                        <w:rPr>
                          <w:rFonts w:ascii="Arial Narrow" w:hAnsi="Arial Narrow"/>
                        </w:rPr>
                        <w:t xml:space="preserve"> арендаторов</w:t>
                      </w:r>
                    </w:p>
                  </w:txbxContent>
                </v:textbox>
              </v:rect>
            </w:pict>
          </mc:Fallback>
        </mc:AlternateContent>
      </w:r>
      <w:r w:rsidRPr="002E7AA0">
        <w:rPr>
          <w:noProof/>
        </w:rPr>
        <mc:AlternateContent>
          <mc:Choice Requires="wps">
            <w:drawing>
              <wp:anchor distT="0" distB="0" distL="114300" distR="114300" simplePos="0" relativeHeight="251683840" behindDoc="0" locked="0" layoutInCell="1" allowOverlap="1" wp14:anchorId="2DF7E986" wp14:editId="1AC68330">
                <wp:simplePos x="0" y="0"/>
                <wp:positionH relativeFrom="column">
                  <wp:posOffset>5092700</wp:posOffset>
                </wp:positionH>
                <wp:positionV relativeFrom="paragraph">
                  <wp:posOffset>89535</wp:posOffset>
                </wp:positionV>
                <wp:extent cx="0" cy="352425"/>
                <wp:effectExtent l="53975" t="13335" r="60325" b="15240"/>
                <wp:wrapNone/>
                <wp:docPr id="16"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2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41BB0D" id="AutoShape 23" o:spid="_x0000_s1026" type="#_x0000_t32" style="position:absolute;margin-left:401pt;margin-top:7.05pt;width:0;height:27.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">
                <v:stroke endarrow="block"/>
              </v:shape>
            </w:pict>
          </mc:Fallback>
        </mc:AlternateContent>
      </w:r>
      <w:r w:rsidRPr="002E7AA0">
        <w:rPr>
          <w:noProof/>
        </w:rPr>
        <mc:AlternateContent>
          <mc:Choice Requires="wps">
            <w:drawing>
              <wp:anchor distT="0" distB="0" distL="114300" distR="114300" simplePos="0" relativeHeight="251684864" behindDoc="0" locked="0" layoutInCell="1" allowOverlap="1" wp14:anchorId="4CA3832E" wp14:editId="37EC6523">
                <wp:simplePos x="0" y="0"/>
                <wp:positionH relativeFrom="column">
                  <wp:posOffset>892175</wp:posOffset>
                </wp:positionH>
                <wp:positionV relativeFrom="paragraph">
                  <wp:posOffset>41910</wp:posOffset>
                </wp:positionV>
                <wp:extent cx="635" cy="400050"/>
                <wp:effectExtent l="53975" t="13335" r="59690" b="15240"/>
                <wp:wrapNone/>
                <wp:docPr id="15"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00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536875" id="AutoShape 22" o:spid="_x0000_s1026" type="#_x0000_t32" style="position:absolute;margin-left:70.25pt;margin-top:3.3pt;width:.05pt;height:3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">
                <v:stroke endarrow="block"/>
              </v:shape>
            </w:pict>
          </mc:Fallback>
        </mc:AlternateContent>
      </w:r>
    </w:p>
    <w:p w:rsidR="002E7AA0" w:rsidRPr="002E7AA0" w:rsidRDefault="002E7AA0" w:rsidP="002E7AA0"/>
    <w:p w:rsidR="002E7AA0" w:rsidRPr="002E7AA0" w:rsidRDefault="002E7AA0" w:rsidP="002E7AA0"/>
    <w:p w:rsidR="002E7AA0" w:rsidRPr="002E7AA0" w:rsidRDefault="002E7AA0" w:rsidP="002E7AA0"/>
    <w:p w:rsidR="002E7AA0" w:rsidRPr="002E7AA0" w:rsidRDefault="002E7AA0" w:rsidP="002E7AA0"/>
    <w:p w:rsidR="002E7AA0" w:rsidRPr="002E7AA0" w:rsidRDefault="002E7AA0" w:rsidP="002E7AA0"/>
    <w:p w:rsidR="002E7AA0" w:rsidRPr="002E7AA0" w:rsidRDefault="002E7AA0" w:rsidP="002E7AA0"/>
    <w:p w:rsidR="002E7AA0" w:rsidRPr="002E7AA0" w:rsidRDefault="002E7AA0" w:rsidP="002E7AA0"/>
    <w:p w:rsidR="002E7AA0" w:rsidRPr="002E7AA0" w:rsidRDefault="002E7AA0" w:rsidP="002E7AA0"/>
    <w:p w:rsidR="002E7AA0" w:rsidRPr="002E7AA0" w:rsidRDefault="002E7AA0" w:rsidP="002E7AA0"/>
    <w:p w:rsidR="002E7AA0" w:rsidRPr="002E7AA0" w:rsidRDefault="002E7AA0" w:rsidP="002E7AA0"/>
    <w:p w:rsidR="002E7AA0" w:rsidRPr="002E7AA0" w:rsidRDefault="002E7AA0" w:rsidP="002E7AA0"/>
    <w:p w:rsidR="002E7AA0" w:rsidRPr="002E7AA0" w:rsidRDefault="002E7AA0" w:rsidP="002E7AA0"/>
    <w:p w:rsidR="002E7AA0" w:rsidRPr="002E7AA0" w:rsidRDefault="002E7AA0" w:rsidP="002E7AA0"/>
    <w:p w:rsidR="002E7AA0" w:rsidRPr="002E7AA0" w:rsidRDefault="002E7AA0" w:rsidP="002E7AA0"/>
    <w:p w:rsidR="002E7AA0" w:rsidRPr="002E7AA0" w:rsidRDefault="002E7AA0" w:rsidP="002E7AA0"/>
    <w:p w:rsidR="002E7AA0" w:rsidRPr="002E7AA0" w:rsidRDefault="002E7AA0" w:rsidP="002E7AA0"/>
    <w:p w:rsidR="002E7AA0" w:rsidRPr="002E7AA0" w:rsidRDefault="002E7AA0" w:rsidP="002E7AA0"/>
    <w:p w:rsidR="002E7AA0" w:rsidRPr="002E7AA0" w:rsidRDefault="002E7AA0" w:rsidP="002E7AA0"/>
    <w:p w:rsidR="002E7AA0" w:rsidRPr="002E7AA0" w:rsidRDefault="002E7AA0" w:rsidP="002E7AA0">
      <w:pPr>
        <w:tabs>
          <w:tab w:val="left" w:pos="2310"/>
        </w:tabs>
      </w:pPr>
      <w:r w:rsidRPr="002E7AA0">
        <w:tab/>
      </w:r>
    </w:p>
    <w:p w:rsidR="002E7AA0" w:rsidRPr="002E7AA0" w:rsidRDefault="002E7AA0" w:rsidP="002E7AA0">
      <w:pPr>
        <w:widowControl w:val="0"/>
        <w:autoSpaceDE w:val="0"/>
        <w:autoSpaceDN w:val="0"/>
        <w:adjustRightInd w:val="0"/>
        <w:jc w:val="right"/>
        <w:rPr>
          <w:sz w:val="28"/>
          <w:szCs w:val="28"/>
        </w:rPr>
      </w:pPr>
      <w:r w:rsidRPr="002E7AA0">
        <w:rPr>
          <w:sz w:val="28"/>
          <w:szCs w:val="28"/>
        </w:rPr>
        <w:t>ПРИЛОЖЕНИЕ № 6</w:t>
      </w:r>
    </w:p>
    <w:p w:rsidR="002E7AA0" w:rsidRPr="002E7AA0" w:rsidRDefault="002E7AA0" w:rsidP="002E7AA0">
      <w:pPr>
        <w:widowControl w:val="0"/>
        <w:ind w:left="4820"/>
        <w:jc w:val="right"/>
        <w:rPr>
          <w:sz w:val="28"/>
          <w:szCs w:val="28"/>
        </w:rPr>
      </w:pPr>
      <w:r w:rsidRPr="002E7AA0">
        <w:rPr>
          <w:sz w:val="28"/>
          <w:szCs w:val="28"/>
        </w:rPr>
        <w:t xml:space="preserve">к Административному регламенту </w:t>
      </w:r>
    </w:p>
    <w:p w:rsidR="002E7AA0" w:rsidRPr="002E7AA0" w:rsidRDefault="002E7AA0" w:rsidP="002E7AA0">
      <w:pPr>
        <w:widowControl w:val="0"/>
        <w:ind w:left="4820"/>
        <w:jc w:val="center"/>
        <w:rPr>
          <w:sz w:val="28"/>
          <w:szCs w:val="28"/>
        </w:rPr>
      </w:pPr>
    </w:p>
    <w:p w:rsidR="002E7AA0" w:rsidRPr="002E7AA0" w:rsidRDefault="002E7AA0" w:rsidP="002E7AA0">
      <w:pPr>
        <w:widowControl w:val="0"/>
        <w:ind w:left="4820"/>
        <w:jc w:val="center"/>
        <w:rPr>
          <w:sz w:val="28"/>
          <w:szCs w:val="28"/>
        </w:rPr>
      </w:pPr>
    </w:p>
    <w:p w:rsidR="002E7AA0" w:rsidRPr="002E7AA0" w:rsidRDefault="002E7AA0" w:rsidP="002E7AA0">
      <w:pPr>
        <w:jc w:val="center"/>
        <w:rPr>
          <w:b/>
          <w:color w:val="000000"/>
          <w:sz w:val="28"/>
          <w:szCs w:val="28"/>
        </w:rPr>
      </w:pPr>
      <w:r w:rsidRPr="002E7AA0">
        <w:rPr>
          <w:b/>
          <w:color w:val="000000"/>
          <w:sz w:val="28"/>
          <w:szCs w:val="28"/>
        </w:rPr>
        <w:t xml:space="preserve">Блок схема предоставления муниципальной услуги по заключению </w:t>
      </w:r>
    </w:p>
    <w:p w:rsidR="002E7AA0" w:rsidRPr="002E7AA0" w:rsidRDefault="002E7AA0" w:rsidP="002E7AA0">
      <w:pPr>
        <w:jc w:val="center"/>
        <w:rPr>
          <w:b/>
          <w:color w:val="000000"/>
          <w:sz w:val="28"/>
          <w:szCs w:val="28"/>
        </w:rPr>
      </w:pPr>
      <w:r w:rsidRPr="002E7AA0">
        <w:rPr>
          <w:b/>
          <w:color w:val="000000"/>
          <w:sz w:val="28"/>
          <w:szCs w:val="28"/>
        </w:rPr>
        <w:t xml:space="preserve">договоров купли-продажи муниципального имущества, по результатам </w:t>
      </w:r>
      <w:r w:rsidRPr="002E7AA0">
        <w:rPr>
          <w:b/>
          <w:sz w:val="28"/>
          <w:szCs w:val="28"/>
        </w:rPr>
        <w:t>реализации преимущественного права выкупа арендаторами на приобретение арендуемого имущества</w:t>
      </w:r>
    </w:p>
    <w:p w:rsidR="002E7AA0" w:rsidRPr="002E7AA0" w:rsidRDefault="002E7AA0" w:rsidP="002E7AA0">
      <w:pPr>
        <w:tabs>
          <w:tab w:val="left" w:pos="0"/>
        </w:tabs>
        <w:jc w:val="center"/>
        <w:rPr>
          <w:b/>
          <w:sz w:val="28"/>
          <w:szCs w:val="28"/>
        </w:rPr>
      </w:pPr>
      <w:r w:rsidRPr="002E7AA0">
        <w:rPr>
          <w:b/>
          <w:sz w:val="28"/>
          <w:szCs w:val="28"/>
        </w:rPr>
        <w:t>по предложению органа местного самоуправления выкупа субъекту предпринимательства</w:t>
      </w:r>
    </w:p>
    <w:p w:rsidR="002E7AA0" w:rsidRPr="002E7AA0" w:rsidRDefault="002E7AA0" w:rsidP="002E7AA0">
      <w:pPr>
        <w:tabs>
          <w:tab w:val="left" w:pos="2310"/>
        </w:tabs>
      </w:pPr>
      <w:r w:rsidRPr="002E7AA0">
        <w:rPr>
          <w:noProof/>
        </w:rPr>
        <mc:AlternateContent>
          <mc:Choice Requires="wps">
            <w:drawing>
              <wp:anchor distT="0" distB="0" distL="114300" distR="114300" simplePos="0" relativeHeight="251685888" behindDoc="0" locked="0" layoutInCell="1" allowOverlap="1" wp14:anchorId="02F0B900" wp14:editId="67F5DAD6">
                <wp:simplePos x="0" y="0"/>
                <wp:positionH relativeFrom="column">
                  <wp:posOffset>720725</wp:posOffset>
                </wp:positionH>
                <wp:positionV relativeFrom="paragraph">
                  <wp:posOffset>3643630</wp:posOffset>
                </wp:positionV>
                <wp:extent cx="0" cy="361950"/>
                <wp:effectExtent l="53975" t="5080" r="60325" b="2349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8B4985" id="AutoShape 37" o:spid="_x0000_s1026" type="#_x0000_t32" style="position:absolute;margin-left:56.75pt;margin-top:286.9pt;width:0;height:2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">
                <v:stroke endarrow="block"/>
              </v:shape>
            </w:pict>
          </mc:Fallback>
        </mc:AlternateContent>
      </w:r>
      <w:r w:rsidRPr="002E7AA0">
        <w:rPr>
          <w:noProof/>
        </w:rPr>
        <mc:AlternateContent>
          <mc:Choice Requires="wps">
            <w:drawing>
              <wp:anchor distT="0" distB="0" distL="114300" distR="114300" simplePos="0" relativeHeight="251686912" behindDoc="0" locked="0" layoutInCell="1" allowOverlap="1" wp14:anchorId="5DD93988" wp14:editId="7180F590">
                <wp:simplePos x="0" y="0"/>
                <wp:positionH relativeFrom="column">
                  <wp:posOffset>721360</wp:posOffset>
                </wp:positionH>
                <wp:positionV relativeFrom="paragraph">
                  <wp:posOffset>1844040</wp:posOffset>
                </wp:positionV>
                <wp:extent cx="847090" cy="0"/>
                <wp:effectExtent l="6985" t="5715" r="12700" b="13335"/>
                <wp:wrapNone/>
                <wp:docPr id="13"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7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7F3D87" id="AutoShape 32" o:spid="_x0000_s1026" type="#_x0000_t32" style="position:absolute;margin-left:56.8pt;margin-top:145.2pt;width:66.7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"/>
            </w:pict>
          </mc:Fallback>
        </mc:AlternateContent>
      </w:r>
      <w:r w:rsidRPr="002E7AA0">
        <w:rPr>
          <w:noProof/>
        </w:rPr>
        <mc:AlternateContent>
          <mc:Choice Requires="wps">
            <w:drawing>
              <wp:anchor distT="0" distB="0" distL="114300" distR="114300" simplePos="0" relativeHeight="251687936" behindDoc="0" locked="0" layoutInCell="1" allowOverlap="1" wp14:anchorId="7B598960" wp14:editId="34F80FA7">
                <wp:simplePos x="0" y="0"/>
                <wp:positionH relativeFrom="column">
                  <wp:posOffset>4292600</wp:posOffset>
                </wp:positionH>
                <wp:positionV relativeFrom="paragraph">
                  <wp:posOffset>4062730</wp:posOffset>
                </wp:positionV>
                <wp:extent cx="1466850" cy="1314450"/>
                <wp:effectExtent l="6350" t="5080" r="12700" b="13970"/>
                <wp:wrapNone/>
                <wp:docPr id="12"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1314450"/>
                        </a:xfrm>
                        <a:prstGeom prst="rect">
                          <a:avLst/>
                        </a:prstGeom>
                        <a:solidFill>
                          <a:srgbClr val="FFFFFF"/>
                        </a:solidFill>
                        <a:ln w="9525">
                          <a:solidFill>
                            <a:srgbClr val="000000"/>
                          </a:solidFill>
                          <a:miter lim="800000"/>
                          <a:headEnd/>
                          <a:tailEnd/>
                        </a:ln>
                      </wps:spPr>
                      <wps:txbx>
                        <w:txbxContent>
                          <w:p w:rsidR="002E7AA0" w:rsidRPr="0059620E" w:rsidRDefault="002E7AA0" w:rsidP="002E7AA0">
                            <w:pPr>
                              <w:jc w:val="center"/>
                              <w:rPr>
                                <w:rFonts w:ascii="Arial Narrow" w:hAnsi="Arial Narrow"/>
                                <w:sz w:val="28"/>
                                <w:szCs w:val="28"/>
                              </w:rPr>
                            </w:pPr>
                            <w:r w:rsidRPr="0059620E">
                              <w:rPr>
                                <w:rFonts w:ascii="Arial Narrow" w:hAnsi="Arial Narrow"/>
                                <w:sz w:val="28"/>
                                <w:szCs w:val="28"/>
                              </w:rPr>
                              <w:t>Вынесение решения об отмене решения о приватизации путём предоставления преимущественного права выкупа</w:t>
                            </w:r>
                          </w:p>
                          <w:p w:rsidR="002E7AA0" w:rsidRPr="0059620E" w:rsidRDefault="002E7AA0" w:rsidP="002E7AA0">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598960" id="Rectangle 39" o:spid="_x0000_s1038" style="position:absolute;margin-left:338pt;margin-top:319.9pt;width:115.5pt;height:10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">
                <v:textbox>
                  <w:txbxContent>
                    <w:p w:rsidR="002E7AA0" w:rsidRPr="0059620E" w:rsidRDefault="002E7AA0" w:rsidP="002E7AA0">
                      <w:pPr>
                        <w:jc w:val="center"/>
                        <w:rPr>
                          <w:rFonts w:ascii="Arial Narrow" w:hAnsi="Arial Narrow"/>
                          <w:sz w:val="28"/>
                          <w:szCs w:val="28"/>
                        </w:rPr>
                      </w:pPr>
                      <w:r w:rsidRPr="0059620E">
                        <w:rPr>
                          <w:rFonts w:ascii="Arial Narrow" w:hAnsi="Arial Narrow"/>
                          <w:sz w:val="28"/>
                          <w:szCs w:val="28"/>
                        </w:rPr>
                        <w:t>Вынесение решения об отмене решения о приватизации путём предоставления преимущественного права выкупа</w:t>
                      </w:r>
                    </w:p>
                    <w:p w:rsidR="002E7AA0" w:rsidRPr="0059620E" w:rsidRDefault="002E7AA0" w:rsidP="002E7AA0">
                      <w:pPr>
                        <w:rPr>
                          <w:sz w:val="28"/>
                          <w:szCs w:val="28"/>
                        </w:rPr>
                      </w:pPr>
                    </w:p>
                  </w:txbxContent>
                </v:textbox>
              </v:rect>
            </w:pict>
          </mc:Fallback>
        </mc:AlternateContent>
      </w:r>
      <w:r w:rsidRPr="002E7AA0">
        <w:rPr>
          <w:noProof/>
        </w:rPr>
        <mc:AlternateContent>
          <mc:Choice Requires="wps">
            <w:drawing>
              <wp:anchor distT="0" distB="0" distL="114300" distR="114300" simplePos="0" relativeHeight="251688960" behindDoc="0" locked="0" layoutInCell="1" allowOverlap="1" wp14:anchorId="2B7D432D" wp14:editId="7F86D016">
                <wp:simplePos x="0" y="0"/>
                <wp:positionH relativeFrom="column">
                  <wp:posOffset>34925</wp:posOffset>
                </wp:positionH>
                <wp:positionV relativeFrom="paragraph">
                  <wp:posOffset>4005580</wp:posOffset>
                </wp:positionV>
                <wp:extent cx="1476375" cy="723900"/>
                <wp:effectExtent l="6350" t="5080" r="12700" b="13970"/>
                <wp:wrapNone/>
                <wp:docPr id="11"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723900"/>
                        </a:xfrm>
                        <a:prstGeom prst="rect">
                          <a:avLst/>
                        </a:prstGeom>
                        <a:solidFill>
                          <a:srgbClr val="FFFFFF"/>
                        </a:solidFill>
                        <a:ln w="9525">
                          <a:solidFill>
                            <a:srgbClr val="000000"/>
                          </a:solidFill>
                          <a:miter lim="800000"/>
                          <a:headEnd/>
                          <a:tailEnd/>
                        </a:ln>
                      </wps:spPr>
                      <wps:txbx>
                        <w:txbxContent>
                          <w:p w:rsidR="002E7AA0" w:rsidRPr="0059620E" w:rsidRDefault="002E7AA0" w:rsidP="002E7AA0">
                            <w:pPr>
                              <w:jc w:val="center"/>
                              <w:rPr>
                                <w:rFonts w:ascii="Arial Narrow" w:hAnsi="Arial Narrow"/>
                                <w:sz w:val="28"/>
                                <w:szCs w:val="28"/>
                              </w:rPr>
                            </w:pPr>
                            <w:r w:rsidRPr="0059620E">
                              <w:rPr>
                                <w:rFonts w:ascii="Arial Narrow" w:hAnsi="Arial Narrow"/>
                                <w:sz w:val="28"/>
                                <w:szCs w:val="28"/>
                              </w:rPr>
                              <w:t xml:space="preserve">Заключение </w:t>
                            </w:r>
                          </w:p>
                          <w:p w:rsidR="002E7AA0" w:rsidRPr="0059620E" w:rsidRDefault="002E7AA0" w:rsidP="002E7AA0">
                            <w:pPr>
                              <w:jc w:val="center"/>
                              <w:rPr>
                                <w:rFonts w:ascii="Arial Narrow" w:hAnsi="Arial Narrow"/>
                                <w:sz w:val="28"/>
                                <w:szCs w:val="28"/>
                              </w:rPr>
                            </w:pPr>
                            <w:r w:rsidRPr="0059620E">
                              <w:rPr>
                                <w:rFonts w:ascii="Arial Narrow" w:hAnsi="Arial Narrow"/>
                                <w:sz w:val="28"/>
                                <w:szCs w:val="28"/>
                              </w:rPr>
                              <w:t>договора</w:t>
                            </w:r>
                          </w:p>
                          <w:p w:rsidR="002E7AA0" w:rsidRPr="0059620E" w:rsidRDefault="002E7AA0" w:rsidP="002E7AA0">
                            <w:pPr>
                              <w:jc w:val="center"/>
                              <w:rPr>
                                <w:rFonts w:ascii="Arial Narrow" w:hAnsi="Arial Narrow"/>
                                <w:sz w:val="28"/>
                                <w:szCs w:val="28"/>
                              </w:rPr>
                            </w:pPr>
                            <w:r w:rsidRPr="0059620E">
                              <w:rPr>
                                <w:rFonts w:ascii="Arial Narrow" w:hAnsi="Arial Narrow"/>
                                <w:sz w:val="28"/>
                                <w:szCs w:val="28"/>
                              </w:rPr>
                              <w:t xml:space="preserve"> купли-продажи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7D432D" id="Rectangle 38" o:spid="_x0000_s1039" style="position:absolute;margin-left:2.75pt;margin-top:315.4pt;width:116.25pt;height:5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">
                <v:textbox>
                  <w:txbxContent>
                    <w:p w:rsidR="002E7AA0" w:rsidRPr="0059620E" w:rsidRDefault="002E7AA0" w:rsidP="002E7AA0">
                      <w:pPr>
                        <w:jc w:val="center"/>
                        <w:rPr>
                          <w:rFonts w:ascii="Arial Narrow" w:hAnsi="Arial Narrow"/>
                          <w:sz w:val="28"/>
                          <w:szCs w:val="28"/>
                        </w:rPr>
                      </w:pPr>
                      <w:r w:rsidRPr="0059620E">
                        <w:rPr>
                          <w:rFonts w:ascii="Arial Narrow" w:hAnsi="Arial Narrow"/>
                          <w:sz w:val="28"/>
                          <w:szCs w:val="28"/>
                        </w:rPr>
                        <w:t xml:space="preserve">Заключение </w:t>
                      </w:r>
                    </w:p>
                    <w:p w:rsidR="002E7AA0" w:rsidRPr="0059620E" w:rsidRDefault="002E7AA0" w:rsidP="002E7AA0">
                      <w:pPr>
                        <w:jc w:val="center"/>
                        <w:rPr>
                          <w:rFonts w:ascii="Arial Narrow" w:hAnsi="Arial Narrow"/>
                          <w:sz w:val="28"/>
                          <w:szCs w:val="28"/>
                        </w:rPr>
                      </w:pPr>
                      <w:r w:rsidRPr="0059620E">
                        <w:rPr>
                          <w:rFonts w:ascii="Arial Narrow" w:hAnsi="Arial Narrow"/>
                          <w:sz w:val="28"/>
                          <w:szCs w:val="28"/>
                        </w:rPr>
                        <w:t>договора</w:t>
                      </w:r>
                    </w:p>
                    <w:p w:rsidR="002E7AA0" w:rsidRPr="0059620E" w:rsidRDefault="002E7AA0" w:rsidP="002E7AA0">
                      <w:pPr>
                        <w:jc w:val="center"/>
                        <w:rPr>
                          <w:rFonts w:ascii="Arial Narrow" w:hAnsi="Arial Narrow"/>
                          <w:sz w:val="28"/>
                          <w:szCs w:val="28"/>
                        </w:rPr>
                      </w:pPr>
                      <w:r w:rsidRPr="0059620E">
                        <w:rPr>
                          <w:rFonts w:ascii="Arial Narrow" w:hAnsi="Arial Narrow"/>
                          <w:sz w:val="28"/>
                          <w:szCs w:val="28"/>
                        </w:rPr>
                        <w:t xml:space="preserve"> купли-продажи </w:t>
                      </w:r>
                    </w:p>
                  </w:txbxContent>
                </v:textbox>
              </v:rect>
            </w:pict>
          </mc:Fallback>
        </mc:AlternateContent>
      </w:r>
      <w:r w:rsidRPr="002E7AA0">
        <w:rPr>
          <w:noProof/>
        </w:rPr>
        <mc:AlternateContent>
          <mc:Choice Requires="wps">
            <w:drawing>
              <wp:anchor distT="0" distB="0" distL="114300" distR="114300" simplePos="0" relativeHeight="251689984" behindDoc="0" locked="0" layoutInCell="1" allowOverlap="1" wp14:anchorId="71E9EBC7" wp14:editId="36072103">
                <wp:simplePos x="0" y="0"/>
                <wp:positionH relativeFrom="column">
                  <wp:posOffset>5026025</wp:posOffset>
                </wp:positionH>
                <wp:positionV relativeFrom="paragraph">
                  <wp:posOffset>3481705</wp:posOffset>
                </wp:positionV>
                <wp:extent cx="0" cy="581025"/>
                <wp:effectExtent l="53975" t="5080" r="60325" b="23495"/>
                <wp:wrapNone/>
                <wp:docPr id="10"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1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DEABCD" id="AutoShape 40" o:spid="_x0000_s1026" type="#_x0000_t32" style="position:absolute;margin-left:395.75pt;margin-top:274.15pt;width:0;height:45.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">
                <v:stroke endarrow="block"/>
              </v:shape>
            </w:pict>
          </mc:Fallback>
        </mc:AlternateContent>
      </w:r>
      <w:r w:rsidRPr="002E7AA0">
        <w:rPr>
          <w:noProof/>
        </w:rPr>
        <mc:AlternateContent>
          <mc:Choice Requires="wps">
            <w:drawing>
              <wp:anchor distT="0" distB="0" distL="114300" distR="114300" simplePos="0" relativeHeight="251691008" behindDoc="0" locked="0" layoutInCell="1" allowOverlap="1" wp14:anchorId="4A8A4356" wp14:editId="35460C84">
                <wp:simplePos x="0" y="0"/>
                <wp:positionH relativeFrom="column">
                  <wp:posOffset>4292600</wp:posOffset>
                </wp:positionH>
                <wp:positionV relativeFrom="paragraph">
                  <wp:posOffset>2510155</wp:posOffset>
                </wp:positionV>
                <wp:extent cx="1466850" cy="971550"/>
                <wp:effectExtent l="6350" t="5080" r="12700" b="13970"/>
                <wp:wrapNone/>
                <wp:docPr id="9"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971550"/>
                        </a:xfrm>
                        <a:prstGeom prst="rect">
                          <a:avLst/>
                        </a:prstGeom>
                        <a:solidFill>
                          <a:srgbClr val="FFFFFF"/>
                        </a:solidFill>
                        <a:ln w="9525">
                          <a:solidFill>
                            <a:srgbClr val="000000"/>
                          </a:solidFill>
                          <a:miter lim="800000"/>
                          <a:headEnd/>
                          <a:tailEnd/>
                        </a:ln>
                      </wps:spPr>
                      <wps:txbx>
                        <w:txbxContent>
                          <w:p w:rsidR="002E7AA0" w:rsidRPr="0059620E" w:rsidRDefault="002E7AA0" w:rsidP="002E7AA0">
                            <w:pPr>
                              <w:jc w:val="center"/>
                              <w:rPr>
                                <w:rFonts w:ascii="Arial Narrow" w:hAnsi="Arial Narrow"/>
                                <w:sz w:val="28"/>
                                <w:szCs w:val="28"/>
                              </w:rPr>
                            </w:pPr>
                            <w:r w:rsidRPr="0059620E">
                              <w:rPr>
                                <w:rFonts w:ascii="Arial Narrow" w:hAnsi="Arial Narrow"/>
                                <w:sz w:val="28"/>
                                <w:szCs w:val="28"/>
                              </w:rPr>
                              <w:t>Отказ субъекта на реализацию преимущественного права</w:t>
                            </w:r>
                          </w:p>
                          <w:p w:rsidR="002E7AA0" w:rsidRPr="00DB3DA2" w:rsidRDefault="002E7AA0" w:rsidP="002E7A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8A4356" id="Rectangle 36" o:spid="_x0000_s1040" style="position:absolute;margin-left:338pt;margin-top:197.65pt;width:115.5pt;height:7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">
                <v:textbox>
                  <w:txbxContent>
                    <w:p w:rsidR="002E7AA0" w:rsidRPr="0059620E" w:rsidRDefault="002E7AA0" w:rsidP="002E7AA0">
                      <w:pPr>
                        <w:jc w:val="center"/>
                        <w:rPr>
                          <w:rFonts w:ascii="Arial Narrow" w:hAnsi="Arial Narrow"/>
                          <w:sz w:val="28"/>
                          <w:szCs w:val="28"/>
                        </w:rPr>
                      </w:pPr>
                      <w:r w:rsidRPr="0059620E">
                        <w:rPr>
                          <w:rFonts w:ascii="Arial Narrow" w:hAnsi="Arial Narrow"/>
                          <w:sz w:val="28"/>
                          <w:szCs w:val="28"/>
                        </w:rPr>
                        <w:t>Отказ субъекта на реализацию преимущественного права</w:t>
                      </w:r>
                    </w:p>
                    <w:p w:rsidR="002E7AA0" w:rsidRPr="00DB3DA2" w:rsidRDefault="002E7AA0" w:rsidP="002E7AA0"/>
                  </w:txbxContent>
                </v:textbox>
              </v:rect>
            </w:pict>
          </mc:Fallback>
        </mc:AlternateContent>
      </w:r>
      <w:r w:rsidRPr="002E7AA0">
        <w:rPr>
          <w:noProof/>
        </w:rPr>
        <mc:AlternateContent>
          <mc:Choice Requires="wps">
            <w:drawing>
              <wp:anchor distT="0" distB="0" distL="114300" distR="114300" simplePos="0" relativeHeight="251692032" behindDoc="0" locked="0" layoutInCell="1" allowOverlap="1" wp14:anchorId="5B5AE85C" wp14:editId="49910B68">
                <wp:simplePos x="0" y="0"/>
                <wp:positionH relativeFrom="column">
                  <wp:posOffset>34925</wp:posOffset>
                </wp:positionH>
                <wp:positionV relativeFrom="paragraph">
                  <wp:posOffset>2510155</wp:posOffset>
                </wp:positionV>
                <wp:extent cx="2171700" cy="1133475"/>
                <wp:effectExtent l="6350" t="5080" r="12700" b="13970"/>
                <wp:wrapNone/>
                <wp:docPr id="8"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1133475"/>
                        </a:xfrm>
                        <a:prstGeom prst="rect">
                          <a:avLst/>
                        </a:prstGeom>
                        <a:solidFill>
                          <a:srgbClr val="FFFFFF"/>
                        </a:solidFill>
                        <a:ln w="9525">
                          <a:solidFill>
                            <a:srgbClr val="000000"/>
                          </a:solidFill>
                          <a:miter lim="800000"/>
                          <a:headEnd/>
                          <a:tailEnd/>
                        </a:ln>
                      </wps:spPr>
                      <wps:txbx>
                        <w:txbxContent>
                          <w:p w:rsidR="002E7AA0" w:rsidRPr="0059620E" w:rsidRDefault="002E7AA0" w:rsidP="002E7AA0">
                            <w:pPr>
                              <w:jc w:val="center"/>
                              <w:rPr>
                                <w:rFonts w:ascii="Arial Narrow" w:hAnsi="Arial Narrow"/>
                                <w:sz w:val="28"/>
                                <w:szCs w:val="28"/>
                              </w:rPr>
                            </w:pPr>
                            <w:r w:rsidRPr="0059620E">
                              <w:rPr>
                                <w:rFonts w:ascii="Arial Narrow" w:hAnsi="Arial Narrow"/>
                                <w:sz w:val="28"/>
                                <w:szCs w:val="28"/>
                              </w:rPr>
                              <w:t>Согласие субъекта на реализацию преимущественного права с одновременным представлением заявления в орган местного самоуправления и пакета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5AE85C" id="Rectangle 35" o:spid="_x0000_s1041" style="position:absolute;margin-left:2.75pt;margin-top:197.65pt;width:171pt;height:89.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">
                <v:textbox>
                  <w:txbxContent>
                    <w:p w:rsidR="002E7AA0" w:rsidRPr="0059620E" w:rsidRDefault="002E7AA0" w:rsidP="002E7AA0">
                      <w:pPr>
                        <w:jc w:val="center"/>
                        <w:rPr>
                          <w:rFonts w:ascii="Arial Narrow" w:hAnsi="Arial Narrow"/>
                          <w:sz w:val="28"/>
                          <w:szCs w:val="28"/>
                        </w:rPr>
                      </w:pPr>
                      <w:r w:rsidRPr="0059620E">
                        <w:rPr>
                          <w:rFonts w:ascii="Arial Narrow" w:hAnsi="Arial Narrow"/>
                          <w:sz w:val="28"/>
                          <w:szCs w:val="28"/>
                        </w:rPr>
                        <w:t>Согласие субъекта на реализацию преимущественного права с одновременным представлением заявления в орган местного самоуправления и пакета документов</w:t>
                      </w:r>
                    </w:p>
                  </w:txbxContent>
                </v:textbox>
              </v:rect>
            </w:pict>
          </mc:Fallback>
        </mc:AlternateContent>
      </w:r>
      <w:r w:rsidRPr="002E7AA0">
        <w:rPr>
          <w:noProof/>
        </w:rPr>
        <mc:AlternateContent>
          <mc:Choice Requires="wps">
            <w:drawing>
              <wp:anchor distT="0" distB="0" distL="114300" distR="114300" simplePos="0" relativeHeight="251693056" behindDoc="0" locked="0" layoutInCell="1" allowOverlap="1" wp14:anchorId="5C6F6388" wp14:editId="384A2E93">
                <wp:simplePos x="0" y="0"/>
                <wp:positionH relativeFrom="column">
                  <wp:posOffset>5245100</wp:posOffset>
                </wp:positionH>
                <wp:positionV relativeFrom="paragraph">
                  <wp:posOffset>1786255</wp:posOffset>
                </wp:positionV>
                <wp:extent cx="0" cy="676275"/>
                <wp:effectExtent l="53975" t="5080" r="60325" b="23495"/>
                <wp:wrapNone/>
                <wp:docPr id="7"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6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5EBE85" id="AutoShape 34" o:spid="_x0000_s1026" type="#_x0000_t32" style="position:absolute;margin-left:413pt;margin-top:140.65pt;width:0;height:53.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">
                <v:stroke endarrow="block"/>
              </v:shape>
            </w:pict>
          </mc:Fallback>
        </mc:AlternateContent>
      </w:r>
      <w:r w:rsidRPr="002E7AA0">
        <w:rPr>
          <w:noProof/>
        </w:rPr>
        <mc:AlternateContent>
          <mc:Choice Requires="wps">
            <w:drawing>
              <wp:anchor distT="0" distB="0" distL="114300" distR="114300" simplePos="0" relativeHeight="251694080" behindDoc="0" locked="0" layoutInCell="1" allowOverlap="1" wp14:anchorId="10E992E6" wp14:editId="6BB53EB2">
                <wp:simplePos x="0" y="0"/>
                <wp:positionH relativeFrom="column">
                  <wp:posOffset>720725</wp:posOffset>
                </wp:positionH>
                <wp:positionV relativeFrom="paragraph">
                  <wp:posOffset>1833880</wp:posOffset>
                </wp:positionV>
                <wp:extent cx="0" cy="676275"/>
                <wp:effectExtent l="53975" t="5080" r="60325" b="23495"/>
                <wp:wrapNone/>
                <wp:docPr id="6"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6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1160A6" id="AutoShape 33" o:spid="_x0000_s1026" type="#_x0000_t32" style="position:absolute;margin-left:56.75pt;margin-top:144.4pt;width:0;height:53.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">
                <v:stroke endarrow="block"/>
              </v:shape>
            </w:pict>
          </mc:Fallback>
        </mc:AlternateContent>
      </w:r>
      <w:r w:rsidRPr="002E7AA0">
        <w:rPr>
          <w:noProof/>
        </w:rPr>
        <mc:AlternateContent>
          <mc:Choice Requires="wps">
            <w:drawing>
              <wp:anchor distT="0" distB="0" distL="114300" distR="114300" simplePos="0" relativeHeight="251695104" behindDoc="0" locked="0" layoutInCell="1" allowOverlap="1" wp14:anchorId="233314E6" wp14:editId="79B5741F">
                <wp:simplePos x="0" y="0"/>
                <wp:positionH relativeFrom="column">
                  <wp:posOffset>4397375</wp:posOffset>
                </wp:positionH>
                <wp:positionV relativeFrom="paragraph">
                  <wp:posOffset>1786255</wp:posOffset>
                </wp:positionV>
                <wp:extent cx="847725" cy="0"/>
                <wp:effectExtent l="6350" t="5080" r="12700" b="13970"/>
                <wp:wrapNone/>
                <wp:docPr id="5"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7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512317" id="AutoShape 31" o:spid="_x0000_s1026" type="#_x0000_t32" style="position:absolute;margin-left:346.25pt;margin-top:140.65pt;width:66.75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"/>
            </w:pict>
          </mc:Fallback>
        </mc:AlternateContent>
      </w:r>
      <w:r w:rsidRPr="002E7AA0">
        <w:rPr>
          <w:noProof/>
        </w:rPr>
        <mc:AlternateContent>
          <mc:Choice Requires="wps">
            <w:drawing>
              <wp:anchor distT="0" distB="0" distL="114300" distR="114300" simplePos="0" relativeHeight="251696128" behindDoc="0" locked="0" layoutInCell="1" allowOverlap="1" wp14:anchorId="4134CEC9" wp14:editId="21EDC2DF">
                <wp:simplePos x="0" y="0"/>
                <wp:positionH relativeFrom="column">
                  <wp:posOffset>1568450</wp:posOffset>
                </wp:positionH>
                <wp:positionV relativeFrom="paragraph">
                  <wp:posOffset>1557655</wp:posOffset>
                </wp:positionV>
                <wp:extent cx="2828925" cy="714375"/>
                <wp:effectExtent l="6350" t="5080" r="12700" b="13970"/>
                <wp:wrapNone/>
                <wp:docPr id="4"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8925" cy="714375"/>
                        </a:xfrm>
                        <a:prstGeom prst="rect">
                          <a:avLst/>
                        </a:prstGeom>
                        <a:solidFill>
                          <a:srgbClr val="FFFFFF"/>
                        </a:solidFill>
                        <a:ln w="9525">
                          <a:solidFill>
                            <a:srgbClr val="000000"/>
                          </a:solidFill>
                          <a:miter lim="800000"/>
                          <a:headEnd/>
                          <a:tailEnd/>
                        </a:ln>
                      </wps:spPr>
                      <wps:txbx>
                        <w:txbxContent>
                          <w:p w:rsidR="002E7AA0" w:rsidRPr="0059620E" w:rsidRDefault="002E7AA0" w:rsidP="002E7AA0">
                            <w:pPr>
                              <w:jc w:val="center"/>
                              <w:rPr>
                                <w:rFonts w:ascii="Arial Narrow" w:hAnsi="Arial Narrow"/>
                                <w:sz w:val="28"/>
                                <w:szCs w:val="28"/>
                              </w:rPr>
                            </w:pPr>
                            <w:r w:rsidRPr="0059620E">
                              <w:rPr>
                                <w:rFonts w:ascii="Arial Narrow" w:hAnsi="Arial Narrow"/>
                                <w:sz w:val="28"/>
                                <w:szCs w:val="28"/>
                              </w:rPr>
                              <w:t>Направления предложения и проекта договора купли-продажи</w:t>
                            </w:r>
                          </w:p>
                          <w:p w:rsidR="002E7AA0" w:rsidRPr="0059620E" w:rsidRDefault="002E7AA0" w:rsidP="002E7AA0">
                            <w:pPr>
                              <w:jc w:val="center"/>
                              <w:rPr>
                                <w:rFonts w:ascii="Arial Narrow" w:hAnsi="Arial Narrow"/>
                                <w:sz w:val="28"/>
                                <w:szCs w:val="28"/>
                              </w:rPr>
                            </w:pPr>
                            <w:r w:rsidRPr="0059620E">
                              <w:rPr>
                                <w:rFonts w:ascii="Arial Narrow" w:hAnsi="Arial Narrow"/>
                                <w:sz w:val="28"/>
                                <w:szCs w:val="28"/>
                              </w:rPr>
                              <w:t xml:space="preserve"> субъекту предпринимательства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34CEC9" id="Rectangle 30" o:spid="_x0000_s1042" style="position:absolute;margin-left:123.5pt;margin-top:122.65pt;width:222.75pt;height:56.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">
                <v:textbox>
                  <w:txbxContent>
                    <w:p w:rsidR="002E7AA0" w:rsidRPr="0059620E" w:rsidRDefault="002E7AA0" w:rsidP="002E7AA0">
                      <w:pPr>
                        <w:jc w:val="center"/>
                        <w:rPr>
                          <w:rFonts w:ascii="Arial Narrow" w:hAnsi="Arial Narrow"/>
                          <w:sz w:val="28"/>
                          <w:szCs w:val="28"/>
                        </w:rPr>
                      </w:pPr>
                      <w:r w:rsidRPr="0059620E">
                        <w:rPr>
                          <w:rFonts w:ascii="Arial Narrow" w:hAnsi="Arial Narrow"/>
                          <w:sz w:val="28"/>
                          <w:szCs w:val="28"/>
                        </w:rPr>
                        <w:t>Направления предложения и проекта договора купли-продажи</w:t>
                      </w:r>
                    </w:p>
                    <w:p w:rsidR="002E7AA0" w:rsidRPr="0059620E" w:rsidRDefault="002E7AA0" w:rsidP="002E7AA0">
                      <w:pPr>
                        <w:jc w:val="center"/>
                        <w:rPr>
                          <w:rFonts w:ascii="Arial Narrow" w:hAnsi="Arial Narrow"/>
                          <w:sz w:val="28"/>
                          <w:szCs w:val="28"/>
                        </w:rPr>
                      </w:pPr>
                      <w:r w:rsidRPr="0059620E">
                        <w:rPr>
                          <w:rFonts w:ascii="Arial Narrow" w:hAnsi="Arial Narrow"/>
                          <w:sz w:val="28"/>
                          <w:szCs w:val="28"/>
                        </w:rPr>
                        <w:t xml:space="preserve"> субъекту предпринимательства </w:t>
                      </w:r>
                    </w:p>
                  </w:txbxContent>
                </v:textbox>
              </v:rect>
            </w:pict>
          </mc:Fallback>
        </mc:AlternateContent>
      </w:r>
      <w:r w:rsidRPr="002E7AA0">
        <w:rPr>
          <w:noProof/>
        </w:rPr>
        <mc:AlternateContent>
          <mc:Choice Requires="wps">
            <w:drawing>
              <wp:anchor distT="0" distB="0" distL="114300" distR="114300" simplePos="0" relativeHeight="251697152" behindDoc="0" locked="0" layoutInCell="1" allowOverlap="1" wp14:anchorId="3959B449" wp14:editId="4166351A">
                <wp:simplePos x="0" y="0"/>
                <wp:positionH relativeFrom="column">
                  <wp:posOffset>2825750</wp:posOffset>
                </wp:positionH>
                <wp:positionV relativeFrom="paragraph">
                  <wp:posOffset>1100455</wp:posOffset>
                </wp:positionV>
                <wp:extent cx="0" cy="342900"/>
                <wp:effectExtent l="53975" t="5080" r="60325" b="23495"/>
                <wp:wrapNone/>
                <wp:docPr id="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75E9AD" id="Line 29"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5pt,86.65pt" to="222.5pt,1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">
                <v:stroke endarrow="block"/>
              </v:line>
            </w:pict>
          </mc:Fallback>
        </mc:AlternateContent>
      </w:r>
      <w:r w:rsidRPr="002E7AA0">
        <w:rPr>
          <w:noProof/>
        </w:rPr>
        <mc:AlternateContent>
          <mc:Choice Requires="wps">
            <w:drawing>
              <wp:anchor distT="0" distB="0" distL="114300" distR="114300" simplePos="0" relativeHeight="251698176" behindDoc="0" locked="0" layoutInCell="1" allowOverlap="1" wp14:anchorId="09100575" wp14:editId="46AE1945">
                <wp:simplePos x="0" y="0"/>
                <wp:positionH relativeFrom="column">
                  <wp:posOffset>2139950</wp:posOffset>
                </wp:positionH>
                <wp:positionV relativeFrom="paragraph">
                  <wp:posOffset>634365</wp:posOffset>
                </wp:positionV>
                <wp:extent cx="1362075" cy="466725"/>
                <wp:effectExtent l="6350" t="5715" r="12700" b="13335"/>
                <wp:wrapNone/>
                <wp:docPr id="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466725"/>
                        </a:xfrm>
                        <a:prstGeom prst="rect">
                          <a:avLst/>
                        </a:prstGeom>
                        <a:solidFill>
                          <a:srgbClr val="FFFFFF"/>
                        </a:solidFill>
                        <a:ln w="9525">
                          <a:solidFill>
                            <a:srgbClr val="000000"/>
                          </a:solidFill>
                          <a:miter lim="800000"/>
                          <a:headEnd/>
                          <a:tailEnd/>
                        </a:ln>
                      </wps:spPr>
                      <wps:txbx>
                        <w:txbxContent>
                          <w:p w:rsidR="002E7AA0" w:rsidRPr="0059620E" w:rsidRDefault="002E7AA0" w:rsidP="002E7AA0">
                            <w:pPr>
                              <w:jc w:val="center"/>
                              <w:rPr>
                                <w:rFonts w:ascii="Arial Narrow" w:hAnsi="Arial Narrow"/>
                                <w:sz w:val="28"/>
                                <w:szCs w:val="28"/>
                              </w:rPr>
                            </w:pPr>
                            <w:r w:rsidRPr="0059620E">
                              <w:rPr>
                                <w:rFonts w:ascii="Arial Narrow" w:hAnsi="Arial Narrow"/>
                                <w:sz w:val="28"/>
                                <w:szCs w:val="28"/>
                              </w:rPr>
                              <w:t>Принятие решение о приватизации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100575" id="Rectangle 28" o:spid="_x0000_s1043" style="position:absolute;margin-left:168.5pt;margin-top:49.95pt;width:107.25pt;height:36.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">
                <v:textbox>
                  <w:txbxContent>
                    <w:p w:rsidR="002E7AA0" w:rsidRPr="0059620E" w:rsidRDefault="002E7AA0" w:rsidP="002E7AA0">
                      <w:pPr>
                        <w:jc w:val="center"/>
                        <w:rPr>
                          <w:rFonts w:ascii="Arial Narrow" w:hAnsi="Arial Narrow"/>
                          <w:sz w:val="28"/>
                          <w:szCs w:val="28"/>
                        </w:rPr>
                      </w:pPr>
                      <w:r w:rsidRPr="0059620E">
                        <w:rPr>
                          <w:rFonts w:ascii="Arial Narrow" w:hAnsi="Arial Narrow"/>
                          <w:sz w:val="28"/>
                          <w:szCs w:val="28"/>
                        </w:rPr>
                        <w:t>Принятие решение о приватизации</w:t>
                      </w:r>
                    </w:p>
                  </w:txbxContent>
                </v:textbox>
              </v:rect>
            </w:pict>
          </mc:Fallback>
        </mc:AlternateContent>
      </w:r>
    </w:p>
    <w:p w:rsidR="002E7AA0" w:rsidRPr="002E7AA0" w:rsidRDefault="002E7AA0" w:rsidP="002E7AA0"/>
    <w:p w:rsidR="002E7AA0" w:rsidRPr="002E7AA0" w:rsidRDefault="002E7AA0" w:rsidP="002E7AA0">
      <w:pPr>
        <w:rPr>
          <w:sz w:val="28"/>
          <w:szCs w:val="28"/>
        </w:rPr>
      </w:pPr>
    </w:p>
    <w:p w:rsidR="00405C20" w:rsidRDefault="00405C20" w:rsidP="002E7AA0">
      <w:pPr>
        <w:pStyle w:val="1"/>
        <w:keepNext w:val="0"/>
        <w:widowControl w:val="0"/>
        <w:rPr>
          <w:szCs w:val="28"/>
        </w:rPr>
      </w:pPr>
    </w:p>
    <w:sectPr w:rsidR="00405C20" w:rsidSect="00A536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l?r ???"/>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A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MS Reference Sans Serif">
    <w:panose1 w:val="020B0604030504040204"/>
    <w:charset w:val="CC"/>
    <w:family w:val="swiss"/>
    <w:pitch w:val="variable"/>
    <w:sig w:usb0="20000287" w:usb1="00000000"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Batang">
    <w:altName w:val="??Ўю¬в?¬р???¬рЎю¬У??¬рЎю¬ў??¬рЎ"/>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28B" w:rsidRDefault="002E7AA0" w:rsidP="0006533B">
    <w:pPr>
      <w:pStyle w:val="a9"/>
      <w:jc w:val="right"/>
    </w:pPr>
  </w:p>
  <w:p w:rsidR="00C9628B" w:rsidRDefault="002E7AA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657098"/>
    <w:multiLevelType w:val="multilevel"/>
    <w:tmpl w:val="6DC6B952"/>
    <w:lvl w:ilvl="0">
      <w:start w:val="4"/>
      <w:numFmt w:val="decimal"/>
      <w:lvlText w:val="%1."/>
      <w:lvlJc w:val="left"/>
      <w:pPr>
        <w:ind w:left="435" w:hanging="435"/>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5478466E"/>
    <w:multiLevelType w:val="multilevel"/>
    <w:tmpl w:val="8C7276F0"/>
    <w:lvl w:ilvl="0">
      <w:start w:val="4"/>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 w15:restartNumberingAfterBreak="0">
    <w:nsid w:val="63770659"/>
    <w:multiLevelType w:val="hybridMultilevel"/>
    <w:tmpl w:val="5E045886"/>
    <w:lvl w:ilvl="0" w:tplc="A1920CB8">
      <w:start w:val="1"/>
      <w:numFmt w:val="decimal"/>
      <w:lvlText w:val="%1."/>
      <w:lvlJc w:val="left"/>
      <w:pPr>
        <w:tabs>
          <w:tab w:val="num" w:pos="1710"/>
        </w:tabs>
        <w:ind w:left="1710" w:hanging="1170"/>
      </w:pPr>
      <w:rPr>
        <w:sz w:val="22"/>
        <w:szCs w:val="2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74761588"/>
    <w:multiLevelType w:val="multilevel"/>
    <w:tmpl w:val="899E1E64"/>
    <w:lvl w:ilvl="0">
      <w:start w:val="1"/>
      <w:numFmt w:val="upperRoman"/>
      <w:lvlText w:val="%1."/>
      <w:lvlJc w:val="left"/>
      <w:pPr>
        <w:ind w:left="1080" w:hanging="720"/>
      </w:pPr>
      <w:rPr>
        <w:rFonts w:hint="default"/>
      </w:rPr>
    </w:lvl>
    <w:lvl w:ilvl="1">
      <w:start w:val="1"/>
      <w:numFmt w:val="decimal"/>
      <w:isLgl/>
      <w:lvlText w:val="%1.%2."/>
      <w:lvlJc w:val="left"/>
      <w:pPr>
        <w:ind w:left="1099" w:hanging="39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7B7921C5"/>
    <w:multiLevelType w:val="hybridMultilevel"/>
    <w:tmpl w:val="5B86B0BE"/>
    <w:lvl w:ilvl="0" w:tplc="0419000F">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7E747BDA"/>
    <w:multiLevelType w:val="hybridMultilevel"/>
    <w:tmpl w:val="5B86B0BE"/>
    <w:lvl w:ilvl="0" w:tplc="0419000F">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6B8"/>
    <w:rsid w:val="00001AB1"/>
    <w:rsid w:val="00005A9B"/>
    <w:rsid w:val="00010693"/>
    <w:rsid w:val="00014D0E"/>
    <w:rsid w:val="00016375"/>
    <w:rsid w:val="0002353B"/>
    <w:rsid w:val="000237FB"/>
    <w:rsid w:val="00024335"/>
    <w:rsid w:val="00025252"/>
    <w:rsid w:val="000305EC"/>
    <w:rsid w:val="000325F1"/>
    <w:rsid w:val="00032AB9"/>
    <w:rsid w:val="000338B5"/>
    <w:rsid w:val="00036234"/>
    <w:rsid w:val="00041A16"/>
    <w:rsid w:val="000463A3"/>
    <w:rsid w:val="00046999"/>
    <w:rsid w:val="000541F2"/>
    <w:rsid w:val="0005626D"/>
    <w:rsid w:val="00057668"/>
    <w:rsid w:val="00057EF2"/>
    <w:rsid w:val="00062720"/>
    <w:rsid w:val="0006494F"/>
    <w:rsid w:val="00067E46"/>
    <w:rsid w:val="00070708"/>
    <w:rsid w:val="00071BCC"/>
    <w:rsid w:val="0007231D"/>
    <w:rsid w:val="00077E34"/>
    <w:rsid w:val="00083B09"/>
    <w:rsid w:val="00084810"/>
    <w:rsid w:val="00085335"/>
    <w:rsid w:val="0009068E"/>
    <w:rsid w:val="00091436"/>
    <w:rsid w:val="0009143A"/>
    <w:rsid w:val="00092DD2"/>
    <w:rsid w:val="00093151"/>
    <w:rsid w:val="000963C2"/>
    <w:rsid w:val="000A06B8"/>
    <w:rsid w:val="000A2F9E"/>
    <w:rsid w:val="000A46EB"/>
    <w:rsid w:val="000A5DD3"/>
    <w:rsid w:val="000A7372"/>
    <w:rsid w:val="000A7E77"/>
    <w:rsid w:val="000B036D"/>
    <w:rsid w:val="000B0A2C"/>
    <w:rsid w:val="000B2C29"/>
    <w:rsid w:val="000B3F60"/>
    <w:rsid w:val="000B6FC2"/>
    <w:rsid w:val="000B76A4"/>
    <w:rsid w:val="000B7B65"/>
    <w:rsid w:val="000C02C0"/>
    <w:rsid w:val="000C3AC9"/>
    <w:rsid w:val="000C4932"/>
    <w:rsid w:val="000D09E9"/>
    <w:rsid w:val="000D15B5"/>
    <w:rsid w:val="000D2ECC"/>
    <w:rsid w:val="000D30C8"/>
    <w:rsid w:val="000D3B58"/>
    <w:rsid w:val="000D71BF"/>
    <w:rsid w:val="000D7AAA"/>
    <w:rsid w:val="000E4D8A"/>
    <w:rsid w:val="000E5757"/>
    <w:rsid w:val="000F02FB"/>
    <w:rsid w:val="000F067D"/>
    <w:rsid w:val="000F0E9B"/>
    <w:rsid w:val="000F26DB"/>
    <w:rsid w:val="000F38F5"/>
    <w:rsid w:val="000F3E89"/>
    <w:rsid w:val="000F5E74"/>
    <w:rsid w:val="000F672D"/>
    <w:rsid w:val="00102ED7"/>
    <w:rsid w:val="0010305F"/>
    <w:rsid w:val="00103E57"/>
    <w:rsid w:val="001054CD"/>
    <w:rsid w:val="00107038"/>
    <w:rsid w:val="001159CC"/>
    <w:rsid w:val="00124317"/>
    <w:rsid w:val="0012544F"/>
    <w:rsid w:val="00130DEC"/>
    <w:rsid w:val="00131245"/>
    <w:rsid w:val="00131716"/>
    <w:rsid w:val="00131C3A"/>
    <w:rsid w:val="001323EE"/>
    <w:rsid w:val="00136D49"/>
    <w:rsid w:val="00137B93"/>
    <w:rsid w:val="00141CC5"/>
    <w:rsid w:val="00145909"/>
    <w:rsid w:val="0014675F"/>
    <w:rsid w:val="00147085"/>
    <w:rsid w:val="00151CAA"/>
    <w:rsid w:val="00152FF6"/>
    <w:rsid w:val="00153968"/>
    <w:rsid w:val="00153A53"/>
    <w:rsid w:val="001562AA"/>
    <w:rsid w:val="00157BCD"/>
    <w:rsid w:val="00162FCB"/>
    <w:rsid w:val="0016379C"/>
    <w:rsid w:val="001654CF"/>
    <w:rsid w:val="001665C1"/>
    <w:rsid w:val="00175996"/>
    <w:rsid w:val="00185AD6"/>
    <w:rsid w:val="001869D5"/>
    <w:rsid w:val="0019006E"/>
    <w:rsid w:val="0019010C"/>
    <w:rsid w:val="00192791"/>
    <w:rsid w:val="001947B1"/>
    <w:rsid w:val="00196FB7"/>
    <w:rsid w:val="001A0909"/>
    <w:rsid w:val="001A3EDC"/>
    <w:rsid w:val="001A6239"/>
    <w:rsid w:val="001A667F"/>
    <w:rsid w:val="001A75D6"/>
    <w:rsid w:val="001B0CD5"/>
    <w:rsid w:val="001B47F4"/>
    <w:rsid w:val="001B4F8C"/>
    <w:rsid w:val="001B5E89"/>
    <w:rsid w:val="001C3833"/>
    <w:rsid w:val="001C47D7"/>
    <w:rsid w:val="001C55D7"/>
    <w:rsid w:val="001C7794"/>
    <w:rsid w:val="001D11E7"/>
    <w:rsid w:val="001D16DF"/>
    <w:rsid w:val="001D3584"/>
    <w:rsid w:val="001D5401"/>
    <w:rsid w:val="001D5782"/>
    <w:rsid w:val="001D59AC"/>
    <w:rsid w:val="001D5EAB"/>
    <w:rsid w:val="001E029B"/>
    <w:rsid w:val="001E05B1"/>
    <w:rsid w:val="001E11F1"/>
    <w:rsid w:val="001E1B42"/>
    <w:rsid w:val="001E37E3"/>
    <w:rsid w:val="001F4A6C"/>
    <w:rsid w:val="002016BB"/>
    <w:rsid w:val="0020728B"/>
    <w:rsid w:val="00207570"/>
    <w:rsid w:val="002101CF"/>
    <w:rsid w:val="002121B9"/>
    <w:rsid w:val="002123C5"/>
    <w:rsid w:val="0021259F"/>
    <w:rsid w:val="00214621"/>
    <w:rsid w:val="002163D4"/>
    <w:rsid w:val="00217521"/>
    <w:rsid w:val="002211C5"/>
    <w:rsid w:val="00221B7B"/>
    <w:rsid w:val="00224813"/>
    <w:rsid w:val="0022605E"/>
    <w:rsid w:val="00227D1E"/>
    <w:rsid w:val="002329BD"/>
    <w:rsid w:val="00232E4A"/>
    <w:rsid w:val="002355A5"/>
    <w:rsid w:val="00235F99"/>
    <w:rsid w:val="002367B3"/>
    <w:rsid w:val="00236AD8"/>
    <w:rsid w:val="0024007E"/>
    <w:rsid w:val="00240837"/>
    <w:rsid w:val="00250047"/>
    <w:rsid w:val="0025251D"/>
    <w:rsid w:val="00256D06"/>
    <w:rsid w:val="0025723C"/>
    <w:rsid w:val="00261464"/>
    <w:rsid w:val="00265E50"/>
    <w:rsid w:val="00266FC8"/>
    <w:rsid w:val="0027005B"/>
    <w:rsid w:val="00270C94"/>
    <w:rsid w:val="00270F4E"/>
    <w:rsid w:val="00271FAF"/>
    <w:rsid w:val="0027415E"/>
    <w:rsid w:val="00276199"/>
    <w:rsid w:val="002779E3"/>
    <w:rsid w:val="00291899"/>
    <w:rsid w:val="00292821"/>
    <w:rsid w:val="002A0AD3"/>
    <w:rsid w:val="002A1174"/>
    <w:rsid w:val="002A22A2"/>
    <w:rsid w:val="002A4836"/>
    <w:rsid w:val="002A5283"/>
    <w:rsid w:val="002A58C1"/>
    <w:rsid w:val="002A68DB"/>
    <w:rsid w:val="002A6B61"/>
    <w:rsid w:val="002A6E2D"/>
    <w:rsid w:val="002A79F1"/>
    <w:rsid w:val="002B0668"/>
    <w:rsid w:val="002B22B3"/>
    <w:rsid w:val="002B3BCE"/>
    <w:rsid w:val="002B3CF1"/>
    <w:rsid w:val="002B63FC"/>
    <w:rsid w:val="002B6D77"/>
    <w:rsid w:val="002C1361"/>
    <w:rsid w:val="002C4B2E"/>
    <w:rsid w:val="002C4F72"/>
    <w:rsid w:val="002D714F"/>
    <w:rsid w:val="002E0A46"/>
    <w:rsid w:val="002E19B0"/>
    <w:rsid w:val="002E548F"/>
    <w:rsid w:val="002E5E5B"/>
    <w:rsid w:val="002E770B"/>
    <w:rsid w:val="002E7AA0"/>
    <w:rsid w:val="002F0E7E"/>
    <w:rsid w:val="002F4162"/>
    <w:rsid w:val="002F6F2A"/>
    <w:rsid w:val="00301F9D"/>
    <w:rsid w:val="003025D6"/>
    <w:rsid w:val="00304702"/>
    <w:rsid w:val="00304F93"/>
    <w:rsid w:val="00305202"/>
    <w:rsid w:val="0030648A"/>
    <w:rsid w:val="00312877"/>
    <w:rsid w:val="003140C4"/>
    <w:rsid w:val="00314DD4"/>
    <w:rsid w:val="003175A3"/>
    <w:rsid w:val="00320DE9"/>
    <w:rsid w:val="003248FA"/>
    <w:rsid w:val="00333A43"/>
    <w:rsid w:val="00335258"/>
    <w:rsid w:val="003412F9"/>
    <w:rsid w:val="00343DAD"/>
    <w:rsid w:val="00344049"/>
    <w:rsid w:val="00345420"/>
    <w:rsid w:val="00351890"/>
    <w:rsid w:val="003525FA"/>
    <w:rsid w:val="0035557B"/>
    <w:rsid w:val="003559FF"/>
    <w:rsid w:val="00360F6A"/>
    <w:rsid w:val="00361DC4"/>
    <w:rsid w:val="00371C2D"/>
    <w:rsid w:val="003741E7"/>
    <w:rsid w:val="00377855"/>
    <w:rsid w:val="00382392"/>
    <w:rsid w:val="003865C3"/>
    <w:rsid w:val="00391A5F"/>
    <w:rsid w:val="003920B2"/>
    <w:rsid w:val="003921A7"/>
    <w:rsid w:val="0039437B"/>
    <w:rsid w:val="0039551E"/>
    <w:rsid w:val="00395C54"/>
    <w:rsid w:val="003A05AE"/>
    <w:rsid w:val="003A10CD"/>
    <w:rsid w:val="003A1E93"/>
    <w:rsid w:val="003A737E"/>
    <w:rsid w:val="003B0C41"/>
    <w:rsid w:val="003B12C2"/>
    <w:rsid w:val="003B4B25"/>
    <w:rsid w:val="003B4D15"/>
    <w:rsid w:val="003B6D7C"/>
    <w:rsid w:val="003C0DEE"/>
    <w:rsid w:val="003C178B"/>
    <w:rsid w:val="003C1949"/>
    <w:rsid w:val="003C272D"/>
    <w:rsid w:val="003C5658"/>
    <w:rsid w:val="003D02C1"/>
    <w:rsid w:val="003D29F5"/>
    <w:rsid w:val="003D59A8"/>
    <w:rsid w:val="003E064D"/>
    <w:rsid w:val="003E3580"/>
    <w:rsid w:val="003E37EF"/>
    <w:rsid w:val="003E5C49"/>
    <w:rsid w:val="003E66F5"/>
    <w:rsid w:val="003F0B2E"/>
    <w:rsid w:val="003F12DE"/>
    <w:rsid w:val="003F196E"/>
    <w:rsid w:val="00400864"/>
    <w:rsid w:val="00400FC5"/>
    <w:rsid w:val="00403778"/>
    <w:rsid w:val="00403AAA"/>
    <w:rsid w:val="00405C20"/>
    <w:rsid w:val="00406C72"/>
    <w:rsid w:val="00410FF6"/>
    <w:rsid w:val="00411707"/>
    <w:rsid w:val="00417211"/>
    <w:rsid w:val="004206A5"/>
    <w:rsid w:val="00422C21"/>
    <w:rsid w:val="00424433"/>
    <w:rsid w:val="00425A32"/>
    <w:rsid w:val="00425DE0"/>
    <w:rsid w:val="0042717B"/>
    <w:rsid w:val="00431201"/>
    <w:rsid w:val="00433E26"/>
    <w:rsid w:val="004357A8"/>
    <w:rsid w:val="00435842"/>
    <w:rsid w:val="00435C9E"/>
    <w:rsid w:val="00440112"/>
    <w:rsid w:val="004404D5"/>
    <w:rsid w:val="00442D2F"/>
    <w:rsid w:val="00443BB0"/>
    <w:rsid w:val="0044454D"/>
    <w:rsid w:val="00445BE3"/>
    <w:rsid w:val="00447FB3"/>
    <w:rsid w:val="00450B2B"/>
    <w:rsid w:val="00452028"/>
    <w:rsid w:val="00452196"/>
    <w:rsid w:val="004550F8"/>
    <w:rsid w:val="00456CA0"/>
    <w:rsid w:val="0046345B"/>
    <w:rsid w:val="0046395E"/>
    <w:rsid w:val="00463A8E"/>
    <w:rsid w:val="00463C20"/>
    <w:rsid w:val="00464FD9"/>
    <w:rsid w:val="00465DBD"/>
    <w:rsid w:val="004661A4"/>
    <w:rsid w:val="004707D1"/>
    <w:rsid w:val="00471BB9"/>
    <w:rsid w:val="00474153"/>
    <w:rsid w:val="00477355"/>
    <w:rsid w:val="004809AC"/>
    <w:rsid w:val="00480ED4"/>
    <w:rsid w:val="004810E7"/>
    <w:rsid w:val="00481A00"/>
    <w:rsid w:val="004854BB"/>
    <w:rsid w:val="004A2101"/>
    <w:rsid w:val="004A3106"/>
    <w:rsid w:val="004A32D6"/>
    <w:rsid w:val="004A3E11"/>
    <w:rsid w:val="004A483C"/>
    <w:rsid w:val="004A4A25"/>
    <w:rsid w:val="004A559D"/>
    <w:rsid w:val="004A6869"/>
    <w:rsid w:val="004A7106"/>
    <w:rsid w:val="004B1162"/>
    <w:rsid w:val="004B1E12"/>
    <w:rsid w:val="004B2E63"/>
    <w:rsid w:val="004B3EF3"/>
    <w:rsid w:val="004B654B"/>
    <w:rsid w:val="004C3CDF"/>
    <w:rsid w:val="004C5D6A"/>
    <w:rsid w:val="004C623C"/>
    <w:rsid w:val="004C7025"/>
    <w:rsid w:val="004D2820"/>
    <w:rsid w:val="004D288B"/>
    <w:rsid w:val="004D34AF"/>
    <w:rsid w:val="004D46D7"/>
    <w:rsid w:val="004E25A1"/>
    <w:rsid w:val="004E286F"/>
    <w:rsid w:val="004E2F8D"/>
    <w:rsid w:val="004E43D8"/>
    <w:rsid w:val="004E5465"/>
    <w:rsid w:val="004E6C99"/>
    <w:rsid w:val="004F329D"/>
    <w:rsid w:val="004F4F1D"/>
    <w:rsid w:val="004F5ACD"/>
    <w:rsid w:val="0050663E"/>
    <w:rsid w:val="005069A2"/>
    <w:rsid w:val="00506DB0"/>
    <w:rsid w:val="00506E51"/>
    <w:rsid w:val="005108A7"/>
    <w:rsid w:val="00513D68"/>
    <w:rsid w:val="00517707"/>
    <w:rsid w:val="00523C49"/>
    <w:rsid w:val="00525D38"/>
    <w:rsid w:val="00526074"/>
    <w:rsid w:val="00530A83"/>
    <w:rsid w:val="00530AE4"/>
    <w:rsid w:val="00530B24"/>
    <w:rsid w:val="00531CB2"/>
    <w:rsid w:val="0053431A"/>
    <w:rsid w:val="00534C03"/>
    <w:rsid w:val="00535990"/>
    <w:rsid w:val="0054130A"/>
    <w:rsid w:val="005438AD"/>
    <w:rsid w:val="00546073"/>
    <w:rsid w:val="005528DD"/>
    <w:rsid w:val="00553541"/>
    <w:rsid w:val="00555C4D"/>
    <w:rsid w:val="00556030"/>
    <w:rsid w:val="0055612D"/>
    <w:rsid w:val="00557EE7"/>
    <w:rsid w:val="005626CD"/>
    <w:rsid w:val="00562FDC"/>
    <w:rsid w:val="00566570"/>
    <w:rsid w:val="00566BC7"/>
    <w:rsid w:val="005711DF"/>
    <w:rsid w:val="005726B8"/>
    <w:rsid w:val="00573540"/>
    <w:rsid w:val="005742CA"/>
    <w:rsid w:val="00574903"/>
    <w:rsid w:val="005802CF"/>
    <w:rsid w:val="00580C1B"/>
    <w:rsid w:val="005812EE"/>
    <w:rsid w:val="0058329C"/>
    <w:rsid w:val="00587A0F"/>
    <w:rsid w:val="00591C82"/>
    <w:rsid w:val="0059612A"/>
    <w:rsid w:val="0059620E"/>
    <w:rsid w:val="005A219F"/>
    <w:rsid w:val="005A44FC"/>
    <w:rsid w:val="005A595C"/>
    <w:rsid w:val="005A7D62"/>
    <w:rsid w:val="005B0898"/>
    <w:rsid w:val="005B2AE4"/>
    <w:rsid w:val="005C3623"/>
    <w:rsid w:val="005C4CC3"/>
    <w:rsid w:val="005C538B"/>
    <w:rsid w:val="005D00B7"/>
    <w:rsid w:val="005D11CF"/>
    <w:rsid w:val="005D2E4C"/>
    <w:rsid w:val="005D548C"/>
    <w:rsid w:val="005D7B59"/>
    <w:rsid w:val="005E013D"/>
    <w:rsid w:val="005E050C"/>
    <w:rsid w:val="005E0E74"/>
    <w:rsid w:val="005E45A9"/>
    <w:rsid w:val="005E572D"/>
    <w:rsid w:val="005F042C"/>
    <w:rsid w:val="005F2623"/>
    <w:rsid w:val="005F4B1F"/>
    <w:rsid w:val="005F74BF"/>
    <w:rsid w:val="00602FE8"/>
    <w:rsid w:val="0060470C"/>
    <w:rsid w:val="006058E7"/>
    <w:rsid w:val="00605EBC"/>
    <w:rsid w:val="00610EA9"/>
    <w:rsid w:val="00613B39"/>
    <w:rsid w:val="00616066"/>
    <w:rsid w:val="00617FDB"/>
    <w:rsid w:val="00620C5A"/>
    <w:rsid w:val="00623627"/>
    <w:rsid w:val="00626936"/>
    <w:rsid w:val="0063620D"/>
    <w:rsid w:val="00641889"/>
    <w:rsid w:val="00645BFC"/>
    <w:rsid w:val="006509B3"/>
    <w:rsid w:val="006530DE"/>
    <w:rsid w:val="00656425"/>
    <w:rsid w:val="00661972"/>
    <w:rsid w:val="00662FD3"/>
    <w:rsid w:val="00671B8F"/>
    <w:rsid w:val="0067295D"/>
    <w:rsid w:val="006742C9"/>
    <w:rsid w:val="00680E24"/>
    <w:rsid w:val="00681147"/>
    <w:rsid w:val="006957F3"/>
    <w:rsid w:val="00696C2F"/>
    <w:rsid w:val="006A12C9"/>
    <w:rsid w:val="006B027D"/>
    <w:rsid w:val="006B1058"/>
    <w:rsid w:val="006B10A9"/>
    <w:rsid w:val="006B1D29"/>
    <w:rsid w:val="006B1FFB"/>
    <w:rsid w:val="006B32A5"/>
    <w:rsid w:val="006C4CCF"/>
    <w:rsid w:val="006C6E3A"/>
    <w:rsid w:val="006D16F5"/>
    <w:rsid w:val="006D4D9E"/>
    <w:rsid w:val="006E17E3"/>
    <w:rsid w:val="006E297D"/>
    <w:rsid w:val="006E3750"/>
    <w:rsid w:val="006E63E5"/>
    <w:rsid w:val="006E7A99"/>
    <w:rsid w:val="006F0350"/>
    <w:rsid w:val="006F1359"/>
    <w:rsid w:val="006F23F2"/>
    <w:rsid w:val="006F3DC1"/>
    <w:rsid w:val="006F41A1"/>
    <w:rsid w:val="006F628C"/>
    <w:rsid w:val="006F7621"/>
    <w:rsid w:val="00702393"/>
    <w:rsid w:val="0070368A"/>
    <w:rsid w:val="00705958"/>
    <w:rsid w:val="00705D34"/>
    <w:rsid w:val="00706030"/>
    <w:rsid w:val="00707AE8"/>
    <w:rsid w:val="0071244B"/>
    <w:rsid w:val="0071346D"/>
    <w:rsid w:val="007145D1"/>
    <w:rsid w:val="007172D2"/>
    <w:rsid w:val="00717644"/>
    <w:rsid w:val="007206BF"/>
    <w:rsid w:val="00722346"/>
    <w:rsid w:val="0073375D"/>
    <w:rsid w:val="00735D73"/>
    <w:rsid w:val="007439F3"/>
    <w:rsid w:val="007504FC"/>
    <w:rsid w:val="0075183C"/>
    <w:rsid w:val="00751E51"/>
    <w:rsid w:val="00765191"/>
    <w:rsid w:val="007658ED"/>
    <w:rsid w:val="00765F3A"/>
    <w:rsid w:val="0076717F"/>
    <w:rsid w:val="00775BD2"/>
    <w:rsid w:val="00775D8F"/>
    <w:rsid w:val="00780F75"/>
    <w:rsid w:val="00781917"/>
    <w:rsid w:val="00793A10"/>
    <w:rsid w:val="007956E1"/>
    <w:rsid w:val="007971AF"/>
    <w:rsid w:val="00797B95"/>
    <w:rsid w:val="007A107D"/>
    <w:rsid w:val="007A174A"/>
    <w:rsid w:val="007A5089"/>
    <w:rsid w:val="007A50AD"/>
    <w:rsid w:val="007B06E7"/>
    <w:rsid w:val="007B45DC"/>
    <w:rsid w:val="007B644B"/>
    <w:rsid w:val="007B6611"/>
    <w:rsid w:val="007B738E"/>
    <w:rsid w:val="007C056A"/>
    <w:rsid w:val="007C0F54"/>
    <w:rsid w:val="007C155B"/>
    <w:rsid w:val="007C3448"/>
    <w:rsid w:val="007C51A7"/>
    <w:rsid w:val="007C6B15"/>
    <w:rsid w:val="007C7F2B"/>
    <w:rsid w:val="007D0EC1"/>
    <w:rsid w:val="007D2614"/>
    <w:rsid w:val="007D2DC3"/>
    <w:rsid w:val="007D76E6"/>
    <w:rsid w:val="007D77E2"/>
    <w:rsid w:val="007E0A1F"/>
    <w:rsid w:val="007E1B4D"/>
    <w:rsid w:val="007E30CB"/>
    <w:rsid w:val="007E3AA1"/>
    <w:rsid w:val="007F0651"/>
    <w:rsid w:val="007F3AEC"/>
    <w:rsid w:val="007F4111"/>
    <w:rsid w:val="007F50E8"/>
    <w:rsid w:val="008029A3"/>
    <w:rsid w:val="008029D7"/>
    <w:rsid w:val="008045CD"/>
    <w:rsid w:val="0080560D"/>
    <w:rsid w:val="00813D8A"/>
    <w:rsid w:val="00822AA9"/>
    <w:rsid w:val="00824239"/>
    <w:rsid w:val="00825285"/>
    <w:rsid w:val="00831918"/>
    <w:rsid w:val="0083277F"/>
    <w:rsid w:val="008336EE"/>
    <w:rsid w:val="00833BED"/>
    <w:rsid w:val="00836170"/>
    <w:rsid w:val="008373AC"/>
    <w:rsid w:val="00846AE1"/>
    <w:rsid w:val="008505C5"/>
    <w:rsid w:val="00850743"/>
    <w:rsid w:val="008534EB"/>
    <w:rsid w:val="00857A68"/>
    <w:rsid w:val="00864466"/>
    <w:rsid w:val="008679E4"/>
    <w:rsid w:val="0087191B"/>
    <w:rsid w:val="00871A1D"/>
    <w:rsid w:val="008725C4"/>
    <w:rsid w:val="00872DA2"/>
    <w:rsid w:val="00880D80"/>
    <w:rsid w:val="00882F4B"/>
    <w:rsid w:val="00883F41"/>
    <w:rsid w:val="00887155"/>
    <w:rsid w:val="00892CB7"/>
    <w:rsid w:val="00895D79"/>
    <w:rsid w:val="00896357"/>
    <w:rsid w:val="008A0831"/>
    <w:rsid w:val="008A4B8D"/>
    <w:rsid w:val="008A65D6"/>
    <w:rsid w:val="008B6F12"/>
    <w:rsid w:val="008B7264"/>
    <w:rsid w:val="008C2773"/>
    <w:rsid w:val="008C2EA9"/>
    <w:rsid w:val="008C3050"/>
    <w:rsid w:val="008C5C25"/>
    <w:rsid w:val="008C761C"/>
    <w:rsid w:val="008D17CF"/>
    <w:rsid w:val="008D2F52"/>
    <w:rsid w:val="008D39BC"/>
    <w:rsid w:val="008D6BD6"/>
    <w:rsid w:val="008D6FCB"/>
    <w:rsid w:val="008E4A24"/>
    <w:rsid w:val="008E7F35"/>
    <w:rsid w:val="008F1608"/>
    <w:rsid w:val="008F1F38"/>
    <w:rsid w:val="008F30ED"/>
    <w:rsid w:val="008F3E39"/>
    <w:rsid w:val="008F5FCB"/>
    <w:rsid w:val="008F5FD3"/>
    <w:rsid w:val="008F6851"/>
    <w:rsid w:val="008F6CE4"/>
    <w:rsid w:val="00903449"/>
    <w:rsid w:val="0090590E"/>
    <w:rsid w:val="009067D8"/>
    <w:rsid w:val="009141AB"/>
    <w:rsid w:val="00914C36"/>
    <w:rsid w:val="00916CF1"/>
    <w:rsid w:val="00916F7F"/>
    <w:rsid w:val="00917ED3"/>
    <w:rsid w:val="00920D84"/>
    <w:rsid w:val="009214A9"/>
    <w:rsid w:val="009238AA"/>
    <w:rsid w:val="00925E09"/>
    <w:rsid w:val="009279AD"/>
    <w:rsid w:val="00930A83"/>
    <w:rsid w:val="00930C8B"/>
    <w:rsid w:val="00936043"/>
    <w:rsid w:val="00941778"/>
    <w:rsid w:val="00941BFC"/>
    <w:rsid w:val="0094366B"/>
    <w:rsid w:val="009452DD"/>
    <w:rsid w:val="0094679E"/>
    <w:rsid w:val="00950B0F"/>
    <w:rsid w:val="00950F06"/>
    <w:rsid w:val="00957DF6"/>
    <w:rsid w:val="00961591"/>
    <w:rsid w:val="00962979"/>
    <w:rsid w:val="00963FB4"/>
    <w:rsid w:val="009668B8"/>
    <w:rsid w:val="00967EDD"/>
    <w:rsid w:val="0097453F"/>
    <w:rsid w:val="00975980"/>
    <w:rsid w:val="00976726"/>
    <w:rsid w:val="009776BA"/>
    <w:rsid w:val="009806E7"/>
    <w:rsid w:val="00981953"/>
    <w:rsid w:val="009838AF"/>
    <w:rsid w:val="009872D7"/>
    <w:rsid w:val="00987C63"/>
    <w:rsid w:val="00990CCB"/>
    <w:rsid w:val="00996926"/>
    <w:rsid w:val="009A001A"/>
    <w:rsid w:val="009A5E2C"/>
    <w:rsid w:val="009A62EA"/>
    <w:rsid w:val="009B0E4C"/>
    <w:rsid w:val="009B42D2"/>
    <w:rsid w:val="009B633E"/>
    <w:rsid w:val="009C0AF6"/>
    <w:rsid w:val="009C0C78"/>
    <w:rsid w:val="009C114E"/>
    <w:rsid w:val="009C19E6"/>
    <w:rsid w:val="009C591A"/>
    <w:rsid w:val="009C7A04"/>
    <w:rsid w:val="009D084E"/>
    <w:rsid w:val="009D1E3F"/>
    <w:rsid w:val="009D2F39"/>
    <w:rsid w:val="009D39DA"/>
    <w:rsid w:val="009D4A1D"/>
    <w:rsid w:val="009D4ABA"/>
    <w:rsid w:val="009E1E45"/>
    <w:rsid w:val="009E3969"/>
    <w:rsid w:val="009E48D5"/>
    <w:rsid w:val="009E5612"/>
    <w:rsid w:val="009F62FA"/>
    <w:rsid w:val="00A02EAB"/>
    <w:rsid w:val="00A057B4"/>
    <w:rsid w:val="00A06731"/>
    <w:rsid w:val="00A135C5"/>
    <w:rsid w:val="00A15831"/>
    <w:rsid w:val="00A159D5"/>
    <w:rsid w:val="00A23CE2"/>
    <w:rsid w:val="00A273F1"/>
    <w:rsid w:val="00A307F7"/>
    <w:rsid w:val="00A36F42"/>
    <w:rsid w:val="00A37696"/>
    <w:rsid w:val="00A37ABB"/>
    <w:rsid w:val="00A427CF"/>
    <w:rsid w:val="00A4293B"/>
    <w:rsid w:val="00A44BCF"/>
    <w:rsid w:val="00A459C3"/>
    <w:rsid w:val="00A51995"/>
    <w:rsid w:val="00A5244E"/>
    <w:rsid w:val="00A52804"/>
    <w:rsid w:val="00A53667"/>
    <w:rsid w:val="00A53FB8"/>
    <w:rsid w:val="00A552D8"/>
    <w:rsid w:val="00A55628"/>
    <w:rsid w:val="00A570E6"/>
    <w:rsid w:val="00A61092"/>
    <w:rsid w:val="00A622DC"/>
    <w:rsid w:val="00A71576"/>
    <w:rsid w:val="00A71C5B"/>
    <w:rsid w:val="00A72B91"/>
    <w:rsid w:val="00A741D1"/>
    <w:rsid w:val="00A81396"/>
    <w:rsid w:val="00A84053"/>
    <w:rsid w:val="00A863B6"/>
    <w:rsid w:val="00A87725"/>
    <w:rsid w:val="00A87943"/>
    <w:rsid w:val="00A93596"/>
    <w:rsid w:val="00A93C84"/>
    <w:rsid w:val="00A94E52"/>
    <w:rsid w:val="00A96E61"/>
    <w:rsid w:val="00A96FBD"/>
    <w:rsid w:val="00A970B8"/>
    <w:rsid w:val="00A97304"/>
    <w:rsid w:val="00A97D7F"/>
    <w:rsid w:val="00AA37E5"/>
    <w:rsid w:val="00AA5770"/>
    <w:rsid w:val="00AA5F34"/>
    <w:rsid w:val="00AA5FE0"/>
    <w:rsid w:val="00AB0BD8"/>
    <w:rsid w:val="00AB64BC"/>
    <w:rsid w:val="00AC3670"/>
    <w:rsid w:val="00AD176B"/>
    <w:rsid w:val="00AD1F43"/>
    <w:rsid w:val="00AD4367"/>
    <w:rsid w:val="00AD470A"/>
    <w:rsid w:val="00AE1C90"/>
    <w:rsid w:val="00AE1EBD"/>
    <w:rsid w:val="00AE3245"/>
    <w:rsid w:val="00AE4017"/>
    <w:rsid w:val="00AE4424"/>
    <w:rsid w:val="00AE5D34"/>
    <w:rsid w:val="00AE72CF"/>
    <w:rsid w:val="00AE7938"/>
    <w:rsid w:val="00AF071E"/>
    <w:rsid w:val="00AF1C1D"/>
    <w:rsid w:val="00AF5417"/>
    <w:rsid w:val="00AF5577"/>
    <w:rsid w:val="00B05343"/>
    <w:rsid w:val="00B12235"/>
    <w:rsid w:val="00B12B43"/>
    <w:rsid w:val="00B1778F"/>
    <w:rsid w:val="00B17A4A"/>
    <w:rsid w:val="00B2649A"/>
    <w:rsid w:val="00B271CF"/>
    <w:rsid w:val="00B316F3"/>
    <w:rsid w:val="00B34C18"/>
    <w:rsid w:val="00B365E1"/>
    <w:rsid w:val="00B36764"/>
    <w:rsid w:val="00B42031"/>
    <w:rsid w:val="00B42164"/>
    <w:rsid w:val="00B44105"/>
    <w:rsid w:val="00B4467C"/>
    <w:rsid w:val="00B44932"/>
    <w:rsid w:val="00B46352"/>
    <w:rsid w:val="00B476F5"/>
    <w:rsid w:val="00B5199C"/>
    <w:rsid w:val="00B52A1D"/>
    <w:rsid w:val="00B549EC"/>
    <w:rsid w:val="00B54E9F"/>
    <w:rsid w:val="00B54FE8"/>
    <w:rsid w:val="00B5620D"/>
    <w:rsid w:val="00B570A2"/>
    <w:rsid w:val="00B6122A"/>
    <w:rsid w:val="00B62F43"/>
    <w:rsid w:val="00B63481"/>
    <w:rsid w:val="00B640AA"/>
    <w:rsid w:val="00B733B0"/>
    <w:rsid w:val="00B736AB"/>
    <w:rsid w:val="00B74E3C"/>
    <w:rsid w:val="00B75694"/>
    <w:rsid w:val="00B77143"/>
    <w:rsid w:val="00B828E5"/>
    <w:rsid w:val="00B840E5"/>
    <w:rsid w:val="00B85881"/>
    <w:rsid w:val="00B90570"/>
    <w:rsid w:val="00B90F8A"/>
    <w:rsid w:val="00B927E1"/>
    <w:rsid w:val="00B92E46"/>
    <w:rsid w:val="00B92E89"/>
    <w:rsid w:val="00B93FA5"/>
    <w:rsid w:val="00BA5A96"/>
    <w:rsid w:val="00BA61E5"/>
    <w:rsid w:val="00BA7ADA"/>
    <w:rsid w:val="00BB44D5"/>
    <w:rsid w:val="00BC0D6A"/>
    <w:rsid w:val="00BC193A"/>
    <w:rsid w:val="00BC7168"/>
    <w:rsid w:val="00BD0243"/>
    <w:rsid w:val="00BD362F"/>
    <w:rsid w:val="00BD3DC8"/>
    <w:rsid w:val="00BE1430"/>
    <w:rsid w:val="00BE3766"/>
    <w:rsid w:val="00BE37C6"/>
    <w:rsid w:val="00BE71EA"/>
    <w:rsid w:val="00BE7263"/>
    <w:rsid w:val="00BE7DB5"/>
    <w:rsid w:val="00C0391B"/>
    <w:rsid w:val="00C0482F"/>
    <w:rsid w:val="00C05E25"/>
    <w:rsid w:val="00C06521"/>
    <w:rsid w:val="00C10765"/>
    <w:rsid w:val="00C10EB4"/>
    <w:rsid w:val="00C15708"/>
    <w:rsid w:val="00C201CD"/>
    <w:rsid w:val="00C2283B"/>
    <w:rsid w:val="00C24E35"/>
    <w:rsid w:val="00C27422"/>
    <w:rsid w:val="00C3159F"/>
    <w:rsid w:val="00C31F05"/>
    <w:rsid w:val="00C33385"/>
    <w:rsid w:val="00C411EC"/>
    <w:rsid w:val="00C43EBF"/>
    <w:rsid w:val="00C47438"/>
    <w:rsid w:val="00C50AAA"/>
    <w:rsid w:val="00C51DB7"/>
    <w:rsid w:val="00C53362"/>
    <w:rsid w:val="00C55F29"/>
    <w:rsid w:val="00C5750E"/>
    <w:rsid w:val="00C632ED"/>
    <w:rsid w:val="00C64D4F"/>
    <w:rsid w:val="00C66342"/>
    <w:rsid w:val="00C6647D"/>
    <w:rsid w:val="00C66E0B"/>
    <w:rsid w:val="00C671EA"/>
    <w:rsid w:val="00C70241"/>
    <w:rsid w:val="00C7124B"/>
    <w:rsid w:val="00C7540C"/>
    <w:rsid w:val="00C757F5"/>
    <w:rsid w:val="00C75E9C"/>
    <w:rsid w:val="00C77CFE"/>
    <w:rsid w:val="00C81BDB"/>
    <w:rsid w:val="00C82248"/>
    <w:rsid w:val="00C8372A"/>
    <w:rsid w:val="00C83F4F"/>
    <w:rsid w:val="00C8419C"/>
    <w:rsid w:val="00C84F55"/>
    <w:rsid w:val="00C8597C"/>
    <w:rsid w:val="00C85F13"/>
    <w:rsid w:val="00C87EFB"/>
    <w:rsid w:val="00C955F5"/>
    <w:rsid w:val="00C9698D"/>
    <w:rsid w:val="00CA4DFD"/>
    <w:rsid w:val="00CA6557"/>
    <w:rsid w:val="00CA7CD2"/>
    <w:rsid w:val="00CB3E86"/>
    <w:rsid w:val="00CB4EE6"/>
    <w:rsid w:val="00CB5739"/>
    <w:rsid w:val="00CB616D"/>
    <w:rsid w:val="00CB7810"/>
    <w:rsid w:val="00CC1034"/>
    <w:rsid w:val="00CC282D"/>
    <w:rsid w:val="00CC3803"/>
    <w:rsid w:val="00CC3E11"/>
    <w:rsid w:val="00CD3087"/>
    <w:rsid w:val="00CD64D9"/>
    <w:rsid w:val="00CD68E0"/>
    <w:rsid w:val="00CE2201"/>
    <w:rsid w:val="00CE27C2"/>
    <w:rsid w:val="00CE5363"/>
    <w:rsid w:val="00CE6288"/>
    <w:rsid w:val="00CF25CA"/>
    <w:rsid w:val="00CF7C92"/>
    <w:rsid w:val="00D034F5"/>
    <w:rsid w:val="00D144F2"/>
    <w:rsid w:val="00D15285"/>
    <w:rsid w:val="00D159BB"/>
    <w:rsid w:val="00D17D7A"/>
    <w:rsid w:val="00D22B54"/>
    <w:rsid w:val="00D233F2"/>
    <w:rsid w:val="00D24FD6"/>
    <w:rsid w:val="00D26C7B"/>
    <w:rsid w:val="00D27302"/>
    <w:rsid w:val="00D308E1"/>
    <w:rsid w:val="00D31480"/>
    <w:rsid w:val="00D32B98"/>
    <w:rsid w:val="00D3442B"/>
    <w:rsid w:val="00D357F2"/>
    <w:rsid w:val="00D420AA"/>
    <w:rsid w:val="00D438F8"/>
    <w:rsid w:val="00D439E1"/>
    <w:rsid w:val="00D518CB"/>
    <w:rsid w:val="00D52507"/>
    <w:rsid w:val="00D52A72"/>
    <w:rsid w:val="00D616C0"/>
    <w:rsid w:val="00D67089"/>
    <w:rsid w:val="00D70E1B"/>
    <w:rsid w:val="00D70FE1"/>
    <w:rsid w:val="00D716F0"/>
    <w:rsid w:val="00D74B55"/>
    <w:rsid w:val="00D81478"/>
    <w:rsid w:val="00D821D0"/>
    <w:rsid w:val="00D84F49"/>
    <w:rsid w:val="00D867E1"/>
    <w:rsid w:val="00D90DC6"/>
    <w:rsid w:val="00D936B8"/>
    <w:rsid w:val="00D94CCE"/>
    <w:rsid w:val="00D95CC6"/>
    <w:rsid w:val="00D96DBD"/>
    <w:rsid w:val="00DA0B98"/>
    <w:rsid w:val="00DA16DD"/>
    <w:rsid w:val="00DA4D85"/>
    <w:rsid w:val="00DA5958"/>
    <w:rsid w:val="00DB1AD5"/>
    <w:rsid w:val="00DB1B63"/>
    <w:rsid w:val="00DB4112"/>
    <w:rsid w:val="00DB4AFF"/>
    <w:rsid w:val="00DC3790"/>
    <w:rsid w:val="00DC434E"/>
    <w:rsid w:val="00DD1E9F"/>
    <w:rsid w:val="00DD3FA1"/>
    <w:rsid w:val="00DD4EA9"/>
    <w:rsid w:val="00DD5A54"/>
    <w:rsid w:val="00DE0C50"/>
    <w:rsid w:val="00DE1B89"/>
    <w:rsid w:val="00DE1C2C"/>
    <w:rsid w:val="00DE2E3D"/>
    <w:rsid w:val="00DE354B"/>
    <w:rsid w:val="00DE50D6"/>
    <w:rsid w:val="00DE691D"/>
    <w:rsid w:val="00DE6F77"/>
    <w:rsid w:val="00DF5377"/>
    <w:rsid w:val="00DF737A"/>
    <w:rsid w:val="00DF78B8"/>
    <w:rsid w:val="00E0071C"/>
    <w:rsid w:val="00E03DC1"/>
    <w:rsid w:val="00E0724F"/>
    <w:rsid w:val="00E078F3"/>
    <w:rsid w:val="00E13257"/>
    <w:rsid w:val="00E13F58"/>
    <w:rsid w:val="00E1475C"/>
    <w:rsid w:val="00E15489"/>
    <w:rsid w:val="00E2236D"/>
    <w:rsid w:val="00E261E6"/>
    <w:rsid w:val="00E303D4"/>
    <w:rsid w:val="00E30911"/>
    <w:rsid w:val="00E30CEF"/>
    <w:rsid w:val="00E3728E"/>
    <w:rsid w:val="00E402BC"/>
    <w:rsid w:val="00E4086A"/>
    <w:rsid w:val="00E44B60"/>
    <w:rsid w:val="00E44E57"/>
    <w:rsid w:val="00E477E2"/>
    <w:rsid w:val="00E517F3"/>
    <w:rsid w:val="00E539BA"/>
    <w:rsid w:val="00E549A4"/>
    <w:rsid w:val="00E565CF"/>
    <w:rsid w:val="00E62A52"/>
    <w:rsid w:val="00E6650C"/>
    <w:rsid w:val="00E67726"/>
    <w:rsid w:val="00E720D4"/>
    <w:rsid w:val="00E751F9"/>
    <w:rsid w:val="00E8299C"/>
    <w:rsid w:val="00E83B82"/>
    <w:rsid w:val="00E94861"/>
    <w:rsid w:val="00E960DE"/>
    <w:rsid w:val="00E96A46"/>
    <w:rsid w:val="00EA3EC7"/>
    <w:rsid w:val="00EB39C3"/>
    <w:rsid w:val="00EB51A4"/>
    <w:rsid w:val="00EB5EAF"/>
    <w:rsid w:val="00EC1244"/>
    <w:rsid w:val="00ED15D9"/>
    <w:rsid w:val="00ED32D9"/>
    <w:rsid w:val="00EE1FC6"/>
    <w:rsid w:val="00EE4311"/>
    <w:rsid w:val="00EE7F4B"/>
    <w:rsid w:val="00EF5EF9"/>
    <w:rsid w:val="00EF73DD"/>
    <w:rsid w:val="00EF7BBC"/>
    <w:rsid w:val="00F00F77"/>
    <w:rsid w:val="00F015D3"/>
    <w:rsid w:val="00F0679C"/>
    <w:rsid w:val="00F07C61"/>
    <w:rsid w:val="00F1462D"/>
    <w:rsid w:val="00F17EBA"/>
    <w:rsid w:val="00F23208"/>
    <w:rsid w:val="00F301B8"/>
    <w:rsid w:val="00F34FFF"/>
    <w:rsid w:val="00F359CA"/>
    <w:rsid w:val="00F41D7C"/>
    <w:rsid w:val="00F452A9"/>
    <w:rsid w:val="00F45F50"/>
    <w:rsid w:val="00F468EF"/>
    <w:rsid w:val="00F51202"/>
    <w:rsid w:val="00F5164F"/>
    <w:rsid w:val="00F530B9"/>
    <w:rsid w:val="00F5488E"/>
    <w:rsid w:val="00F63CCC"/>
    <w:rsid w:val="00F67991"/>
    <w:rsid w:val="00F73994"/>
    <w:rsid w:val="00F77951"/>
    <w:rsid w:val="00F77BB2"/>
    <w:rsid w:val="00F77C62"/>
    <w:rsid w:val="00F8169A"/>
    <w:rsid w:val="00F8479A"/>
    <w:rsid w:val="00F85BB1"/>
    <w:rsid w:val="00F85F24"/>
    <w:rsid w:val="00F86ADA"/>
    <w:rsid w:val="00F95B24"/>
    <w:rsid w:val="00F9755A"/>
    <w:rsid w:val="00FA140A"/>
    <w:rsid w:val="00FA7501"/>
    <w:rsid w:val="00FA7562"/>
    <w:rsid w:val="00FB1A24"/>
    <w:rsid w:val="00FB1B9C"/>
    <w:rsid w:val="00FB34F2"/>
    <w:rsid w:val="00FB3728"/>
    <w:rsid w:val="00FB6284"/>
    <w:rsid w:val="00FB6E91"/>
    <w:rsid w:val="00FC01A1"/>
    <w:rsid w:val="00FC0740"/>
    <w:rsid w:val="00FC0E8F"/>
    <w:rsid w:val="00FC43E5"/>
    <w:rsid w:val="00FC4FED"/>
    <w:rsid w:val="00FC6473"/>
    <w:rsid w:val="00FC7C6D"/>
    <w:rsid w:val="00FD0847"/>
    <w:rsid w:val="00FD22C7"/>
    <w:rsid w:val="00FD3172"/>
    <w:rsid w:val="00FD337D"/>
    <w:rsid w:val="00FD7948"/>
    <w:rsid w:val="00FE0ED0"/>
    <w:rsid w:val="00FE12E5"/>
    <w:rsid w:val="00FE330F"/>
    <w:rsid w:val="00FE43F7"/>
    <w:rsid w:val="00FF1D46"/>
    <w:rsid w:val="00FF56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FDD22"/>
  <w15:docId w15:val="{23E02250-1B2A-43CD-B8D8-8529EDE3F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36B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936B8"/>
    <w:pPr>
      <w:keepNext/>
      <w:jc w:val="center"/>
      <w:outlineLvl w:val="0"/>
    </w:pPr>
    <w:rPr>
      <w:sz w:val="28"/>
      <w:szCs w:val="20"/>
    </w:rPr>
  </w:style>
  <w:style w:type="paragraph" w:styleId="2">
    <w:name w:val="heading 2"/>
    <w:basedOn w:val="a"/>
    <w:next w:val="a"/>
    <w:link w:val="20"/>
    <w:uiPriority w:val="9"/>
    <w:semiHidden/>
    <w:unhideWhenUsed/>
    <w:qFormat/>
    <w:rsid w:val="00405C2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936B8"/>
    <w:rPr>
      <w:rFonts w:ascii="Times New Roman" w:eastAsia="Times New Roman" w:hAnsi="Times New Roman" w:cs="Times New Roman"/>
      <w:sz w:val="28"/>
      <w:szCs w:val="20"/>
      <w:lang w:eastAsia="ru-RU"/>
    </w:rPr>
  </w:style>
  <w:style w:type="paragraph" w:styleId="a3">
    <w:name w:val="Balloon Text"/>
    <w:basedOn w:val="a"/>
    <w:link w:val="a4"/>
    <w:uiPriority w:val="99"/>
    <w:semiHidden/>
    <w:unhideWhenUsed/>
    <w:rsid w:val="00405C20"/>
    <w:rPr>
      <w:rFonts w:ascii="Tahoma" w:hAnsi="Tahoma" w:cs="Tahoma"/>
      <w:sz w:val="16"/>
      <w:szCs w:val="16"/>
    </w:rPr>
  </w:style>
  <w:style w:type="character" w:customStyle="1" w:styleId="a4">
    <w:name w:val="Текст выноски Знак"/>
    <w:basedOn w:val="a0"/>
    <w:link w:val="a3"/>
    <w:uiPriority w:val="99"/>
    <w:semiHidden/>
    <w:rsid w:val="00405C20"/>
    <w:rPr>
      <w:rFonts w:ascii="Tahoma" w:eastAsia="Times New Roman" w:hAnsi="Tahoma" w:cs="Tahoma"/>
      <w:sz w:val="16"/>
      <w:szCs w:val="16"/>
      <w:lang w:eastAsia="ru-RU"/>
    </w:rPr>
  </w:style>
  <w:style w:type="character" w:customStyle="1" w:styleId="20">
    <w:name w:val="Заголовок 2 Знак"/>
    <w:basedOn w:val="a0"/>
    <w:link w:val="2"/>
    <w:uiPriority w:val="9"/>
    <w:semiHidden/>
    <w:rsid w:val="00405C20"/>
    <w:rPr>
      <w:rFonts w:asciiTheme="majorHAnsi" w:eastAsiaTheme="majorEastAsia" w:hAnsiTheme="majorHAnsi" w:cstheme="majorBidi"/>
      <w:b/>
      <w:bCs/>
      <w:color w:val="4F81BD" w:themeColor="accent1"/>
      <w:sz w:val="26"/>
      <w:szCs w:val="26"/>
      <w:lang w:eastAsia="ru-RU"/>
    </w:rPr>
  </w:style>
  <w:style w:type="paragraph" w:customStyle="1" w:styleId="ConsPlusNormal">
    <w:name w:val="ConsPlusNormal"/>
    <w:rsid w:val="00405C20"/>
    <w:pPr>
      <w:widowControl w:val="0"/>
      <w:suppressAutoHyphens/>
      <w:spacing w:after="0" w:line="240" w:lineRule="auto"/>
      <w:ind w:firstLine="720"/>
    </w:pPr>
    <w:rPr>
      <w:rFonts w:ascii="Arial" w:eastAsia="Times New Roman" w:hAnsi="Arial" w:cs="Arial"/>
      <w:sz w:val="20"/>
      <w:szCs w:val="20"/>
      <w:lang w:eastAsia="ar-SA"/>
    </w:rPr>
  </w:style>
  <w:style w:type="character" w:styleId="a5">
    <w:name w:val="Hyperlink"/>
    <w:basedOn w:val="a0"/>
    <w:rsid w:val="00405C20"/>
    <w:rPr>
      <w:color w:val="0000FF"/>
      <w:u w:val="single"/>
    </w:rPr>
  </w:style>
  <w:style w:type="table" w:styleId="a6">
    <w:name w:val="Table Grid"/>
    <w:basedOn w:val="a1"/>
    <w:uiPriority w:val="59"/>
    <w:rsid w:val="00405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523C49"/>
    <w:pPr>
      <w:ind w:left="720"/>
      <w:contextualSpacing/>
    </w:pPr>
  </w:style>
  <w:style w:type="character" w:customStyle="1" w:styleId="a8">
    <w:name w:val="Основной текст_"/>
    <w:link w:val="11"/>
    <w:rsid w:val="00477355"/>
    <w:rPr>
      <w:rFonts w:ascii="Palatino Linotype" w:eastAsia="Palatino Linotype" w:hAnsi="Palatino Linotype" w:cs="Palatino Linotype"/>
      <w:spacing w:val="5"/>
      <w:shd w:val="clear" w:color="auto" w:fill="FFFFFF"/>
    </w:rPr>
  </w:style>
  <w:style w:type="paragraph" w:customStyle="1" w:styleId="11">
    <w:name w:val="Основной текст1"/>
    <w:basedOn w:val="a"/>
    <w:link w:val="a8"/>
    <w:rsid w:val="00477355"/>
    <w:pPr>
      <w:widowControl w:val="0"/>
      <w:shd w:val="clear" w:color="auto" w:fill="FFFFFF"/>
      <w:spacing w:after="120" w:line="0" w:lineRule="atLeast"/>
      <w:ind w:hanging="2120"/>
      <w:jc w:val="right"/>
    </w:pPr>
    <w:rPr>
      <w:rFonts w:ascii="Palatino Linotype" w:eastAsia="Palatino Linotype" w:hAnsi="Palatino Linotype" w:cs="Palatino Linotype"/>
      <w:spacing w:val="5"/>
      <w:sz w:val="22"/>
      <w:szCs w:val="22"/>
      <w:lang w:eastAsia="ja-JP"/>
    </w:rPr>
  </w:style>
  <w:style w:type="character" w:customStyle="1" w:styleId="MSReferenceSansSerif9pt0pt">
    <w:name w:val="Основной текст + MS Reference Sans Serif;9 pt;Малые прописные;Интервал 0 pt"/>
    <w:rsid w:val="00477355"/>
    <w:rPr>
      <w:rFonts w:ascii="MS Reference Sans Serif" w:eastAsia="MS Reference Sans Serif" w:hAnsi="MS Reference Sans Serif" w:cs="MS Reference Sans Serif"/>
      <w:smallCaps/>
      <w:color w:val="000000"/>
      <w:spacing w:val="13"/>
      <w:w w:val="100"/>
      <w:position w:val="0"/>
      <w:sz w:val="18"/>
      <w:szCs w:val="18"/>
      <w:shd w:val="clear" w:color="auto" w:fill="FFFFFF"/>
      <w:lang w:val="en-US"/>
    </w:rPr>
  </w:style>
  <w:style w:type="character" w:customStyle="1" w:styleId="MSReferenceSansSerif9pt0pt0">
    <w:name w:val="Основной текст + MS Reference Sans Serif;9 pt;Интервал 0 pt"/>
    <w:rsid w:val="00477355"/>
    <w:rPr>
      <w:rFonts w:ascii="MS Reference Sans Serif" w:eastAsia="MS Reference Sans Serif" w:hAnsi="MS Reference Sans Serif" w:cs="MS Reference Sans Serif"/>
      <w:color w:val="000000"/>
      <w:spacing w:val="13"/>
      <w:w w:val="100"/>
      <w:position w:val="0"/>
      <w:sz w:val="18"/>
      <w:szCs w:val="18"/>
      <w:shd w:val="clear" w:color="auto" w:fill="FFFFFF"/>
      <w:lang w:val="ru-RU"/>
    </w:rPr>
  </w:style>
  <w:style w:type="paragraph" w:styleId="a9">
    <w:name w:val="header"/>
    <w:basedOn w:val="a"/>
    <w:link w:val="aa"/>
    <w:uiPriority w:val="99"/>
    <w:semiHidden/>
    <w:unhideWhenUsed/>
    <w:rsid w:val="002E7AA0"/>
    <w:pPr>
      <w:tabs>
        <w:tab w:val="center" w:pos="4677"/>
        <w:tab w:val="right" w:pos="9355"/>
      </w:tabs>
    </w:pPr>
  </w:style>
  <w:style w:type="character" w:customStyle="1" w:styleId="aa">
    <w:name w:val="Верхний колонтитул Знак"/>
    <w:basedOn w:val="a0"/>
    <w:link w:val="a9"/>
    <w:uiPriority w:val="99"/>
    <w:semiHidden/>
    <w:rsid w:val="002E7AA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ukotraion.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hyperlink" Target="http://www.chukotraion.ru" TargetMode="External"/><Relationship Id="rId12" Type="http://schemas.openxmlformats.org/officeDocument/2006/relationships/hyperlink" Target="garantF1://12046661.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chukotraion.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consultantplus://offline/ref=E2DB69066E87C9B73CB7F9E745B779298468F9CC1755783DF25FC214000CXDW"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2920C-E141-41E7-BA15-045DEC45F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29</Pages>
  <Words>8281</Words>
  <Characters>47203</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БибиковаОльга</cp:lastModifiedBy>
  <cp:revision>12</cp:revision>
  <dcterms:created xsi:type="dcterms:W3CDTF">2014-09-19T00:07:00Z</dcterms:created>
  <dcterms:modified xsi:type="dcterms:W3CDTF">2026-05-20T05:48:00Z</dcterms:modified>
</cp:coreProperties>
</file>